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B32" w:rsidRPr="00FA67F5" w:rsidRDefault="00E40B32" w:rsidP="0043608C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:rsidR="00E40B32" w:rsidRPr="00FA67F5" w:rsidRDefault="00E40B32" w:rsidP="00E40B32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FA67F5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บัญชี</w:t>
      </w:r>
      <w:r w:rsidR="004F18C4" w:rsidRPr="00FA67F5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ครุภัณฑ์</w:t>
      </w:r>
      <w:r w:rsidRPr="00FA67F5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/งบประมาณ</w:t>
      </w:r>
    </w:p>
    <w:p w:rsidR="00E40B32" w:rsidRPr="00FA67F5" w:rsidRDefault="0030641A" w:rsidP="00E40B32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FA67F5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</w:t>
      </w:r>
      <w:r w:rsidR="00D077E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แผนดำเนินงาน ประจำปีงบประมาณ  พ.ศ.  2564</w:t>
      </w:r>
    </w:p>
    <w:p w:rsidR="00E40B32" w:rsidRPr="00FA67F5" w:rsidRDefault="00E40B32" w:rsidP="00E40B32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  <w:cs/>
        </w:rPr>
      </w:pPr>
      <w:r w:rsidRPr="00FA67F5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องค์การบริหารส่วนตำบลเมืองเตา   อำเภอพยัคฆภูมิพิสัย   จังหวัดมหาสารคาม</w:t>
      </w:r>
    </w:p>
    <w:p w:rsidR="00E40B32" w:rsidRPr="00FA67F5" w:rsidRDefault="00501235" w:rsidP="00E40B32">
      <w:pPr>
        <w:pStyle w:val="ae"/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26"/>
          <w:szCs w:val="26"/>
        </w:rPr>
        <w:pict>
          <v:rect id="_x0000_s1030" style="position:absolute;left:0;text-align:left;margin-left:645.95pt;margin-top:5.55pt;width:111.75pt;height:27.75pt;flip:y;z-index:251661312">
            <v:textbox style="mso-next-textbox:#_x0000_s1030">
              <w:txbxContent>
                <w:p w:rsidR="00570FA5" w:rsidRPr="004F18C4" w:rsidRDefault="00570FA5" w:rsidP="00AA74E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 xml:space="preserve">แบบ </w:t>
                  </w:r>
                  <w:r w:rsidRPr="004F18C4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ผด. ๐๒/1</w:t>
                  </w:r>
                </w:p>
              </w:txbxContent>
            </v:textbox>
          </v:rect>
        </w:pict>
      </w:r>
    </w:p>
    <w:p w:rsidR="009539E0" w:rsidRPr="00FA67F5" w:rsidRDefault="0043608C" w:rsidP="009539E0">
      <w:pPr>
        <w:pStyle w:val="ae"/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FA67F5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</w:t>
      </w:r>
    </w:p>
    <w:p w:rsidR="00CD6CB2" w:rsidRPr="00FA67F5" w:rsidRDefault="0043608C" w:rsidP="00292C93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FA67F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แผนงานบริหารงานทั่วไป </w:t>
      </w:r>
      <w:r w:rsidR="005E7C64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</w:p>
    <w:tbl>
      <w:tblPr>
        <w:tblW w:w="152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3"/>
        <w:gridCol w:w="2131"/>
        <w:gridCol w:w="3254"/>
        <w:gridCol w:w="1417"/>
        <w:gridCol w:w="1558"/>
        <w:gridCol w:w="1290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10"/>
      </w:tblGrid>
      <w:tr w:rsidR="00CD6CB2" w:rsidRPr="00FA67F5" w:rsidTr="00D077E2">
        <w:trPr>
          <w:cantSplit/>
          <w:trHeight w:val="375"/>
          <w:jc w:val="center"/>
        </w:trPr>
        <w:tc>
          <w:tcPr>
            <w:tcW w:w="783" w:type="dxa"/>
            <w:vMerge w:val="restart"/>
            <w:vAlign w:val="center"/>
          </w:tcPr>
          <w:p w:rsidR="00CD6CB2" w:rsidRPr="00FA67F5" w:rsidRDefault="00CD6CB2" w:rsidP="0058161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ลำดับ</w:t>
            </w:r>
            <w:r w:rsidR="00581613"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</w:t>
            </w:r>
          </w:p>
        </w:tc>
        <w:tc>
          <w:tcPr>
            <w:tcW w:w="2131" w:type="dxa"/>
            <w:vMerge w:val="restart"/>
            <w:vAlign w:val="center"/>
          </w:tcPr>
          <w:p w:rsidR="00CD6CB2" w:rsidRPr="00FA67F5" w:rsidRDefault="004F18C4" w:rsidP="0058161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3254" w:type="dxa"/>
            <w:vMerge w:val="restart"/>
            <w:vAlign w:val="center"/>
          </w:tcPr>
          <w:p w:rsidR="00CC491E" w:rsidRPr="00FA67F5" w:rsidRDefault="00CD6CB2" w:rsidP="0058161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รายละเอียดของกิจกรรม</w:t>
            </w:r>
          </w:p>
          <w:p w:rsidR="00CD6CB2" w:rsidRPr="00FA67F5" w:rsidRDefault="00CD6CB2" w:rsidP="00CC491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ที่เกิดขึ้นจากโครงการ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CD6CB2" w:rsidRPr="00FA67F5" w:rsidRDefault="00CD6CB2" w:rsidP="0058161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งบประมาณ</w:t>
            </w:r>
          </w:p>
          <w:p w:rsidR="00CD6CB2" w:rsidRPr="00FA67F5" w:rsidRDefault="00581613" w:rsidP="004070A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558" w:type="dxa"/>
            <w:vMerge w:val="restart"/>
            <w:vAlign w:val="center"/>
          </w:tcPr>
          <w:p w:rsidR="00CD6CB2" w:rsidRPr="00FA67F5" w:rsidRDefault="00CD6CB2" w:rsidP="0058161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สถานที่</w:t>
            </w:r>
          </w:p>
          <w:p w:rsidR="00CD6CB2" w:rsidRPr="00FA67F5" w:rsidRDefault="00CD6CB2" w:rsidP="0058161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ดำเนินการ</w:t>
            </w:r>
          </w:p>
        </w:tc>
        <w:tc>
          <w:tcPr>
            <w:tcW w:w="1290" w:type="dxa"/>
            <w:vMerge w:val="restart"/>
            <w:vAlign w:val="center"/>
          </w:tcPr>
          <w:p w:rsidR="00CD6CB2" w:rsidRPr="00FA67F5" w:rsidRDefault="00CD6CB2" w:rsidP="0058161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หน่วยงานรับผิดชอบหลัก</w:t>
            </w:r>
          </w:p>
        </w:tc>
        <w:tc>
          <w:tcPr>
            <w:tcW w:w="4865" w:type="dxa"/>
            <w:gridSpan w:val="12"/>
            <w:vAlign w:val="center"/>
          </w:tcPr>
          <w:p w:rsidR="00CD6CB2" w:rsidRPr="00FA67F5" w:rsidRDefault="00D077E2" w:rsidP="0058161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ประจำปีงบประมาณ พ.ศ. ๒๕๖4</w:t>
            </w:r>
          </w:p>
        </w:tc>
      </w:tr>
      <w:tr w:rsidR="00CD6CB2" w:rsidRPr="00FA67F5" w:rsidTr="00D077E2">
        <w:trPr>
          <w:cantSplit/>
          <w:trHeight w:val="375"/>
          <w:jc w:val="center"/>
        </w:trPr>
        <w:tc>
          <w:tcPr>
            <w:tcW w:w="783" w:type="dxa"/>
            <w:vMerge/>
            <w:vAlign w:val="center"/>
          </w:tcPr>
          <w:p w:rsidR="00CD6CB2" w:rsidRPr="00FA67F5" w:rsidRDefault="00CD6CB2" w:rsidP="0058161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131" w:type="dxa"/>
            <w:vMerge/>
            <w:vAlign w:val="center"/>
          </w:tcPr>
          <w:p w:rsidR="00CD6CB2" w:rsidRPr="00FA67F5" w:rsidRDefault="00CD6CB2" w:rsidP="0058161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254" w:type="dxa"/>
            <w:vMerge/>
            <w:vAlign w:val="center"/>
          </w:tcPr>
          <w:p w:rsidR="00CD6CB2" w:rsidRPr="00FA67F5" w:rsidRDefault="00CD6CB2" w:rsidP="0058161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7" w:type="dxa"/>
            <w:vMerge/>
            <w:vAlign w:val="center"/>
          </w:tcPr>
          <w:p w:rsidR="00CD6CB2" w:rsidRPr="00FA67F5" w:rsidRDefault="00CD6CB2" w:rsidP="0058161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58" w:type="dxa"/>
            <w:vMerge/>
          </w:tcPr>
          <w:p w:rsidR="00CD6CB2" w:rsidRPr="00FA67F5" w:rsidRDefault="00CD6CB2" w:rsidP="0058161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90" w:type="dxa"/>
            <w:vMerge/>
            <w:vAlign w:val="center"/>
          </w:tcPr>
          <w:p w:rsidR="00CD6CB2" w:rsidRPr="00FA67F5" w:rsidRDefault="00CD6CB2" w:rsidP="0058161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CD6CB2" w:rsidRPr="00FA67F5" w:rsidRDefault="00CD6CB2" w:rsidP="00581613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พ.ศ.๒๕๖</w:t>
            </w:r>
            <w:r w:rsidR="00D077E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>3</w:t>
            </w:r>
          </w:p>
        </w:tc>
        <w:tc>
          <w:tcPr>
            <w:tcW w:w="3605" w:type="dxa"/>
            <w:gridSpan w:val="9"/>
            <w:vAlign w:val="center"/>
          </w:tcPr>
          <w:p w:rsidR="00CD6CB2" w:rsidRPr="00FA67F5" w:rsidRDefault="00D077E2" w:rsidP="0058161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พ.ศ. ๒๕๖4</w:t>
            </w:r>
          </w:p>
        </w:tc>
      </w:tr>
      <w:tr w:rsidR="00CD6CB2" w:rsidRPr="00FA67F5" w:rsidTr="00D077E2">
        <w:trPr>
          <w:cantSplit/>
          <w:trHeight w:val="623"/>
          <w:jc w:val="center"/>
        </w:trPr>
        <w:tc>
          <w:tcPr>
            <w:tcW w:w="783" w:type="dxa"/>
            <w:vMerge/>
            <w:vAlign w:val="center"/>
          </w:tcPr>
          <w:p w:rsidR="00CD6CB2" w:rsidRPr="00FA67F5" w:rsidRDefault="00CD6CB2" w:rsidP="0058161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131" w:type="dxa"/>
            <w:vMerge/>
            <w:vAlign w:val="center"/>
          </w:tcPr>
          <w:p w:rsidR="00CD6CB2" w:rsidRPr="00FA67F5" w:rsidRDefault="00CD6CB2" w:rsidP="0058161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254" w:type="dxa"/>
            <w:vMerge/>
            <w:vAlign w:val="center"/>
          </w:tcPr>
          <w:p w:rsidR="00CD6CB2" w:rsidRPr="00FA67F5" w:rsidRDefault="00CD6CB2" w:rsidP="0058161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7" w:type="dxa"/>
            <w:vMerge/>
            <w:vAlign w:val="center"/>
          </w:tcPr>
          <w:p w:rsidR="00CD6CB2" w:rsidRPr="00FA67F5" w:rsidRDefault="00CD6CB2" w:rsidP="0058161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58" w:type="dxa"/>
            <w:vMerge/>
          </w:tcPr>
          <w:p w:rsidR="00CD6CB2" w:rsidRPr="00FA67F5" w:rsidRDefault="00CD6CB2" w:rsidP="0058161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90" w:type="dxa"/>
            <w:vMerge/>
            <w:vAlign w:val="center"/>
          </w:tcPr>
          <w:p w:rsidR="00CD6CB2" w:rsidRPr="00FA67F5" w:rsidRDefault="00CD6CB2" w:rsidP="0058161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05" w:type="dxa"/>
            <w:textDirection w:val="btLr"/>
          </w:tcPr>
          <w:p w:rsidR="00CD6CB2" w:rsidRPr="00FA67F5" w:rsidRDefault="00CD6CB2" w:rsidP="0058161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CD6CB2" w:rsidRPr="00FA67F5" w:rsidRDefault="00CD6CB2" w:rsidP="0058161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CD6CB2" w:rsidRPr="00FA67F5" w:rsidRDefault="00CD6CB2" w:rsidP="0058161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CD6CB2" w:rsidRPr="00FA67F5" w:rsidRDefault="00CD6CB2" w:rsidP="0058161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CD6CB2" w:rsidRPr="00FA67F5" w:rsidRDefault="00CD6CB2" w:rsidP="0058161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CD6CB2" w:rsidRPr="00FA67F5" w:rsidRDefault="00CD6CB2" w:rsidP="0058161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CD6CB2" w:rsidRPr="00FA67F5" w:rsidRDefault="00CD6CB2" w:rsidP="0058161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CD6CB2" w:rsidRPr="00FA67F5" w:rsidRDefault="00CD6CB2" w:rsidP="0058161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CD6CB2" w:rsidRPr="00FA67F5" w:rsidRDefault="00CD6CB2" w:rsidP="0058161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CD6CB2" w:rsidRPr="00FA67F5" w:rsidRDefault="00CD6CB2" w:rsidP="0058161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CD6CB2" w:rsidRPr="00FA67F5" w:rsidRDefault="00CD6CB2" w:rsidP="0058161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ส.ค.</w:t>
            </w:r>
          </w:p>
        </w:tc>
        <w:tc>
          <w:tcPr>
            <w:tcW w:w="410" w:type="dxa"/>
            <w:textDirection w:val="btLr"/>
          </w:tcPr>
          <w:p w:rsidR="00CD6CB2" w:rsidRPr="00FA67F5" w:rsidRDefault="00CD6CB2" w:rsidP="0058161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ก.ย.</w:t>
            </w:r>
          </w:p>
        </w:tc>
      </w:tr>
      <w:tr w:rsidR="00BB1F41" w:rsidRPr="00FA67F5" w:rsidTr="00D077E2">
        <w:trPr>
          <w:jc w:val="center"/>
        </w:trPr>
        <w:tc>
          <w:tcPr>
            <w:tcW w:w="783" w:type="dxa"/>
          </w:tcPr>
          <w:p w:rsidR="00BB1F41" w:rsidRPr="00FA67F5" w:rsidRDefault="00BB1F41" w:rsidP="0058161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๑</w:t>
            </w:r>
          </w:p>
        </w:tc>
        <w:tc>
          <w:tcPr>
            <w:tcW w:w="2131" w:type="dxa"/>
          </w:tcPr>
          <w:p w:rsidR="00BB1F41" w:rsidRPr="00FA67F5" w:rsidRDefault="00D077E2" w:rsidP="00ED09A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077E2">
              <w:rPr>
                <w:rFonts w:ascii="TH SarabunIT๙" w:eastAsia="Times New Roman" w:hAnsi="TH SarabunIT๙" w:cs="TH SarabunIT๙"/>
                <w:smallCaps w:val="0"/>
                <w:color w:val="000000" w:themeColor="text1"/>
                <w:sz w:val="28"/>
                <w:szCs w:val="28"/>
                <w:cs/>
                <w:lang w:eastAsia="zh-CN"/>
              </w:rPr>
              <w:t>ครุภัณฑ์สำนักงาน</w:t>
            </w:r>
          </w:p>
        </w:tc>
        <w:tc>
          <w:tcPr>
            <w:tcW w:w="3254" w:type="dxa"/>
          </w:tcPr>
          <w:p w:rsidR="00D077E2" w:rsidRPr="00D077E2" w:rsidRDefault="00832CFC" w:rsidP="0043608C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เพื่อจัดซื้อ</w:t>
            </w:r>
            <w:r w:rsidR="00D077E2"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เก้าอี้พลาสติกมีพนักพิงสำหรับนั่ง  จำนวน  200 ตัว</w:t>
            </w:r>
          </w:p>
          <w:p w:rsidR="00D077E2" w:rsidRPr="00D077E2" w:rsidRDefault="00D077E2" w:rsidP="00D077E2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1.1.รายละเอียดที่กำหนดเป็นค่าขั้นต่ำ</w:t>
            </w:r>
          </w:p>
          <w:p w:rsidR="00D077E2" w:rsidRPr="00D077E2" w:rsidRDefault="00D077E2" w:rsidP="00D077E2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1.2.เป็นเก้าอี้พลาสติกมีพนักพิงสำหรับนั่งเป็นของใหม่ที่ยังไม่เคยผ่านการใช้งานมาก่อนและมีส่วนประกอบทุกชนิดจะต้องเป็นของแท้ตามมาตรฐานของเก้าอี้พลาสติกมีพนักพิงสำหรับนั่งที่จำหน่ายในท้องตลาด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 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หรือจำหน่ายในประเทศ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 </w:t>
            </w:r>
          </w:p>
          <w:p w:rsidR="00D077E2" w:rsidRPr="00D077E2" w:rsidRDefault="00D077E2" w:rsidP="00D077E2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2.คุณลักษณะเฉพาะ</w:t>
            </w:r>
          </w:p>
          <w:p w:rsidR="00D077E2" w:rsidRPr="00D077E2" w:rsidRDefault="00D077E2" w:rsidP="00D077E2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2.1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 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มีขนาดไม่น้อยกว่า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 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กว้าง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 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46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 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ซม.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 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ยาว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 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48.5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 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ซม.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 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สูง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 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85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 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ซม.</w:t>
            </w:r>
          </w:p>
          <w:p w:rsidR="00D077E2" w:rsidRPr="00D077E2" w:rsidRDefault="00D077E2" w:rsidP="00D077E2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2.2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 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ผลิตจากพลาสติกเกรด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 A</w:t>
            </w:r>
          </w:p>
          <w:p w:rsidR="00BB1F41" w:rsidRPr="00FA67F5" w:rsidRDefault="00D077E2" w:rsidP="00D077E2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ปรากฏตาม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 ( 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แผนพัฒนาท้องถิ่น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 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พ.ศ.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 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2561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 – 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2565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 )  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เพิ่มเติม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 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ครั้งที่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 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4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 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หน้า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 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87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 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ข้อ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 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3จัดซื้อโดยสืบราคาจากท้องตลาด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 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เนื่องจากไม่มีตามบัญชีมาตรฐาน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 </w:t>
            </w:r>
            <w:r w:rsidRPr="00D077E2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ครุภัณฑ์</w:t>
            </w:r>
          </w:p>
        </w:tc>
        <w:tc>
          <w:tcPr>
            <w:tcW w:w="1417" w:type="dxa"/>
          </w:tcPr>
          <w:p w:rsidR="00BB1F41" w:rsidRPr="00FA67F5" w:rsidRDefault="00D077E2" w:rsidP="0038000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>30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,0</w:t>
            </w:r>
            <w:r w:rsidR="00832CFC"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558" w:type="dxa"/>
          </w:tcPr>
          <w:p w:rsidR="00BB1F41" w:rsidRPr="00FA67F5" w:rsidRDefault="00BB1F41" w:rsidP="0058161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องค์การบริหารส่วนตำบลเมืองเตา</w:t>
            </w:r>
          </w:p>
        </w:tc>
        <w:tc>
          <w:tcPr>
            <w:tcW w:w="1290" w:type="dxa"/>
          </w:tcPr>
          <w:p w:rsidR="00BB1F41" w:rsidRPr="00FA67F5" w:rsidRDefault="0048372C" w:rsidP="00581613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 w:hint="cs"/>
                <w:noProof/>
                <w:color w:val="000000" w:themeColor="text1"/>
                <w:sz w:val="28"/>
                <w:szCs w:val="28"/>
                <w:cs/>
              </w:rPr>
              <w:t xml:space="preserve">  </w:t>
            </w:r>
            <w:r w:rsidR="00BB1F41" w:rsidRPr="00FA67F5">
              <w:rPr>
                <w:rFonts w:ascii="TH SarabunIT๙" w:hAnsi="TH SarabunIT๙" w:cs="TH SarabunIT๙" w:hint="cs"/>
                <w:noProof/>
                <w:color w:val="000000" w:themeColor="text1"/>
                <w:sz w:val="28"/>
                <w:szCs w:val="28"/>
                <w:cs/>
              </w:rPr>
              <w:t>สำนักปลัด</w:t>
            </w:r>
          </w:p>
        </w:tc>
        <w:tc>
          <w:tcPr>
            <w:tcW w:w="405" w:type="dxa"/>
          </w:tcPr>
          <w:p w:rsidR="00BB1F41" w:rsidRPr="00FA67F5" w:rsidRDefault="00BB1F41" w:rsidP="0058161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BB1F41" w:rsidRPr="00FA67F5" w:rsidRDefault="00BB1F41" w:rsidP="0058161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50" w:type="dxa"/>
          </w:tcPr>
          <w:p w:rsidR="00BB1F41" w:rsidRPr="00FA67F5" w:rsidRDefault="00BB1F41" w:rsidP="00581613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360" w:type="dxa"/>
          </w:tcPr>
          <w:p w:rsidR="00BB1F41" w:rsidRPr="00FA67F5" w:rsidRDefault="00501235" w:rsidP="0058161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0" type="#_x0000_t32" style="position:absolute;left:0;text-align:left;margin-left:.45pt;margin-top:44.85pt;width:132.75pt;height:0;z-index:25167667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05" w:type="dxa"/>
          </w:tcPr>
          <w:p w:rsidR="00BB1F41" w:rsidRPr="00FA67F5" w:rsidRDefault="00BB1F41" w:rsidP="009539E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BB1F41" w:rsidRPr="00FA67F5" w:rsidRDefault="00BB1F41" w:rsidP="009539E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BB1F41" w:rsidRPr="00FA67F5" w:rsidRDefault="00BB1F41" w:rsidP="009539E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BB1F41" w:rsidRPr="00FA67F5" w:rsidRDefault="00BB1F41" w:rsidP="009539E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BB1F41" w:rsidRPr="00FA67F5" w:rsidRDefault="00BB1F41" w:rsidP="009539E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BB1F41" w:rsidRPr="00FA67F5" w:rsidRDefault="00BB1F41" w:rsidP="009539E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BB1F41" w:rsidRPr="00FA67F5" w:rsidRDefault="00BB1F41" w:rsidP="00D464E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10" w:type="dxa"/>
          </w:tcPr>
          <w:p w:rsidR="00BB1F41" w:rsidRPr="00FA67F5" w:rsidRDefault="00BB1F41" w:rsidP="009539E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</w:tr>
    </w:tbl>
    <w:p w:rsidR="00D077E2" w:rsidRDefault="00D077E2" w:rsidP="00832CFC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:rsidR="00D077E2" w:rsidRPr="00FA67F5" w:rsidRDefault="00D077E2" w:rsidP="00D077E2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FA67F5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lastRenderedPageBreak/>
        <w:t>บัญชีครุภัณฑ์/งบประมาณ</w:t>
      </w:r>
    </w:p>
    <w:p w:rsidR="00D077E2" w:rsidRPr="00FA67F5" w:rsidRDefault="00D077E2" w:rsidP="00D077E2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FA67F5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</w:t>
      </w:r>
      <w:r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แผนดำเนินงาน ประจำปีงบประมาณ  พ.ศ.  2564</w:t>
      </w:r>
    </w:p>
    <w:p w:rsidR="00D077E2" w:rsidRPr="00FA67F5" w:rsidRDefault="00D077E2" w:rsidP="00D077E2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  <w:cs/>
        </w:rPr>
      </w:pPr>
      <w:r w:rsidRPr="00FA67F5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องค์การบริหารส่วนตำบลเมืองเตา   อำเภอพยัคฆภูมิพิสัย   จังหวัดมหาสารคาม</w:t>
      </w:r>
    </w:p>
    <w:p w:rsidR="00D077E2" w:rsidRPr="00FA67F5" w:rsidRDefault="00501235" w:rsidP="00D077E2">
      <w:pPr>
        <w:pStyle w:val="ae"/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26"/>
          <w:szCs w:val="26"/>
        </w:rPr>
        <w:pict>
          <v:rect id="_x0000_s1055" style="position:absolute;left:0;text-align:left;margin-left:645.95pt;margin-top:5.55pt;width:111.75pt;height:27.75pt;flip:y;z-index:251691008">
            <v:textbox style="mso-next-textbox:#_x0000_s1055">
              <w:txbxContent>
                <w:p w:rsidR="00570FA5" w:rsidRPr="004F18C4" w:rsidRDefault="00570FA5" w:rsidP="00D077E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 xml:space="preserve">แบบ </w:t>
                  </w:r>
                  <w:r w:rsidRPr="004F18C4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ผด. ๐๒/1</w:t>
                  </w:r>
                </w:p>
              </w:txbxContent>
            </v:textbox>
          </v:rect>
        </w:pict>
      </w:r>
    </w:p>
    <w:p w:rsidR="00D077E2" w:rsidRPr="00FA67F5" w:rsidRDefault="00D077E2" w:rsidP="00D077E2">
      <w:pPr>
        <w:pStyle w:val="ae"/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FA67F5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</w:t>
      </w:r>
    </w:p>
    <w:p w:rsidR="00D077E2" w:rsidRPr="00FA67F5" w:rsidRDefault="00D077E2" w:rsidP="00D077E2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FA67F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แผนงานบริหารงานทั่วไป 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</w:p>
    <w:tbl>
      <w:tblPr>
        <w:tblW w:w="152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3"/>
        <w:gridCol w:w="2131"/>
        <w:gridCol w:w="3254"/>
        <w:gridCol w:w="1417"/>
        <w:gridCol w:w="1558"/>
        <w:gridCol w:w="1290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10"/>
      </w:tblGrid>
      <w:tr w:rsidR="00D077E2" w:rsidRPr="00FA67F5" w:rsidTr="00D077E2">
        <w:trPr>
          <w:cantSplit/>
          <w:trHeight w:val="375"/>
          <w:jc w:val="center"/>
        </w:trPr>
        <w:tc>
          <w:tcPr>
            <w:tcW w:w="783" w:type="dxa"/>
            <w:vMerge w:val="restart"/>
            <w:vAlign w:val="center"/>
          </w:tcPr>
          <w:p w:rsidR="00D077E2" w:rsidRPr="00FA67F5" w:rsidRDefault="00D077E2" w:rsidP="00D077E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2131" w:type="dxa"/>
            <w:vMerge w:val="restart"/>
            <w:vAlign w:val="center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3254" w:type="dxa"/>
            <w:vMerge w:val="restart"/>
            <w:vAlign w:val="center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รายละเอียดของกิจกรรม</w:t>
            </w:r>
          </w:p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ที่เกิดขึ้นจากโครงการ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งบประมาณ</w:t>
            </w:r>
          </w:p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558" w:type="dxa"/>
            <w:vMerge w:val="restart"/>
            <w:vAlign w:val="center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สถานที่</w:t>
            </w:r>
          </w:p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ดำเนินการ</w:t>
            </w:r>
          </w:p>
        </w:tc>
        <w:tc>
          <w:tcPr>
            <w:tcW w:w="1290" w:type="dxa"/>
            <w:vMerge w:val="restart"/>
            <w:vAlign w:val="center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หน่วยงานรับผิดชอบหลัก</w:t>
            </w:r>
          </w:p>
        </w:tc>
        <w:tc>
          <w:tcPr>
            <w:tcW w:w="4865" w:type="dxa"/>
            <w:gridSpan w:val="12"/>
            <w:vAlign w:val="center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ประจำปีงบประมาณ พ.ศ. ๒๕๖4</w:t>
            </w:r>
          </w:p>
        </w:tc>
      </w:tr>
      <w:tr w:rsidR="00D077E2" w:rsidRPr="00FA67F5" w:rsidTr="00D077E2">
        <w:trPr>
          <w:cantSplit/>
          <w:trHeight w:val="375"/>
          <w:jc w:val="center"/>
        </w:trPr>
        <w:tc>
          <w:tcPr>
            <w:tcW w:w="783" w:type="dxa"/>
            <w:vMerge/>
            <w:vAlign w:val="center"/>
          </w:tcPr>
          <w:p w:rsidR="00D077E2" w:rsidRPr="00FA67F5" w:rsidRDefault="00D077E2" w:rsidP="00D077E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131" w:type="dxa"/>
            <w:vMerge/>
            <w:vAlign w:val="center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254" w:type="dxa"/>
            <w:vMerge/>
            <w:vAlign w:val="center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7" w:type="dxa"/>
            <w:vMerge/>
            <w:vAlign w:val="center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58" w:type="dxa"/>
            <w:vMerge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90" w:type="dxa"/>
            <w:vMerge/>
            <w:vAlign w:val="center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D077E2" w:rsidRPr="00FA67F5" w:rsidRDefault="00D077E2" w:rsidP="00D077E2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>3</w:t>
            </w:r>
          </w:p>
        </w:tc>
        <w:tc>
          <w:tcPr>
            <w:tcW w:w="3605" w:type="dxa"/>
            <w:gridSpan w:val="9"/>
            <w:vAlign w:val="center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พ.ศ. ๒๕๖4</w:t>
            </w:r>
          </w:p>
        </w:tc>
      </w:tr>
      <w:tr w:rsidR="00D077E2" w:rsidRPr="00FA67F5" w:rsidTr="00D077E2">
        <w:trPr>
          <w:cantSplit/>
          <w:trHeight w:val="623"/>
          <w:jc w:val="center"/>
        </w:trPr>
        <w:tc>
          <w:tcPr>
            <w:tcW w:w="783" w:type="dxa"/>
            <w:vMerge/>
            <w:vAlign w:val="center"/>
          </w:tcPr>
          <w:p w:rsidR="00D077E2" w:rsidRPr="00FA67F5" w:rsidRDefault="00D077E2" w:rsidP="00D077E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131" w:type="dxa"/>
            <w:vMerge/>
            <w:vAlign w:val="center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254" w:type="dxa"/>
            <w:vMerge/>
            <w:vAlign w:val="center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7" w:type="dxa"/>
            <w:vMerge/>
            <w:vAlign w:val="center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58" w:type="dxa"/>
            <w:vMerge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90" w:type="dxa"/>
            <w:vMerge/>
            <w:vAlign w:val="center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05" w:type="dxa"/>
            <w:textDirection w:val="btLr"/>
          </w:tcPr>
          <w:p w:rsidR="00D077E2" w:rsidRPr="00FA67F5" w:rsidRDefault="00D077E2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D077E2" w:rsidRPr="00FA67F5" w:rsidRDefault="00D077E2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D077E2" w:rsidRPr="00FA67F5" w:rsidRDefault="00D077E2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D077E2" w:rsidRPr="00FA67F5" w:rsidRDefault="00D077E2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D077E2" w:rsidRPr="00FA67F5" w:rsidRDefault="00D077E2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D077E2" w:rsidRPr="00FA67F5" w:rsidRDefault="00D077E2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D077E2" w:rsidRPr="00FA67F5" w:rsidRDefault="00D077E2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D077E2" w:rsidRPr="00FA67F5" w:rsidRDefault="00D077E2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D077E2" w:rsidRPr="00FA67F5" w:rsidRDefault="00D077E2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D077E2" w:rsidRPr="00FA67F5" w:rsidRDefault="00D077E2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D077E2" w:rsidRPr="00FA67F5" w:rsidRDefault="00D077E2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ส.ค.</w:t>
            </w:r>
          </w:p>
        </w:tc>
        <w:tc>
          <w:tcPr>
            <w:tcW w:w="410" w:type="dxa"/>
            <w:textDirection w:val="btLr"/>
          </w:tcPr>
          <w:p w:rsidR="00D077E2" w:rsidRPr="00FA67F5" w:rsidRDefault="00D077E2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ก.ย.</w:t>
            </w:r>
          </w:p>
        </w:tc>
      </w:tr>
      <w:tr w:rsidR="00D077E2" w:rsidRPr="00FA67F5" w:rsidTr="00D077E2">
        <w:trPr>
          <w:jc w:val="center"/>
        </w:trPr>
        <w:tc>
          <w:tcPr>
            <w:tcW w:w="783" w:type="dxa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</w:t>
            </w:r>
          </w:p>
        </w:tc>
        <w:tc>
          <w:tcPr>
            <w:tcW w:w="2131" w:type="dxa"/>
          </w:tcPr>
          <w:p w:rsidR="00D077E2" w:rsidRPr="00FA67F5" w:rsidRDefault="00D077E2" w:rsidP="00D077E2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077E2">
              <w:rPr>
                <w:rFonts w:ascii="TH SarabunIT๙" w:eastAsia="Times New Roman" w:hAnsi="TH SarabunIT๙" w:cs="TH SarabunIT๙"/>
                <w:smallCaps w:val="0"/>
                <w:color w:val="000000" w:themeColor="text1"/>
                <w:sz w:val="28"/>
                <w:szCs w:val="28"/>
                <w:cs/>
                <w:lang w:eastAsia="zh-CN"/>
              </w:rPr>
              <w:t>ครุภัณฑ์สำนักงาน</w:t>
            </w:r>
          </w:p>
        </w:tc>
        <w:tc>
          <w:tcPr>
            <w:tcW w:w="3254" w:type="dxa"/>
          </w:tcPr>
          <w:p w:rsidR="00D077E2" w:rsidRPr="00D077E2" w:rsidRDefault="00D077E2" w:rsidP="00D077E2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คุณลักษณะทั่วไป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 </w:t>
            </w:r>
          </w:p>
          <w:p w:rsidR="00D077E2" w:rsidRPr="00D077E2" w:rsidRDefault="00D077E2" w:rsidP="00D077E2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1.1.รายละเอียดที่กำหนดเป็นค่าขั้นต่ำ</w:t>
            </w:r>
          </w:p>
          <w:p w:rsidR="00D077E2" w:rsidRPr="00D077E2" w:rsidRDefault="00D077E2" w:rsidP="00D077E2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1.2.เป็นชุดโซฟาไม้สำหรับบริการเป็นของใหม่ที่ยังไม่เคยผ่านการใช้งานมาก่อนและมีส่วนประกอบทุกชนิดจะต้องเป็นของแท้ตามมาตรฐานของชุดโซฟาไม้สำหรับบริการที่จำหน่ายในท้องตลาดหรือจำหน่ายในประเทศ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 </w:t>
            </w:r>
          </w:p>
          <w:p w:rsidR="00D077E2" w:rsidRPr="00D077E2" w:rsidRDefault="00D077E2" w:rsidP="00D077E2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2.คุณลักษณะเฉพาะ</w:t>
            </w:r>
          </w:p>
          <w:p w:rsidR="00D077E2" w:rsidRPr="00D077E2" w:rsidRDefault="00D077E2" w:rsidP="00D077E2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2.1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มีขนาดไม่น้อยกว่า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กว้าง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85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ซม.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185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ซม.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สูง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80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ซม.</w:t>
            </w:r>
          </w:p>
          <w:p w:rsidR="00D077E2" w:rsidRPr="00D077E2" w:rsidRDefault="00D077E2" w:rsidP="00D077E2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2.2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ผลิตจากไม้เนื้อแข็งคุณภาพดี</w:t>
            </w:r>
          </w:p>
          <w:p w:rsidR="00D077E2" w:rsidRPr="00FA67F5" w:rsidRDefault="00D077E2" w:rsidP="00D077E2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ปรากฏตาม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 (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แผนพัฒนาท้องถิ่น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พ.ศ.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2561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 –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2565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 ) 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เพิ่มเติม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ครั้งที่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4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หน้า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88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ข้อ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4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จัดซื้อโดยสืบราคาจากท้องตลาด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เนื่องจากไม่มีตามบัญชีมาตรฐาน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1417" w:type="dxa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>30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,0</w:t>
            </w: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558" w:type="dxa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องค์การบริหารส่วนตำบลเมืองเตา</w:t>
            </w:r>
          </w:p>
        </w:tc>
        <w:tc>
          <w:tcPr>
            <w:tcW w:w="1290" w:type="dxa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 w:hint="cs"/>
                <w:noProof/>
                <w:color w:val="000000" w:themeColor="text1"/>
                <w:sz w:val="28"/>
                <w:szCs w:val="28"/>
                <w:cs/>
              </w:rPr>
              <w:t xml:space="preserve">  สำนักปลัด</w:t>
            </w:r>
          </w:p>
        </w:tc>
        <w:tc>
          <w:tcPr>
            <w:tcW w:w="405" w:type="dxa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50" w:type="dxa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360" w:type="dxa"/>
          </w:tcPr>
          <w:p w:rsidR="00D077E2" w:rsidRPr="00FA67F5" w:rsidRDefault="00501235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  <w:pict>
                <v:shape id="_x0000_s1056" type="#_x0000_t32" style="position:absolute;left:0;text-align:left;margin-left:.45pt;margin-top:44.85pt;width:132.75pt;height:0;z-index:25169203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05" w:type="dxa"/>
          </w:tcPr>
          <w:p w:rsidR="00D077E2" w:rsidRPr="00FA67F5" w:rsidRDefault="00D077E2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D077E2" w:rsidRPr="00FA67F5" w:rsidRDefault="00D077E2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D077E2" w:rsidRPr="00FA67F5" w:rsidRDefault="00D077E2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D077E2" w:rsidRPr="00FA67F5" w:rsidRDefault="00D077E2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D077E2" w:rsidRPr="00FA67F5" w:rsidRDefault="00D077E2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D077E2" w:rsidRPr="00FA67F5" w:rsidRDefault="00D077E2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D077E2" w:rsidRPr="00FA67F5" w:rsidRDefault="00D077E2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10" w:type="dxa"/>
          </w:tcPr>
          <w:p w:rsidR="00D077E2" w:rsidRPr="00FA67F5" w:rsidRDefault="00D077E2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</w:tr>
    </w:tbl>
    <w:p w:rsidR="00D077E2" w:rsidRDefault="00D077E2" w:rsidP="00D077E2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:rsidR="00D077E2" w:rsidRDefault="00D077E2" w:rsidP="00832CFC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:rsidR="00832CFC" w:rsidRPr="00FA67F5" w:rsidRDefault="00832CFC" w:rsidP="00832CFC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FA67F5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บัญชี</w:t>
      </w:r>
      <w:r w:rsidR="004F18C4" w:rsidRPr="00FA67F5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ครุภัณฑ์</w:t>
      </w:r>
      <w:r w:rsidRPr="00FA67F5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/งบประมาณ</w:t>
      </w:r>
    </w:p>
    <w:p w:rsidR="00832CFC" w:rsidRPr="00FA67F5" w:rsidRDefault="00832CFC" w:rsidP="00832CFC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FA67F5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</w:t>
      </w:r>
      <w:r w:rsidR="00D077E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แผนดำเนินงาน ประจำปีงบประมาณ  พ.ศ.  2564</w:t>
      </w:r>
    </w:p>
    <w:p w:rsidR="00832CFC" w:rsidRPr="00FA67F5" w:rsidRDefault="00501235" w:rsidP="009F5AAE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26"/>
          <w:szCs w:val="26"/>
        </w:rPr>
        <w:pict>
          <v:rect id="_x0000_s1032" style="position:absolute;left:0;text-align:left;margin-left:657.95pt;margin-top:5.8pt;width:93pt;height:27.75pt;flip:y;z-index:251663360">
            <v:textbox style="mso-next-textbox:#_x0000_s1032">
              <w:txbxContent>
                <w:p w:rsidR="00570FA5" w:rsidRPr="004F18C4" w:rsidRDefault="00570FA5" w:rsidP="004F18C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 xml:space="preserve">แบบ </w:t>
                  </w:r>
                  <w:r w:rsidRPr="004F18C4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ผด. ๐๒/1</w:t>
                  </w:r>
                </w:p>
                <w:p w:rsidR="00570FA5" w:rsidRPr="004F18C4" w:rsidRDefault="00570FA5" w:rsidP="004F18C4"/>
              </w:txbxContent>
            </v:textbox>
          </v:rect>
        </w:pict>
      </w:r>
      <w:r w:rsidR="00832CFC" w:rsidRPr="00FA67F5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องค์การบริหารส่วนตำบลเมืองเตา   อำเภอพยัคฆภูมิพิสัย   จังหวัดมหาสารคาม</w:t>
      </w:r>
    </w:p>
    <w:p w:rsidR="00832CFC" w:rsidRPr="00FA67F5" w:rsidRDefault="00832CFC" w:rsidP="00832CFC">
      <w:pPr>
        <w:pStyle w:val="ae"/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FA67F5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</w:t>
      </w:r>
    </w:p>
    <w:p w:rsidR="00832CFC" w:rsidRPr="00FA67F5" w:rsidRDefault="009F5AAE" w:rsidP="00832CF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FA67F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แผนงานบริหารงานทั่วไป </w:t>
      </w:r>
    </w:p>
    <w:tbl>
      <w:tblPr>
        <w:tblW w:w="152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991"/>
        <w:gridCol w:w="4252"/>
        <w:gridCol w:w="1134"/>
        <w:gridCol w:w="1134"/>
        <w:gridCol w:w="1143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832CFC" w:rsidRPr="00FA67F5" w:rsidTr="009F5AAE">
        <w:trPr>
          <w:cantSplit/>
          <w:trHeight w:val="375"/>
          <w:jc w:val="center"/>
        </w:trPr>
        <w:tc>
          <w:tcPr>
            <w:tcW w:w="784" w:type="dxa"/>
            <w:vMerge w:val="restart"/>
            <w:vAlign w:val="center"/>
          </w:tcPr>
          <w:p w:rsidR="00832CFC" w:rsidRPr="00FA67F5" w:rsidRDefault="00832CFC" w:rsidP="009539E0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991" w:type="dxa"/>
            <w:vMerge w:val="restart"/>
            <w:vAlign w:val="center"/>
          </w:tcPr>
          <w:p w:rsidR="00832CFC" w:rsidRPr="00FA67F5" w:rsidRDefault="004F18C4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4252" w:type="dxa"/>
            <w:vMerge w:val="restart"/>
            <w:vAlign w:val="center"/>
          </w:tcPr>
          <w:p w:rsidR="00832CFC" w:rsidRPr="00FA67F5" w:rsidRDefault="00832CFC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รายละเอียดของกิจกรรม</w:t>
            </w:r>
          </w:p>
          <w:p w:rsidR="00832CFC" w:rsidRPr="00FA67F5" w:rsidRDefault="00832CFC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ที่เกิดขึ้นจากโครงการ</w:t>
            </w:r>
          </w:p>
        </w:tc>
        <w:tc>
          <w:tcPr>
            <w:tcW w:w="1134" w:type="dxa"/>
            <w:vMerge w:val="restart"/>
            <w:vAlign w:val="center"/>
          </w:tcPr>
          <w:p w:rsidR="00832CFC" w:rsidRPr="00FA67F5" w:rsidRDefault="00832CFC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งบประมาณ</w:t>
            </w:r>
          </w:p>
          <w:p w:rsidR="00832CFC" w:rsidRPr="00FA67F5" w:rsidRDefault="00832CFC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34" w:type="dxa"/>
            <w:vMerge w:val="restart"/>
            <w:vAlign w:val="center"/>
          </w:tcPr>
          <w:p w:rsidR="00832CFC" w:rsidRPr="00FA67F5" w:rsidRDefault="00832CFC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สถานที่</w:t>
            </w:r>
          </w:p>
          <w:p w:rsidR="00832CFC" w:rsidRPr="00FA67F5" w:rsidRDefault="00832CFC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ดำเนินการ</w:t>
            </w:r>
          </w:p>
        </w:tc>
        <w:tc>
          <w:tcPr>
            <w:tcW w:w="1143" w:type="dxa"/>
            <w:vMerge w:val="restart"/>
            <w:vAlign w:val="center"/>
          </w:tcPr>
          <w:p w:rsidR="00832CFC" w:rsidRPr="00FA67F5" w:rsidRDefault="00832CFC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832CFC" w:rsidRPr="00FA67F5" w:rsidRDefault="00D077E2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ประจำปีงบประมาณ พ.ศ. ๒๕๖4</w:t>
            </w:r>
          </w:p>
        </w:tc>
      </w:tr>
      <w:tr w:rsidR="00832CFC" w:rsidRPr="00FA67F5" w:rsidTr="009F5AAE">
        <w:trPr>
          <w:cantSplit/>
          <w:trHeight w:val="375"/>
          <w:jc w:val="center"/>
        </w:trPr>
        <w:tc>
          <w:tcPr>
            <w:tcW w:w="784" w:type="dxa"/>
            <w:vMerge/>
            <w:vAlign w:val="center"/>
          </w:tcPr>
          <w:p w:rsidR="00832CFC" w:rsidRPr="00FA67F5" w:rsidRDefault="00832CFC" w:rsidP="009539E0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991" w:type="dxa"/>
            <w:vMerge/>
            <w:vAlign w:val="center"/>
          </w:tcPr>
          <w:p w:rsidR="00832CFC" w:rsidRPr="00FA67F5" w:rsidRDefault="00832CFC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252" w:type="dxa"/>
            <w:vMerge/>
            <w:vAlign w:val="center"/>
          </w:tcPr>
          <w:p w:rsidR="00832CFC" w:rsidRPr="00FA67F5" w:rsidRDefault="00832CFC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832CFC" w:rsidRPr="00FA67F5" w:rsidRDefault="00832CFC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</w:tcPr>
          <w:p w:rsidR="00832CFC" w:rsidRPr="00FA67F5" w:rsidRDefault="00832CFC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3" w:type="dxa"/>
            <w:vMerge/>
            <w:vAlign w:val="center"/>
          </w:tcPr>
          <w:p w:rsidR="00832CFC" w:rsidRPr="00FA67F5" w:rsidRDefault="00832CFC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32CFC" w:rsidRPr="00FA67F5" w:rsidRDefault="00D077E2" w:rsidP="009539E0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พ.ศ.๒๕๖3</w:t>
            </w:r>
          </w:p>
        </w:tc>
        <w:tc>
          <w:tcPr>
            <w:tcW w:w="3600" w:type="dxa"/>
            <w:gridSpan w:val="9"/>
            <w:vAlign w:val="center"/>
          </w:tcPr>
          <w:p w:rsidR="00832CFC" w:rsidRPr="00FA67F5" w:rsidRDefault="00D077E2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พ.ศ. ๒๕๖4</w:t>
            </w:r>
          </w:p>
        </w:tc>
      </w:tr>
      <w:tr w:rsidR="00832CFC" w:rsidRPr="00FA67F5" w:rsidTr="009F5AAE">
        <w:trPr>
          <w:cantSplit/>
          <w:trHeight w:val="623"/>
          <w:jc w:val="center"/>
        </w:trPr>
        <w:tc>
          <w:tcPr>
            <w:tcW w:w="784" w:type="dxa"/>
            <w:vMerge/>
            <w:vAlign w:val="center"/>
          </w:tcPr>
          <w:p w:rsidR="00832CFC" w:rsidRPr="00FA67F5" w:rsidRDefault="00832CFC" w:rsidP="009539E0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991" w:type="dxa"/>
            <w:vMerge/>
            <w:vAlign w:val="center"/>
          </w:tcPr>
          <w:p w:rsidR="00832CFC" w:rsidRPr="00FA67F5" w:rsidRDefault="00832CFC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252" w:type="dxa"/>
            <w:vMerge/>
            <w:vAlign w:val="center"/>
          </w:tcPr>
          <w:p w:rsidR="00832CFC" w:rsidRPr="00FA67F5" w:rsidRDefault="00832CFC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832CFC" w:rsidRPr="00FA67F5" w:rsidRDefault="00832CFC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</w:tcPr>
          <w:p w:rsidR="00832CFC" w:rsidRPr="00FA67F5" w:rsidRDefault="00832CFC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3" w:type="dxa"/>
            <w:vMerge/>
            <w:vAlign w:val="center"/>
          </w:tcPr>
          <w:p w:rsidR="00832CFC" w:rsidRPr="00FA67F5" w:rsidRDefault="00832CFC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05" w:type="dxa"/>
            <w:textDirection w:val="btLr"/>
          </w:tcPr>
          <w:p w:rsidR="00832CFC" w:rsidRPr="00FA67F5" w:rsidRDefault="00832CFC" w:rsidP="009539E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832CFC" w:rsidRPr="00FA67F5" w:rsidRDefault="00832CFC" w:rsidP="009539E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832CFC" w:rsidRPr="00FA67F5" w:rsidRDefault="00832CFC" w:rsidP="009539E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832CFC" w:rsidRPr="00FA67F5" w:rsidRDefault="00832CFC" w:rsidP="009539E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832CFC" w:rsidRPr="00FA67F5" w:rsidRDefault="00832CFC" w:rsidP="009539E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832CFC" w:rsidRPr="00FA67F5" w:rsidRDefault="00832CFC" w:rsidP="009539E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832CFC" w:rsidRPr="00FA67F5" w:rsidRDefault="00832CFC" w:rsidP="009539E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832CFC" w:rsidRPr="00FA67F5" w:rsidRDefault="00832CFC" w:rsidP="009539E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832CFC" w:rsidRPr="00FA67F5" w:rsidRDefault="00832CFC" w:rsidP="009539E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832CFC" w:rsidRPr="00FA67F5" w:rsidRDefault="00832CFC" w:rsidP="009539E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832CFC" w:rsidRPr="00FA67F5" w:rsidRDefault="00832CFC" w:rsidP="009539E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832CFC" w:rsidRPr="00FA67F5" w:rsidRDefault="00832CFC" w:rsidP="009539E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ก.ย.</w:t>
            </w:r>
          </w:p>
        </w:tc>
      </w:tr>
      <w:tr w:rsidR="00832CFC" w:rsidRPr="00FA67F5" w:rsidTr="009F5AAE">
        <w:trPr>
          <w:jc w:val="center"/>
        </w:trPr>
        <w:tc>
          <w:tcPr>
            <w:tcW w:w="784" w:type="dxa"/>
          </w:tcPr>
          <w:p w:rsidR="00832CFC" w:rsidRPr="00FA67F5" w:rsidRDefault="00ED09A5" w:rsidP="009539E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</w:t>
            </w:r>
          </w:p>
        </w:tc>
        <w:tc>
          <w:tcPr>
            <w:tcW w:w="1991" w:type="dxa"/>
          </w:tcPr>
          <w:p w:rsidR="00A82A7C" w:rsidRPr="00FA67F5" w:rsidRDefault="009F5AAE" w:rsidP="008643EE">
            <w:pPr>
              <w:pStyle w:val="a7"/>
              <w:ind w:left="40" w:hanging="141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</w:rPr>
            </w:pPr>
            <w:r w:rsidRPr="00FA67F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 </w:t>
            </w:r>
            <w:r w:rsidR="00A82A7C" w:rsidRPr="00FA67F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6"/>
                <w:szCs w:val="26"/>
                <w:cs/>
              </w:rPr>
              <w:t>ครุภัณฑ์สำนักงาน</w:t>
            </w:r>
          </w:p>
          <w:p w:rsidR="00A82A7C" w:rsidRPr="00FA67F5" w:rsidRDefault="00A82A7C" w:rsidP="008643EE">
            <w:pPr>
              <w:pStyle w:val="a7"/>
              <w:ind w:left="40" w:hanging="141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  <w:p w:rsidR="00832CFC" w:rsidRPr="00FA67F5" w:rsidRDefault="00832CFC" w:rsidP="00D077E2">
            <w:pPr>
              <w:pStyle w:val="a7"/>
              <w:ind w:hanging="141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4252" w:type="dxa"/>
          </w:tcPr>
          <w:p w:rsidR="00D077E2" w:rsidRPr="00FA67F5" w:rsidRDefault="00D077E2" w:rsidP="00D077E2">
            <w:pPr>
              <w:jc w:val="both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:rsidR="00D077E2" w:rsidRPr="00D077E2" w:rsidRDefault="00D077E2" w:rsidP="00D077E2">
            <w:pPr>
              <w:jc w:val="both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เพื่อจัดซื้อโต๊ะพับอเนกประสงค์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  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จำนวน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  30 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โต๊ะ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br/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คุณลักษณะทั่วไป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br/>
              <w:t>1.1.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รายละเอียดที่กำหนดเป็นค่าขั้นต่ำ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br/>
              <w:t>1.2.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เป็นโต๊ะพับอเนกประสงค์เป็นของใหม่ที่ยังไม่เคยผ่านการใช้งานมาก่อนและมีส่วนประกอบทุกชนิดจะต้องเป็นของแท้ตามมาตรฐานของโต๊ะพับอเนกประสงค์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ที่จำหน่ายในท้องตลาด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หรือจำหน่ายในประเทศ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br/>
              <w:t>2.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คุณลักษณะเฉพาะ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br/>
              <w:t>2.1 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มีขนาดไม่น้อยกว่า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กว้าง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 45 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ซม.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ยาว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 180 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ซม.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สูง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 75 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ซม.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จำนวน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  20  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โต๊ะ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br/>
              <w:t>2.2 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มีขนาดไม่น้อยกว่า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กว้าง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 60 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ซม.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ยาว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 180 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ซม.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สูง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 75 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ซม.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จำนวน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  10  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โต๊ะ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br/>
              <w:t>2.3 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โต๊ะพับด้านเมลามีนสีเทา</w:t>
            </w:r>
            <w:proofErr w:type="spellStart"/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การ์ไฟท์</w:t>
            </w:r>
            <w:proofErr w:type="spellEnd"/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หนา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 25 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มล.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br/>
              <w:t>2.4 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โครงขาเหล็ก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พับได้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ผลิตจากเหล็กแป๊บ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 1.2 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นิ้ว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หนา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 1.00 </w:t>
            </w:r>
            <w:proofErr w:type="spellStart"/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มิล</w:t>
            </w:r>
            <w:proofErr w:type="spellEnd"/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 </w:t>
            </w:r>
            <w:proofErr w:type="spellStart"/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ชุป</w:t>
            </w:r>
            <w:proofErr w:type="spellEnd"/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โค</w:t>
            </w:r>
            <w:proofErr w:type="spellStart"/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เมียม</w:t>
            </w:r>
            <w:proofErr w:type="spellEnd"/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br/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จัดซื้อโดยสืบราคาจากท้องตลาด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เนื่องจากไม่มีตามบัญชีมาตรฐาน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ครุภัณฑ์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ปรากฏตาม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  ( 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แผนพัฒนาท้องถิ่น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พ.ศ.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 2561 – 2565 )  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เพิ่มเติม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ครั้งที่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 4  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หน้า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 87 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ข้อ</w:t>
            </w:r>
            <w:r w:rsidRPr="00D077E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 2</w:t>
            </w:r>
          </w:p>
          <w:p w:rsidR="00832CFC" w:rsidRPr="00FA67F5" w:rsidRDefault="00832CFC" w:rsidP="00D077E2">
            <w:pPr>
              <w:jc w:val="both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A67F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</w:tcPr>
          <w:p w:rsidR="00832CFC" w:rsidRPr="00FA67F5" w:rsidRDefault="00D077E2" w:rsidP="009539E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9F5AAE"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1134" w:type="dxa"/>
          </w:tcPr>
          <w:p w:rsidR="00832CFC" w:rsidRPr="00FA67F5" w:rsidRDefault="00832CFC" w:rsidP="009539E0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A67F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องค์การบริหารส่วนตำบลเมืองเตา</w:t>
            </w:r>
          </w:p>
        </w:tc>
        <w:tc>
          <w:tcPr>
            <w:tcW w:w="1143" w:type="dxa"/>
          </w:tcPr>
          <w:p w:rsidR="00832CFC" w:rsidRPr="00FA67F5" w:rsidRDefault="00832CFC" w:rsidP="009539E0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 w:hint="cs"/>
                <w:noProof/>
                <w:color w:val="000000" w:themeColor="text1"/>
                <w:sz w:val="28"/>
                <w:szCs w:val="28"/>
                <w:cs/>
              </w:rPr>
              <w:t xml:space="preserve">  สำนักปลัด</w:t>
            </w:r>
          </w:p>
        </w:tc>
        <w:tc>
          <w:tcPr>
            <w:tcW w:w="405" w:type="dxa"/>
          </w:tcPr>
          <w:p w:rsidR="00832CFC" w:rsidRPr="00FA67F5" w:rsidRDefault="00832CFC" w:rsidP="009539E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832CFC" w:rsidRPr="00FA67F5" w:rsidRDefault="00832CFC" w:rsidP="009539E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50" w:type="dxa"/>
          </w:tcPr>
          <w:p w:rsidR="00832CFC" w:rsidRPr="00FA67F5" w:rsidRDefault="00832CFC" w:rsidP="009539E0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360" w:type="dxa"/>
          </w:tcPr>
          <w:p w:rsidR="00832CFC" w:rsidRPr="00FA67F5" w:rsidRDefault="00501235" w:rsidP="009539E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  <w:pict>
                <v:shape id="_x0000_s1042" type="#_x0000_t32" style="position:absolute;left:0;text-align:left;margin-left:-.3pt;margin-top:58.85pt;width:153.75pt;height:0;z-index:25167872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05" w:type="dxa"/>
          </w:tcPr>
          <w:p w:rsidR="00832CFC" w:rsidRPr="00FA67F5" w:rsidRDefault="00832CFC" w:rsidP="009539E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832CFC" w:rsidRPr="00FA67F5" w:rsidRDefault="00832CFC" w:rsidP="009539E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832CFC" w:rsidRPr="00FA67F5" w:rsidRDefault="00832CFC" w:rsidP="009539E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832CFC" w:rsidRPr="00FA67F5" w:rsidRDefault="00832CFC" w:rsidP="009539E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832CFC" w:rsidRPr="00FA67F5" w:rsidRDefault="00832CFC" w:rsidP="009539E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832CFC" w:rsidRPr="00FA67F5" w:rsidRDefault="00832CFC" w:rsidP="009539E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832CFC" w:rsidRPr="00FA67F5" w:rsidRDefault="00832CFC" w:rsidP="009539E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832CFC" w:rsidRPr="00FA67F5" w:rsidRDefault="00832CFC" w:rsidP="009539E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</w:tr>
    </w:tbl>
    <w:p w:rsidR="00D077E2" w:rsidRDefault="00D077E2" w:rsidP="009F5AAE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:rsidR="00D077E2" w:rsidRPr="00FA67F5" w:rsidRDefault="00D077E2" w:rsidP="00D077E2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FA67F5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lastRenderedPageBreak/>
        <w:t>บัญชีครุภัณฑ์/งบประมาณ</w:t>
      </w:r>
    </w:p>
    <w:p w:rsidR="00D077E2" w:rsidRPr="00FA67F5" w:rsidRDefault="00D077E2" w:rsidP="00D077E2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FA67F5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</w:t>
      </w:r>
      <w:r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แผนดำเนินงาน ประจำปีงบประมาณ  พ.ศ.  2564</w:t>
      </w:r>
    </w:p>
    <w:p w:rsidR="00D077E2" w:rsidRPr="00FA67F5" w:rsidRDefault="00501235" w:rsidP="00D077E2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26"/>
          <w:szCs w:val="26"/>
        </w:rPr>
        <w:pict>
          <v:rect id="_x0000_s1057" style="position:absolute;left:0;text-align:left;margin-left:657.95pt;margin-top:5.8pt;width:93pt;height:27.75pt;flip:y;z-index:251694080">
            <v:textbox style="mso-next-textbox:#_x0000_s1057">
              <w:txbxContent>
                <w:p w:rsidR="00570FA5" w:rsidRPr="004F18C4" w:rsidRDefault="00570FA5" w:rsidP="00D077E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 xml:space="preserve">แบบ </w:t>
                  </w:r>
                  <w:r w:rsidRPr="004F18C4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ผด. ๐๒/1</w:t>
                  </w:r>
                </w:p>
                <w:p w:rsidR="00570FA5" w:rsidRPr="004F18C4" w:rsidRDefault="00570FA5" w:rsidP="00D077E2"/>
              </w:txbxContent>
            </v:textbox>
          </v:rect>
        </w:pict>
      </w:r>
      <w:r w:rsidR="00D077E2" w:rsidRPr="00FA67F5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องค์การบริหารส่วนตำบลเมืองเตา   อำเภอพยัคฆภูมิพิสัย   จังหวัดมหาสารคาม</w:t>
      </w:r>
    </w:p>
    <w:p w:rsidR="00D077E2" w:rsidRPr="00FA67F5" w:rsidRDefault="00D077E2" w:rsidP="00D077E2">
      <w:pPr>
        <w:pStyle w:val="ae"/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FA67F5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</w:t>
      </w:r>
    </w:p>
    <w:p w:rsidR="00D077E2" w:rsidRPr="00FA67F5" w:rsidRDefault="00D077E2" w:rsidP="00D077E2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FA67F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แผนงานบริหารงานทั่วไป </w:t>
      </w:r>
    </w:p>
    <w:tbl>
      <w:tblPr>
        <w:tblW w:w="152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282"/>
        <w:gridCol w:w="4961"/>
        <w:gridCol w:w="1134"/>
        <w:gridCol w:w="1134"/>
        <w:gridCol w:w="1143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D077E2" w:rsidRPr="00FA67F5" w:rsidTr="00D077E2">
        <w:trPr>
          <w:cantSplit/>
          <w:trHeight w:val="375"/>
          <w:jc w:val="center"/>
        </w:trPr>
        <w:tc>
          <w:tcPr>
            <w:tcW w:w="784" w:type="dxa"/>
            <w:vMerge w:val="restart"/>
            <w:vAlign w:val="center"/>
          </w:tcPr>
          <w:p w:rsidR="00D077E2" w:rsidRPr="00FA67F5" w:rsidRDefault="00D077E2" w:rsidP="00D077E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282" w:type="dxa"/>
            <w:vMerge w:val="restart"/>
            <w:vAlign w:val="center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4961" w:type="dxa"/>
            <w:vMerge w:val="restart"/>
            <w:vAlign w:val="center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รายละเอียดของกิจกรรม</w:t>
            </w:r>
          </w:p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ที่เกิดขึ้นจากโครงการ</w:t>
            </w:r>
          </w:p>
        </w:tc>
        <w:tc>
          <w:tcPr>
            <w:tcW w:w="1134" w:type="dxa"/>
            <w:vMerge w:val="restart"/>
            <w:vAlign w:val="center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งบประมาณ</w:t>
            </w:r>
          </w:p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34" w:type="dxa"/>
            <w:vMerge w:val="restart"/>
            <w:vAlign w:val="center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สถานที่</w:t>
            </w:r>
          </w:p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ดำเนินการ</w:t>
            </w:r>
          </w:p>
        </w:tc>
        <w:tc>
          <w:tcPr>
            <w:tcW w:w="1143" w:type="dxa"/>
            <w:vMerge w:val="restart"/>
            <w:vAlign w:val="center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ประจำปีงบประมาณ พ.ศ. ๒๕๖4</w:t>
            </w:r>
          </w:p>
        </w:tc>
      </w:tr>
      <w:tr w:rsidR="00D077E2" w:rsidRPr="00FA67F5" w:rsidTr="00D077E2">
        <w:trPr>
          <w:cantSplit/>
          <w:trHeight w:val="375"/>
          <w:jc w:val="center"/>
        </w:trPr>
        <w:tc>
          <w:tcPr>
            <w:tcW w:w="784" w:type="dxa"/>
            <w:vMerge/>
            <w:vAlign w:val="center"/>
          </w:tcPr>
          <w:p w:rsidR="00D077E2" w:rsidRPr="00FA67F5" w:rsidRDefault="00D077E2" w:rsidP="00D077E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2" w:type="dxa"/>
            <w:vMerge/>
            <w:vAlign w:val="center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961" w:type="dxa"/>
            <w:vMerge/>
            <w:vAlign w:val="center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3" w:type="dxa"/>
            <w:vMerge/>
            <w:vAlign w:val="center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D077E2" w:rsidRPr="00FA67F5" w:rsidRDefault="00D077E2" w:rsidP="00D077E2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พ.ศ.๒๕๖3</w:t>
            </w:r>
          </w:p>
        </w:tc>
        <w:tc>
          <w:tcPr>
            <w:tcW w:w="3600" w:type="dxa"/>
            <w:gridSpan w:val="9"/>
            <w:vAlign w:val="center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พ.ศ. ๒๕๖4</w:t>
            </w:r>
          </w:p>
        </w:tc>
      </w:tr>
      <w:tr w:rsidR="00D077E2" w:rsidRPr="00FA67F5" w:rsidTr="00D077E2">
        <w:trPr>
          <w:cantSplit/>
          <w:trHeight w:val="623"/>
          <w:jc w:val="center"/>
        </w:trPr>
        <w:tc>
          <w:tcPr>
            <w:tcW w:w="784" w:type="dxa"/>
            <w:vMerge/>
            <w:vAlign w:val="center"/>
          </w:tcPr>
          <w:p w:rsidR="00D077E2" w:rsidRPr="00FA67F5" w:rsidRDefault="00D077E2" w:rsidP="00D077E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2" w:type="dxa"/>
            <w:vMerge/>
            <w:vAlign w:val="center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961" w:type="dxa"/>
            <w:vMerge/>
            <w:vAlign w:val="center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3" w:type="dxa"/>
            <w:vMerge/>
            <w:vAlign w:val="center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05" w:type="dxa"/>
            <w:textDirection w:val="btLr"/>
          </w:tcPr>
          <w:p w:rsidR="00D077E2" w:rsidRPr="00FA67F5" w:rsidRDefault="00D077E2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D077E2" w:rsidRPr="00FA67F5" w:rsidRDefault="00D077E2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D077E2" w:rsidRPr="00FA67F5" w:rsidRDefault="00D077E2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D077E2" w:rsidRPr="00FA67F5" w:rsidRDefault="00D077E2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D077E2" w:rsidRPr="00FA67F5" w:rsidRDefault="00D077E2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D077E2" w:rsidRPr="00FA67F5" w:rsidRDefault="00D077E2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D077E2" w:rsidRPr="00FA67F5" w:rsidRDefault="00D077E2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D077E2" w:rsidRPr="00FA67F5" w:rsidRDefault="00D077E2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D077E2" w:rsidRPr="00FA67F5" w:rsidRDefault="00D077E2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D077E2" w:rsidRPr="00FA67F5" w:rsidRDefault="00D077E2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D077E2" w:rsidRPr="00FA67F5" w:rsidRDefault="00D077E2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D077E2" w:rsidRPr="00FA67F5" w:rsidRDefault="00D077E2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ก.ย.</w:t>
            </w:r>
          </w:p>
        </w:tc>
      </w:tr>
      <w:tr w:rsidR="00D077E2" w:rsidRPr="00FA67F5" w:rsidTr="00D077E2">
        <w:trPr>
          <w:jc w:val="center"/>
        </w:trPr>
        <w:tc>
          <w:tcPr>
            <w:tcW w:w="784" w:type="dxa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4</w:t>
            </w:r>
          </w:p>
        </w:tc>
        <w:tc>
          <w:tcPr>
            <w:tcW w:w="1282" w:type="dxa"/>
          </w:tcPr>
          <w:p w:rsidR="00D077E2" w:rsidRPr="00FA67F5" w:rsidRDefault="00D077E2" w:rsidP="00D077E2">
            <w:pPr>
              <w:pStyle w:val="a7"/>
              <w:ind w:left="40" w:hanging="141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</w:rPr>
            </w:pPr>
            <w:r w:rsidRPr="00FA67F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 ครุภัณฑ์สำนักงาน</w:t>
            </w:r>
          </w:p>
          <w:p w:rsidR="00D077E2" w:rsidRPr="00FA67F5" w:rsidRDefault="00D077E2" w:rsidP="00D077E2">
            <w:pPr>
              <w:pStyle w:val="a7"/>
              <w:ind w:left="40" w:hanging="141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  <w:p w:rsidR="00D077E2" w:rsidRPr="00FA67F5" w:rsidRDefault="00D077E2" w:rsidP="00D077E2">
            <w:pPr>
              <w:pStyle w:val="a7"/>
              <w:ind w:hanging="141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4961" w:type="dxa"/>
          </w:tcPr>
          <w:p w:rsidR="00D077E2" w:rsidRPr="00D077E2" w:rsidRDefault="00D077E2" w:rsidP="00D077E2">
            <w:pPr>
              <w:jc w:val="both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เพื่อจัดซื้อครุภัณฑ์สำนักงาน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  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โต๊ะหมู่บูชาจำนวน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 1 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ชุด</w:t>
            </w:r>
          </w:p>
          <w:p w:rsidR="00D077E2" w:rsidRPr="00D077E2" w:rsidRDefault="00D077E2" w:rsidP="00D077E2">
            <w:pPr>
              <w:jc w:val="both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คุณลักษณะทั่วไป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</w:p>
          <w:p w:rsidR="00D077E2" w:rsidRPr="00D077E2" w:rsidRDefault="00D077E2" w:rsidP="00D077E2">
            <w:pPr>
              <w:jc w:val="both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1) 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ทำด้วยไม้สัก</w:t>
            </w:r>
          </w:p>
          <w:p w:rsidR="00D077E2" w:rsidRPr="00D077E2" w:rsidRDefault="00D077E2" w:rsidP="00D077E2">
            <w:pPr>
              <w:jc w:val="both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2) 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มีโต๊ะหมู่บูชา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9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ตัว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ความกว้างตัวละ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9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นิ้ว</w:t>
            </w:r>
          </w:p>
          <w:p w:rsidR="00D077E2" w:rsidRPr="00D077E2" w:rsidRDefault="00D077E2" w:rsidP="00D077E2">
            <w:pPr>
              <w:jc w:val="both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3) 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มีฐานรองโต๊ะหมู่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จำนวน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1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ชุด</w:t>
            </w:r>
          </w:p>
          <w:p w:rsidR="00D077E2" w:rsidRPr="00FA67F5" w:rsidRDefault="00D077E2" w:rsidP="00D077E2">
            <w:pPr>
              <w:jc w:val="both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จัดซื้อตามบัญชีราคามาตรฐานเกณฑ์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2562 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ปรากฏตาม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 (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แผนพัฒนาท้องถิ่น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พ.ศ.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2561 – 2565 ) 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เพิ่มเติม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ครั้งที่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6 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หน้า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23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ข้อ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1</w:t>
            </w:r>
          </w:p>
        </w:tc>
        <w:tc>
          <w:tcPr>
            <w:tcW w:w="1134" w:type="dxa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7,500</w:t>
            </w:r>
          </w:p>
        </w:tc>
        <w:tc>
          <w:tcPr>
            <w:tcW w:w="1134" w:type="dxa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A67F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องค์การบริหารส่วนตำบลเมืองเตา</w:t>
            </w:r>
          </w:p>
        </w:tc>
        <w:tc>
          <w:tcPr>
            <w:tcW w:w="1143" w:type="dxa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 w:hint="cs"/>
                <w:noProof/>
                <w:color w:val="000000" w:themeColor="text1"/>
                <w:sz w:val="28"/>
                <w:szCs w:val="28"/>
                <w:cs/>
              </w:rPr>
              <w:t xml:space="preserve">  สำนักปลัด</w:t>
            </w:r>
          </w:p>
        </w:tc>
        <w:tc>
          <w:tcPr>
            <w:tcW w:w="405" w:type="dxa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50" w:type="dxa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360" w:type="dxa"/>
          </w:tcPr>
          <w:p w:rsidR="00D077E2" w:rsidRPr="00FA67F5" w:rsidRDefault="00501235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  <w:pict>
                <v:shape id="_x0000_s1058" type="#_x0000_t32" style="position:absolute;left:0;text-align:left;margin-left:-.3pt;margin-top:58.85pt;width:153.75pt;height:0;z-index:25169510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05" w:type="dxa"/>
          </w:tcPr>
          <w:p w:rsidR="00D077E2" w:rsidRPr="00FA67F5" w:rsidRDefault="00D077E2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D077E2" w:rsidRPr="00FA67F5" w:rsidRDefault="00D077E2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D077E2" w:rsidRPr="00FA67F5" w:rsidRDefault="00D077E2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D077E2" w:rsidRPr="00FA67F5" w:rsidRDefault="00D077E2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D077E2" w:rsidRPr="00FA67F5" w:rsidRDefault="00D077E2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D077E2" w:rsidRPr="00FA67F5" w:rsidRDefault="00D077E2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D077E2" w:rsidRPr="00FA67F5" w:rsidRDefault="00D077E2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D077E2" w:rsidRPr="00FA67F5" w:rsidRDefault="00D077E2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</w:tr>
      <w:tr w:rsidR="00D077E2" w:rsidRPr="00FA67F5" w:rsidTr="00D077E2">
        <w:trPr>
          <w:jc w:val="center"/>
        </w:trPr>
        <w:tc>
          <w:tcPr>
            <w:tcW w:w="784" w:type="dxa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5</w:t>
            </w:r>
          </w:p>
        </w:tc>
        <w:tc>
          <w:tcPr>
            <w:tcW w:w="1282" w:type="dxa"/>
          </w:tcPr>
          <w:p w:rsidR="00D077E2" w:rsidRPr="00FA67F5" w:rsidRDefault="00D077E2" w:rsidP="00D077E2">
            <w:pPr>
              <w:pStyle w:val="a7"/>
              <w:ind w:firstLine="41"/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077E2"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  <w:t>ครุภัณฑ์ยานพาหนะและขนส่ง</w:t>
            </w:r>
          </w:p>
        </w:tc>
        <w:tc>
          <w:tcPr>
            <w:tcW w:w="4961" w:type="dxa"/>
          </w:tcPr>
          <w:p w:rsidR="00D077E2" w:rsidRPr="00D077E2" w:rsidRDefault="00D077E2" w:rsidP="00D077E2">
            <w:pPr>
              <w:jc w:val="both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จัดชื้อ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รถจักรยานยนต์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ขนาด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110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ซีซี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แบบเกียร์ธรรมดา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จำนวน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คัน</w:t>
            </w:r>
          </w:p>
          <w:p w:rsidR="00D077E2" w:rsidRPr="00D077E2" w:rsidRDefault="00D077E2" w:rsidP="00D077E2">
            <w:pPr>
              <w:jc w:val="both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ตามบัญชีราคามาตรฐานครุภัณฑ์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กองมาตรฐานงบประมาณ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สำนักงบประมาณ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2562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หน้า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18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ลำดับที่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8.8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รถจักรยานยนต์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รายการ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8.8.1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ขนาด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110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ซีซี</w:t>
            </w:r>
          </w:p>
          <w:p w:rsidR="00D077E2" w:rsidRPr="00D077E2" w:rsidRDefault="00D077E2" w:rsidP="00D077E2">
            <w:pPr>
              <w:jc w:val="both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แบบเกียร์ธรรมดา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จำนวน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คัน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หน้า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79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คุณลักษณะเฉพาะสังเขปขนาดที่กำหนดเป็นขนาดปริมาตรกระบอกสูบขั้นต่ำ</w:t>
            </w:r>
          </w:p>
          <w:p w:rsidR="00D077E2" w:rsidRPr="00D077E2" w:rsidRDefault="00D077E2" w:rsidP="00D077E2">
            <w:pPr>
              <w:jc w:val="both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 (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1)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กรณีขนาดต่ำกว่า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ซีซี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ที่กำหนดไม่เกิน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5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ซีซี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หรือขนาดเกินกว่า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ซีซี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</w:p>
          <w:p w:rsidR="00D077E2" w:rsidRPr="00D077E2" w:rsidRDefault="00D077E2" w:rsidP="00D077E2">
            <w:pPr>
              <w:jc w:val="both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ที่กำหนดไม่เกิน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5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ซีซี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เป็นรถจักรยานยนต์ตามขนาด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ซีซี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ที่กำหนดไว้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</w:p>
          <w:p w:rsidR="00D077E2" w:rsidRPr="00D077E2" w:rsidRDefault="00D077E2" w:rsidP="00D077E2">
            <w:pPr>
              <w:jc w:val="both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(2)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ราคาที่กำหนดไม่รวมอุปกรณ์และค่าจดทะเบียน</w:t>
            </w:r>
          </w:p>
          <w:p w:rsidR="00D077E2" w:rsidRPr="00D077E2" w:rsidRDefault="00D077E2" w:rsidP="00D077E2">
            <w:pPr>
              <w:jc w:val="both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    (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3)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การจัดซื้อรถจักรยานยนต์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ให้มีคุณสมบัติตามมาตรฐานผลิตภัณฑ์อุตสาหกรรม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ตามหนังสือ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สำนัก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นร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0731.1/ว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25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ลงวันที่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22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2561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</w:p>
          <w:p w:rsidR="00D077E2" w:rsidRPr="00D077E2" w:rsidRDefault="00D077E2" w:rsidP="00D077E2">
            <w:pPr>
              <w:jc w:val="both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เรื่อง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บัญชีมาตรฐานครุภัณฑ์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ฉบับเดือนมกราคม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2561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ปรากฏตาม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 (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แผนพัฒนาท้องถิ่น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พ.ศ.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2561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–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2565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) 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เพิ่มเติม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ครั้งที่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5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หน้า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9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ข้อ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3</w:t>
            </w:r>
          </w:p>
        </w:tc>
        <w:tc>
          <w:tcPr>
            <w:tcW w:w="1134" w:type="dxa"/>
          </w:tcPr>
          <w:p w:rsidR="00D077E2" w:rsidRDefault="00D077E2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44,800</w:t>
            </w:r>
          </w:p>
        </w:tc>
        <w:tc>
          <w:tcPr>
            <w:tcW w:w="1134" w:type="dxa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A67F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องค์การบริหารส่วนตำบลเมืองเตา</w:t>
            </w:r>
          </w:p>
        </w:tc>
        <w:tc>
          <w:tcPr>
            <w:tcW w:w="1143" w:type="dxa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 w:hint="cs"/>
                <w:noProof/>
                <w:color w:val="000000" w:themeColor="text1"/>
                <w:sz w:val="28"/>
                <w:szCs w:val="28"/>
                <w:cs/>
              </w:rPr>
              <w:t xml:space="preserve">  สำนักปลัด</w:t>
            </w:r>
          </w:p>
        </w:tc>
        <w:tc>
          <w:tcPr>
            <w:tcW w:w="405" w:type="dxa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50" w:type="dxa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360" w:type="dxa"/>
          </w:tcPr>
          <w:p w:rsidR="00D077E2" w:rsidRPr="00FA67F5" w:rsidRDefault="00501235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  <w:pict>
                <v:shape id="_x0000_s1059" type="#_x0000_t32" style="position:absolute;left:0;text-align:left;margin-left:-.3pt;margin-top:58.85pt;width:153.75pt;height:0;z-index:25169715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05" w:type="dxa"/>
          </w:tcPr>
          <w:p w:rsidR="00D077E2" w:rsidRPr="00FA67F5" w:rsidRDefault="00D077E2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D077E2" w:rsidRPr="00FA67F5" w:rsidRDefault="00D077E2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D077E2" w:rsidRPr="00FA67F5" w:rsidRDefault="00D077E2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D077E2" w:rsidRPr="00FA67F5" w:rsidRDefault="00D077E2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D077E2" w:rsidRPr="00FA67F5" w:rsidRDefault="00D077E2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D077E2" w:rsidRPr="00FA67F5" w:rsidRDefault="00D077E2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D077E2" w:rsidRPr="00FA67F5" w:rsidRDefault="00D077E2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D077E2" w:rsidRPr="00FA67F5" w:rsidRDefault="00D077E2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</w:tr>
    </w:tbl>
    <w:p w:rsidR="00D077E2" w:rsidRPr="00FA67F5" w:rsidRDefault="00D077E2" w:rsidP="00D077E2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FA67F5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lastRenderedPageBreak/>
        <w:t>บัญชีครุภัณฑ์/งบประมาณ</w:t>
      </w:r>
    </w:p>
    <w:p w:rsidR="00D077E2" w:rsidRPr="00FA67F5" w:rsidRDefault="00D077E2" w:rsidP="00D077E2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FA67F5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</w:t>
      </w:r>
      <w:r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แผนดำเนินงาน ประจำปีงบประมาณ  พ.ศ.  2564</w:t>
      </w:r>
    </w:p>
    <w:p w:rsidR="00D077E2" w:rsidRPr="00FA67F5" w:rsidRDefault="00501235" w:rsidP="00D077E2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26"/>
          <w:szCs w:val="26"/>
        </w:rPr>
        <w:pict>
          <v:rect id="_x0000_s1060" style="position:absolute;left:0;text-align:left;margin-left:657.95pt;margin-top:5.8pt;width:93pt;height:27.75pt;flip:y;z-index:251699200">
            <v:textbox style="mso-next-textbox:#_x0000_s1060">
              <w:txbxContent>
                <w:p w:rsidR="00570FA5" w:rsidRPr="004F18C4" w:rsidRDefault="00570FA5" w:rsidP="00D077E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 xml:space="preserve">แบบ </w:t>
                  </w:r>
                  <w:r w:rsidRPr="004F18C4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ผด. ๐๒/1</w:t>
                  </w:r>
                </w:p>
                <w:p w:rsidR="00570FA5" w:rsidRPr="004F18C4" w:rsidRDefault="00570FA5" w:rsidP="00D077E2"/>
              </w:txbxContent>
            </v:textbox>
          </v:rect>
        </w:pict>
      </w:r>
      <w:r w:rsidR="00D077E2" w:rsidRPr="00FA67F5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องค์การบริหารส่วนตำบลเมืองเตา   อำเภอพยัคฆภูมิพิสัย   จังหวัดมหาสารคาม</w:t>
      </w:r>
    </w:p>
    <w:p w:rsidR="00D077E2" w:rsidRPr="00FA67F5" w:rsidRDefault="00D077E2" w:rsidP="00D077E2">
      <w:pPr>
        <w:pStyle w:val="ae"/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FA67F5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</w:t>
      </w:r>
    </w:p>
    <w:p w:rsidR="00D077E2" w:rsidRPr="00FA67F5" w:rsidRDefault="00D077E2" w:rsidP="00D077E2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FA67F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แผนงานบริหารงานทั่วไป </w:t>
      </w:r>
    </w:p>
    <w:tbl>
      <w:tblPr>
        <w:tblW w:w="152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282"/>
        <w:gridCol w:w="4961"/>
        <w:gridCol w:w="1134"/>
        <w:gridCol w:w="1134"/>
        <w:gridCol w:w="1143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D077E2" w:rsidRPr="00FA67F5" w:rsidTr="00D077E2">
        <w:trPr>
          <w:cantSplit/>
          <w:trHeight w:val="375"/>
          <w:jc w:val="center"/>
        </w:trPr>
        <w:tc>
          <w:tcPr>
            <w:tcW w:w="784" w:type="dxa"/>
            <w:vMerge w:val="restart"/>
            <w:vAlign w:val="center"/>
          </w:tcPr>
          <w:p w:rsidR="00D077E2" w:rsidRPr="00FA67F5" w:rsidRDefault="00D077E2" w:rsidP="00D077E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282" w:type="dxa"/>
            <w:vMerge w:val="restart"/>
            <w:vAlign w:val="center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4961" w:type="dxa"/>
            <w:vMerge w:val="restart"/>
            <w:vAlign w:val="center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รายละเอียดของกิจกรรม</w:t>
            </w:r>
          </w:p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ที่เกิดขึ้นจากโครงการ</w:t>
            </w:r>
          </w:p>
        </w:tc>
        <w:tc>
          <w:tcPr>
            <w:tcW w:w="1134" w:type="dxa"/>
            <w:vMerge w:val="restart"/>
            <w:vAlign w:val="center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งบประมาณ</w:t>
            </w:r>
          </w:p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34" w:type="dxa"/>
            <w:vMerge w:val="restart"/>
            <w:vAlign w:val="center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สถานที่</w:t>
            </w:r>
          </w:p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ดำเนินการ</w:t>
            </w:r>
          </w:p>
        </w:tc>
        <w:tc>
          <w:tcPr>
            <w:tcW w:w="1143" w:type="dxa"/>
            <w:vMerge w:val="restart"/>
            <w:vAlign w:val="center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ประจำปีงบประมาณ พ.ศ. ๒๕๖4</w:t>
            </w:r>
          </w:p>
        </w:tc>
      </w:tr>
      <w:tr w:rsidR="00D077E2" w:rsidRPr="00FA67F5" w:rsidTr="00D077E2">
        <w:trPr>
          <w:cantSplit/>
          <w:trHeight w:val="375"/>
          <w:jc w:val="center"/>
        </w:trPr>
        <w:tc>
          <w:tcPr>
            <w:tcW w:w="784" w:type="dxa"/>
            <w:vMerge/>
            <w:vAlign w:val="center"/>
          </w:tcPr>
          <w:p w:rsidR="00D077E2" w:rsidRPr="00FA67F5" w:rsidRDefault="00D077E2" w:rsidP="00D077E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2" w:type="dxa"/>
            <w:vMerge/>
            <w:vAlign w:val="center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961" w:type="dxa"/>
            <w:vMerge/>
            <w:vAlign w:val="center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3" w:type="dxa"/>
            <w:vMerge/>
            <w:vAlign w:val="center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D077E2" w:rsidRPr="00FA67F5" w:rsidRDefault="00D077E2" w:rsidP="00D077E2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พ.ศ.๒๕๖3</w:t>
            </w:r>
          </w:p>
        </w:tc>
        <w:tc>
          <w:tcPr>
            <w:tcW w:w="3600" w:type="dxa"/>
            <w:gridSpan w:val="9"/>
            <w:vAlign w:val="center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พ.ศ. ๒๕๖4</w:t>
            </w:r>
          </w:p>
        </w:tc>
      </w:tr>
      <w:tr w:rsidR="00D077E2" w:rsidRPr="00FA67F5" w:rsidTr="00D077E2">
        <w:trPr>
          <w:cantSplit/>
          <w:trHeight w:val="623"/>
          <w:jc w:val="center"/>
        </w:trPr>
        <w:tc>
          <w:tcPr>
            <w:tcW w:w="784" w:type="dxa"/>
            <w:vMerge/>
            <w:vAlign w:val="center"/>
          </w:tcPr>
          <w:p w:rsidR="00D077E2" w:rsidRPr="00FA67F5" w:rsidRDefault="00D077E2" w:rsidP="00D077E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2" w:type="dxa"/>
            <w:vMerge/>
            <w:vAlign w:val="center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961" w:type="dxa"/>
            <w:vMerge/>
            <w:vAlign w:val="center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3" w:type="dxa"/>
            <w:vMerge/>
            <w:vAlign w:val="center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05" w:type="dxa"/>
            <w:textDirection w:val="btLr"/>
          </w:tcPr>
          <w:p w:rsidR="00D077E2" w:rsidRPr="00FA67F5" w:rsidRDefault="00D077E2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D077E2" w:rsidRPr="00FA67F5" w:rsidRDefault="00D077E2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D077E2" w:rsidRPr="00FA67F5" w:rsidRDefault="00D077E2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D077E2" w:rsidRPr="00FA67F5" w:rsidRDefault="00D077E2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D077E2" w:rsidRPr="00FA67F5" w:rsidRDefault="00D077E2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D077E2" w:rsidRPr="00FA67F5" w:rsidRDefault="00D077E2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D077E2" w:rsidRPr="00FA67F5" w:rsidRDefault="00D077E2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D077E2" w:rsidRPr="00FA67F5" w:rsidRDefault="00D077E2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D077E2" w:rsidRPr="00FA67F5" w:rsidRDefault="00D077E2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D077E2" w:rsidRPr="00FA67F5" w:rsidRDefault="00D077E2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D077E2" w:rsidRPr="00FA67F5" w:rsidRDefault="00D077E2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D077E2" w:rsidRPr="00FA67F5" w:rsidRDefault="00D077E2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ก.ย.</w:t>
            </w:r>
          </w:p>
        </w:tc>
      </w:tr>
      <w:tr w:rsidR="00D077E2" w:rsidRPr="00FA67F5" w:rsidTr="00D077E2">
        <w:trPr>
          <w:jc w:val="center"/>
        </w:trPr>
        <w:tc>
          <w:tcPr>
            <w:tcW w:w="784" w:type="dxa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6</w:t>
            </w:r>
          </w:p>
        </w:tc>
        <w:tc>
          <w:tcPr>
            <w:tcW w:w="1282" w:type="dxa"/>
          </w:tcPr>
          <w:p w:rsidR="00D077E2" w:rsidRPr="00FA67F5" w:rsidRDefault="00D077E2" w:rsidP="00D077E2">
            <w:pPr>
              <w:pStyle w:val="a7"/>
              <w:ind w:hanging="141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ครุภัณฑ์โฆษณาและเผยแพร่</w:t>
            </w:r>
          </w:p>
        </w:tc>
        <w:tc>
          <w:tcPr>
            <w:tcW w:w="4961" w:type="dxa"/>
          </w:tcPr>
          <w:p w:rsidR="00D077E2" w:rsidRPr="00D077E2" w:rsidRDefault="00D077E2" w:rsidP="00D077E2">
            <w:pPr>
              <w:jc w:val="both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เพื่อจัดซื้อ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เครื่องเสียงเคลื่อนที่พร้อมอุปกรณ์  จำนวน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เครื่อง</w:t>
            </w:r>
          </w:p>
          <w:p w:rsidR="00D077E2" w:rsidRPr="00D077E2" w:rsidRDefault="00D077E2" w:rsidP="00D077E2">
            <w:pPr>
              <w:jc w:val="both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ปรากฏตาม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(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แผนพัฒนาท้องถิ่น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พ.ศ.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2561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–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2565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) 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เพิ่มเติม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ครั้งที่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4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หน้า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88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ข้อ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5</w:t>
            </w:r>
          </w:p>
          <w:p w:rsidR="00D077E2" w:rsidRPr="00D077E2" w:rsidRDefault="00D077E2" w:rsidP="00D077E2">
            <w:pPr>
              <w:jc w:val="both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จัดซื้อโดยสืบราคาจากท้องตลาด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เนื่องจากไม่มีตามบัญชีมาตรฐาน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ครุภัณฑ์ปรากฏตาม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 (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แผนพัฒนาท้องถิ่น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พ.ศ.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2561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–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2565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) 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เพิ่มเติม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ครั้งที่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4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หน้า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88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ข้อ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5</w:t>
            </w:r>
          </w:p>
          <w:p w:rsidR="00D077E2" w:rsidRPr="00FA67F5" w:rsidRDefault="00D077E2" w:rsidP="00D077E2">
            <w:pPr>
              <w:jc w:val="both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40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1134" w:type="dxa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A67F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องค์การบริหารส่วนตำบลเมืองเตา</w:t>
            </w:r>
          </w:p>
        </w:tc>
        <w:tc>
          <w:tcPr>
            <w:tcW w:w="1143" w:type="dxa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 w:hint="cs"/>
                <w:noProof/>
                <w:color w:val="000000" w:themeColor="text1"/>
                <w:sz w:val="28"/>
                <w:szCs w:val="28"/>
                <w:cs/>
              </w:rPr>
              <w:t xml:space="preserve">  สำนักปลัด</w:t>
            </w:r>
          </w:p>
        </w:tc>
        <w:tc>
          <w:tcPr>
            <w:tcW w:w="405" w:type="dxa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50" w:type="dxa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360" w:type="dxa"/>
          </w:tcPr>
          <w:p w:rsidR="00D077E2" w:rsidRPr="00FA67F5" w:rsidRDefault="00501235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  <w:pict>
                <v:shape id="_x0000_s1061" type="#_x0000_t32" style="position:absolute;left:0;text-align:left;margin-left:-.3pt;margin-top:58.85pt;width:153.75pt;height:0;z-index:25170022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05" w:type="dxa"/>
          </w:tcPr>
          <w:p w:rsidR="00D077E2" w:rsidRPr="00FA67F5" w:rsidRDefault="00D077E2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D077E2" w:rsidRPr="00FA67F5" w:rsidRDefault="00D077E2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D077E2" w:rsidRPr="00FA67F5" w:rsidRDefault="00D077E2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D077E2" w:rsidRPr="00FA67F5" w:rsidRDefault="00D077E2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D077E2" w:rsidRPr="00FA67F5" w:rsidRDefault="00D077E2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D077E2" w:rsidRPr="00FA67F5" w:rsidRDefault="00D077E2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D077E2" w:rsidRPr="00FA67F5" w:rsidRDefault="00D077E2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D077E2" w:rsidRPr="00FA67F5" w:rsidRDefault="00D077E2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</w:tr>
      <w:tr w:rsidR="00D077E2" w:rsidRPr="00FA67F5" w:rsidTr="00D077E2">
        <w:trPr>
          <w:jc w:val="center"/>
        </w:trPr>
        <w:tc>
          <w:tcPr>
            <w:tcW w:w="7027" w:type="dxa"/>
            <w:gridSpan w:val="3"/>
          </w:tcPr>
          <w:p w:rsidR="00D077E2" w:rsidRPr="00D077E2" w:rsidRDefault="00D077E2" w:rsidP="004568ED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จำนวน  6  กิจ</w:t>
            </w:r>
            <w:r w:rsidR="004568ED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กรรม</w:t>
            </w:r>
          </w:p>
        </w:tc>
        <w:tc>
          <w:tcPr>
            <w:tcW w:w="1134" w:type="dxa"/>
          </w:tcPr>
          <w:p w:rsidR="00D077E2" w:rsidRDefault="00D077E2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05" w:type="dxa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50" w:type="dxa"/>
          </w:tcPr>
          <w:p w:rsidR="00D077E2" w:rsidRPr="00FA67F5" w:rsidRDefault="00D077E2" w:rsidP="00D077E2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360" w:type="dxa"/>
          </w:tcPr>
          <w:p w:rsidR="00D077E2" w:rsidRDefault="00D077E2" w:rsidP="00D077E2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D077E2" w:rsidRPr="00FA67F5" w:rsidRDefault="00D077E2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D077E2" w:rsidRPr="00FA67F5" w:rsidRDefault="00D077E2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D077E2" w:rsidRPr="00FA67F5" w:rsidRDefault="00D077E2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D077E2" w:rsidRPr="00FA67F5" w:rsidRDefault="00D077E2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D077E2" w:rsidRPr="00FA67F5" w:rsidRDefault="00D077E2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D077E2" w:rsidRPr="00FA67F5" w:rsidRDefault="00D077E2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D077E2" w:rsidRPr="00FA67F5" w:rsidRDefault="00D077E2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D077E2" w:rsidRPr="00FA67F5" w:rsidRDefault="00D077E2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</w:tr>
    </w:tbl>
    <w:p w:rsidR="00D077E2" w:rsidRDefault="00D077E2" w:rsidP="009F5AAE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:rsidR="00D077E2" w:rsidRDefault="00D077E2" w:rsidP="009F5AAE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:rsidR="00D077E2" w:rsidRDefault="00D077E2" w:rsidP="009F5AAE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:rsidR="00D077E2" w:rsidRDefault="00D077E2" w:rsidP="009F5AAE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:rsidR="00D077E2" w:rsidRDefault="00D077E2" w:rsidP="009F5AAE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:rsidR="00D077E2" w:rsidRDefault="00D077E2" w:rsidP="009F5AAE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:rsidR="00D077E2" w:rsidRDefault="00D077E2" w:rsidP="009F5AAE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:rsidR="00D077E2" w:rsidRDefault="00D077E2" w:rsidP="009F5AAE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:rsidR="00D077E2" w:rsidRDefault="00D077E2" w:rsidP="009F5AAE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:rsidR="00D077E2" w:rsidRDefault="00D077E2" w:rsidP="009F5AAE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:rsidR="00D077E2" w:rsidRDefault="00D077E2" w:rsidP="009F5AAE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:rsidR="00D077E2" w:rsidRDefault="00D077E2" w:rsidP="009F5AAE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:rsidR="009F5AAE" w:rsidRPr="00FA67F5" w:rsidRDefault="009F5AAE" w:rsidP="009F5AAE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FA67F5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lastRenderedPageBreak/>
        <w:t>บัญชี</w:t>
      </w:r>
      <w:r w:rsidR="004F18C4" w:rsidRPr="00FA67F5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ครุภัณฑ์</w:t>
      </w:r>
      <w:r w:rsidRPr="00FA67F5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/งบประมาณ</w:t>
      </w:r>
    </w:p>
    <w:p w:rsidR="009F5AAE" w:rsidRPr="00FA67F5" w:rsidRDefault="009F5AAE" w:rsidP="009F5AAE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FA67F5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</w:t>
      </w:r>
      <w:r w:rsidR="00D077E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แผนดำเนินงาน ประจำปีงบประมาณ  พ.ศ.  2564</w:t>
      </w:r>
    </w:p>
    <w:p w:rsidR="009F5AAE" w:rsidRPr="00FA67F5" w:rsidRDefault="00501235" w:rsidP="009F5AAE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26"/>
          <w:szCs w:val="26"/>
        </w:rPr>
        <w:pict>
          <v:rect id="_x0000_s1033" style="position:absolute;left:0;text-align:left;margin-left:640.7pt;margin-top:5.8pt;width:110.25pt;height:27.75pt;flip:y;z-index:251665408">
            <v:textbox style="mso-next-textbox:#_x0000_s1033">
              <w:txbxContent>
                <w:p w:rsidR="00570FA5" w:rsidRPr="004F18C4" w:rsidRDefault="00570FA5" w:rsidP="004F18C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 xml:space="preserve">แบบ </w:t>
                  </w:r>
                  <w:r w:rsidRPr="004F18C4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ผด. ๐๒/1</w:t>
                  </w:r>
                </w:p>
                <w:p w:rsidR="00570FA5" w:rsidRPr="004F18C4" w:rsidRDefault="00570FA5" w:rsidP="004F18C4"/>
              </w:txbxContent>
            </v:textbox>
          </v:rect>
        </w:pict>
      </w:r>
      <w:r w:rsidR="009F5AAE" w:rsidRPr="00FA67F5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องค์การบริหารส่วนตำบลเมืองเตา   อำเภอพยัคฆภูมิพิสัย   จังหวัดมหาสารคาม</w:t>
      </w:r>
    </w:p>
    <w:p w:rsidR="009F5AAE" w:rsidRPr="00FA67F5" w:rsidRDefault="009F5AAE" w:rsidP="009F5AAE">
      <w:pPr>
        <w:pStyle w:val="ae"/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FA67F5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</w:t>
      </w:r>
    </w:p>
    <w:p w:rsidR="009F5AAE" w:rsidRPr="00FA67F5" w:rsidRDefault="009F5AAE" w:rsidP="009F5AAE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FA67F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</w:t>
      </w:r>
      <w:r w:rsidR="004568ED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นบริหารงานคลัง</w:t>
      </w:r>
      <w:r w:rsidRPr="00FA67F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</w:p>
    <w:tbl>
      <w:tblPr>
        <w:tblW w:w="152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991"/>
        <w:gridCol w:w="4252"/>
        <w:gridCol w:w="1134"/>
        <w:gridCol w:w="1134"/>
        <w:gridCol w:w="1143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9F5AAE" w:rsidRPr="00FA67F5" w:rsidTr="009539E0">
        <w:trPr>
          <w:cantSplit/>
          <w:trHeight w:val="375"/>
          <w:jc w:val="center"/>
        </w:trPr>
        <w:tc>
          <w:tcPr>
            <w:tcW w:w="784" w:type="dxa"/>
            <w:vMerge w:val="restart"/>
            <w:vAlign w:val="center"/>
          </w:tcPr>
          <w:p w:rsidR="009F5AAE" w:rsidRPr="00FA67F5" w:rsidRDefault="009F5AAE" w:rsidP="009539E0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991" w:type="dxa"/>
            <w:vMerge w:val="restart"/>
            <w:vAlign w:val="center"/>
          </w:tcPr>
          <w:p w:rsidR="009F5AAE" w:rsidRPr="00FA67F5" w:rsidRDefault="004F18C4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4252" w:type="dxa"/>
            <w:vMerge w:val="restart"/>
            <w:vAlign w:val="center"/>
          </w:tcPr>
          <w:p w:rsidR="009F5AAE" w:rsidRPr="00FA67F5" w:rsidRDefault="009F5AAE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รายละเอียดของกิจกรรม</w:t>
            </w:r>
          </w:p>
          <w:p w:rsidR="009F5AAE" w:rsidRPr="00FA67F5" w:rsidRDefault="009F5AAE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ที่เกิดขึ้นจากโครงการ</w:t>
            </w:r>
          </w:p>
        </w:tc>
        <w:tc>
          <w:tcPr>
            <w:tcW w:w="1134" w:type="dxa"/>
            <w:vMerge w:val="restart"/>
            <w:vAlign w:val="center"/>
          </w:tcPr>
          <w:p w:rsidR="009F5AAE" w:rsidRPr="00FA67F5" w:rsidRDefault="009F5AAE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งบประมาณ</w:t>
            </w:r>
          </w:p>
          <w:p w:rsidR="009F5AAE" w:rsidRPr="00FA67F5" w:rsidRDefault="009F5AAE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34" w:type="dxa"/>
            <w:vMerge w:val="restart"/>
            <w:vAlign w:val="center"/>
          </w:tcPr>
          <w:p w:rsidR="009F5AAE" w:rsidRPr="00FA67F5" w:rsidRDefault="009F5AAE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สถานที่</w:t>
            </w:r>
          </w:p>
          <w:p w:rsidR="009F5AAE" w:rsidRPr="00FA67F5" w:rsidRDefault="009F5AAE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ดำเนินการ</w:t>
            </w:r>
          </w:p>
        </w:tc>
        <w:tc>
          <w:tcPr>
            <w:tcW w:w="1143" w:type="dxa"/>
            <w:vMerge w:val="restart"/>
            <w:vAlign w:val="center"/>
          </w:tcPr>
          <w:p w:rsidR="009F5AAE" w:rsidRPr="00FA67F5" w:rsidRDefault="009F5AAE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9F5AAE" w:rsidRPr="00FA67F5" w:rsidRDefault="00D077E2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ประจำปีงบประมาณ พ.ศ. ๒๕๖4</w:t>
            </w:r>
          </w:p>
        </w:tc>
      </w:tr>
      <w:tr w:rsidR="009F5AAE" w:rsidRPr="00FA67F5" w:rsidTr="009539E0">
        <w:trPr>
          <w:cantSplit/>
          <w:trHeight w:val="375"/>
          <w:jc w:val="center"/>
        </w:trPr>
        <w:tc>
          <w:tcPr>
            <w:tcW w:w="784" w:type="dxa"/>
            <w:vMerge/>
            <w:vAlign w:val="center"/>
          </w:tcPr>
          <w:p w:rsidR="009F5AAE" w:rsidRPr="00FA67F5" w:rsidRDefault="009F5AAE" w:rsidP="009539E0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991" w:type="dxa"/>
            <w:vMerge/>
            <w:vAlign w:val="center"/>
          </w:tcPr>
          <w:p w:rsidR="009F5AAE" w:rsidRPr="00FA67F5" w:rsidRDefault="009F5AAE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252" w:type="dxa"/>
            <w:vMerge/>
            <w:vAlign w:val="center"/>
          </w:tcPr>
          <w:p w:rsidR="009F5AAE" w:rsidRPr="00FA67F5" w:rsidRDefault="009F5AAE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9F5AAE" w:rsidRPr="00FA67F5" w:rsidRDefault="009F5AAE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</w:tcPr>
          <w:p w:rsidR="009F5AAE" w:rsidRPr="00FA67F5" w:rsidRDefault="009F5AAE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3" w:type="dxa"/>
            <w:vMerge/>
            <w:vAlign w:val="center"/>
          </w:tcPr>
          <w:p w:rsidR="009F5AAE" w:rsidRPr="00FA67F5" w:rsidRDefault="009F5AAE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9F5AAE" w:rsidRPr="00FA67F5" w:rsidRDefault="00D077E2" w:rsidP="009539E0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พ.ศ.๒๕๖3</w:t>
            </w:r>
          </w:p>
        </w:tc>
        <w:tc>
          <w:tcPr>
            <w:tcW w:w="3600" w:type="dxa"/>
            <w:gridSpan w:val="9"/>
            <w:vAlign w:val="center"/>
          </w:tcPr>
          <w:p w:rsidR="009F5AAE" w:rsidRPr="00FA67F5" w:rsidRDefault="00D077E2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พ.ศ. ๒๕๖4</w:t>
            </w:r>
          </w:p>
        </w:tc>
      </w:tr>
      <w:tr w:rsidR="009F5AAE" w:rsidRPr="00FA67F5" w:rsidTr="009539E0">
        <w:trPr>
          <w:cantSplit/>
          <w:trHeight w:val="623"/>
          <w:jc w:val="center"/>
        </w:trPr>
        <w:tc>
          <w:tcPr>
            <w:tcW w:w="784" w:type="dxa"/>
            <w:vMerge/>
            <w:vAlign w:val="center"/>
          </w:tcPr>
          <w:p w:rsidR="009F5AAE" w:rsidRPr="00FA67F5" w:rsidRDefault="009F5AAE" w:rsidP="009539E0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991" w:type="dxa"/>
            <w:vMerge/>
            <w:vAlign w:val="center"/>
          </w:tcPr>
          <w:p w:rsidR="009F5AAE" w:rsidRPr="00FA67F5" w:rsidRDefault="009F5AAE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252" w:type="dxa"/>
            <w:vMerge/>
            <w:vAlign w:val="center"/>
          </w:tcPr>
          <w:p w:rsidR="009F5AAE" w:rsidRPr="00FA67F5" w:rsidRDefault="009F5AAE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9F5AAE" w:rsidRPr="00FA67F5" w:rsidRDefault="009F5AAE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</w:tcPr>
          <w:p w:rsidR="009F5AAE" w:rsidRPr="00FA67F5" w:rsidRDefault="009F5AAE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3" w:type="dxa"/>
            <w:vMerge/>
            <w:vAlign w:val="center"/>
          </w:tcPr>
          <w:p w:rsidR="009F5AAE" w:rsidRPr="00FA67F5" w:rsidRDefault="009F5AAE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05" w:type="dxa"/>
            <w:textDirection w:val="btLr"/>
          </w:tcPr>
          <w:p w:rsidR="009F5AAE" w:rsidRPr="00FA67F5" w:rsidRDefault="009F5AAE" w:rsidP="009539E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9F5AAE" w:rsidRPr="00FA67F5" w:rsidRDefault="009F5AAE" w:rsidP="009539E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9F5AAE" w:rsidRPr="00FA67F5" w:rsidRDefault="009F5AAE" w:rsidP="009539E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9F5AAE" w:rsidRPr="00FA67F5" w:rsidRDefault="009F5AAE" w:rsidP="009539E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9F5AAE" w:rsidRPr="00FA67F5" w:rsidRDefault="009F5AAE" w:rsidP="009539E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9F5AAE" w:rsidRPr="00FA67F5" w:rsidRDefault="009F5AAE" w:rsidP="009539E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9F5AAE" w:rsidRPr="00FA67F5" w:rsidRDefault="009F5AAE" w:rsidP="009539E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9F5AAE" w:rsidRPr="00FA67F5" w:rsidRDefault="009F5AAE" w:rsidP="009539E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9F5AAE" w:rsidRPr="00FA67F5" w:rsidRDefault="009F5AAE" w:rsidP="009539E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9F5AAE" w:rsidRPr="00FA67F5" w:rsidRDefault="009F5AAE" w:rsidP="009539E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9F5AAE" w:rsidRPr="00FA67F5" w:rsidRDefault="009F5AAE" w:rsidP="009539E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9F5AAE" w:rsidRPr="00FA67F5" w:rsidRDefault="009F5AAE" w:rsidP="009539E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ก.ย.</w:t>
            </w:r>
          </w:p>
        </w:tc>
      </w:tr>
      <w:tr w:rsidR="004568ED" w:rsidRPr="00FA67F5" w:rsidTr="009539E0">
        <w:trPr>
          <w:jc w:val="center"/>
        </w:trPr>
        <w:tc>
          <w:tcPr>
            <w:tcW w:w="784" w:type="dxa"/>
          </w:tcPr>
          <w:p w:rsidR="004568ED" w:rsidRPr="00FA67F5" w:rsidRDefault="004568ED" w:rsidP="009539E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1991" w:type="dxa"/>
          </w:tcPr>
          <w:p w:rsidR="004568ED" w:rsidRPr="00FA67F5" w:rsidRDefault="004568ED" w:rsidP="00570FA5">
            <w:pPr>
              <w:pStyle w:val="a7"/>
              <w:ind w:firstLine="41"/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077E2"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  <w:t>ครุภัณฑ์ยานพาหนะและขนส่ง</w:t>
            </w:r>
          </w:p>
        </w:tc>
        <w:tc>
          <w:tcPr>
            <w:tcW w:w="4252" w:type="dxa"/>
          </w:tcPr>
          <w:p w:rsidR="004568ED" w:rsidRPr="00D077E2" w:rsidRDefault="004568ED" w:rsidP="00570FA5">
            <w:pPr>
              <w:jc w:val="both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077E2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จัดชื้อ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รถจักรยานยนต์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ขนาด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110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ซีซี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แบบเกียร์ธรรมดา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จำนวน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คัน</w:t>
            </w:r>
          </w:p>
          <w:p w:rsidR="004568ED" w:rsidRPr="00D077E2" w:rsidRDefault="004568ED" w:rsidP="00570FA5">
            <w:pPr>
              <w:jc w:val="both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ตามบัญชีราคามาตรฐานครุภัณฑ์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กองมาตรฐานงบประมาณ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สำนักงบประมาณ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2562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หน้า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18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ลำดับที่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8.8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รถจักรยานยนต์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รายการ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8.8.1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ขนาด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110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ซีซี</w:t>
            </w:r>
          </w:p>
          <w:p w:rsidR="004568ED" w:rsidRPr="00D077E2" w:rsidRDefault="004568ED" w:rsidP="00570FA5">
            <w:pPr>
              <w:jc w:val="both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แบบเกียร์ธรรมดา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จำนวน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คัน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หน้า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79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คุณลักษณะเฉพาะสังเขปขนาดที่กำหนดเป็นขนาดปริมาตรกระบอกสูบขั้นต่ำ</w:t>
            </w:r>
          </w:p>
          <w:p w:rsidR="004568ED" w:rsidRPr="00D077E2" w:rsidRDefault="004568ED" w:rsidP="00570FA5">
            <w:pPr>
              <w:jc w:val="both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 (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1)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กรณีขนาดต่ำกว่า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ซีซี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ที่กำหนดไม่เกิน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5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ซีซี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หรือขนาดเกินกว่า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ซีซี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</w:p>
          <w:p w:rsidR="004568ED" w:rsidRPr="00D077E2" w:rsidRDefault="004568ED" w:rsidP="00570FA5">
            <w:pPr>
              <w:jc w:val="both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ที่กำหนดไม่เกิน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5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ซีซี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เป็นรถจักรยานยนต์ตามขนาด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ซีซี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ที่กำหนดไว้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</w:p>
          <w:p w:rsidR="004568ED" w:rsidRPr="00D077E2" w:rsidRDefault="004568ED" w:rsidP="00570FA5">
            <w:pPr>
              <w:jc w:val="both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(2)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ราคาที่กำหนดไม่รวมอุปกรณ์และค่าจดทะเบียน</w:t>
            </w:r>
          </w:p>
          <w:p w:rsidR="004568ED" w:rsidRPr="00D077E2" w:rsidRDefault="004568ED" w:rsidP="00570FA5">
            <w:pPr>
              <w:jc w:val="both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    (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3)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การจัดซื้อรถจักรยานยนต์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ให้มีคุณสมบัติตามมาตรฐานผลิตภัณฑ์อุตสาหกรรม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ตามหนังสือ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สำนัก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งบประมาณ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นร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0731.1/ว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25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ลงวันที่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22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2561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</w:p>
          <w:p w:rsidR="004568ED" w:rsidRPr="00D077E2" w:rsidRDefault="004568ED" w:rsidP="00570FA5">
            <w:pPr>
              <w:jc w:val="both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เรื่อง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บัญชีมาตรฐานครุภัณฑ์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ฉบับเดือนมกราคม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 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2561</w:t>
            </w:r>
            <w:r w:rsidRPr="00D077E2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ปรากฏตาม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 (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แผนพัฒนาท้องถิ่น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พ.ศ.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2561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–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2565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) 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เพิ่มเติม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ครั้งที่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5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หน้า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8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ข้อ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2</w:t>
            </w:r>
          </w:p>
        </w:tc>
        <w:tc>
          <w:tcPr>
            <w:tcW w:w="1134" w:type="dxa"/>
          </w:tcPr>
          <w:p w:rsidR="004568ED" w:rsidRDefault="004568ED" w:rsidP="00570F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44,800</w:t>
            </w:r>
          </w:p>
        </w:tc>
        <w:tc>
          <w:tcPr>
            <w:tcW w:w="1134" w:type="dxa"/>
          </w:tcPr>
          <w:p w:rsidR="004568ED" w:rsidRPr="00FA67F5" w:rsidRDefault="004568ED" w:rsidP="00570F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A67F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องค์การบริหารส่วนตำบลเมืองเตา</w:t>
            </w:r>
          </w:p>
        </w:tc>
        <w:tc>
          <w:tcPr>
            <w:tcW w:w="1143" w:type="dxa"/>
          </w:tcPr>
          <w:p w:rsidR="004568ED" w:rsidRPr="00FA67F5" w:rsidRDefault="004568ED" w:rsidP="004568ED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 w:hint="cs"/>
                <w:noProof/>
                <w:color w:val="000000" w:themeColor="text1"/>
                <w:sz w:val="28"/>
                <w:szCs w:val="28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noProof/>
                <w:color w:val="000000" w:themeColor="text1"/>
                <w:sz w:val="28"/>
                <w:szCs w:val="28"/>
                <w:cs/>
              </w:rPr>
              <w:t>กองคลัง</w:t>
            </w:r>
          </w:p>
        </w:tc>
        <w:tc>
          <w:tcPr>
            <w:tcW w:w="405" w:type="dxa"/>
          </w:tcPr>
          <w:p w:rsidR="004568ED" w:rsidRPr="00FA67F5" w:rsidRDefault="004568ED" w:rsidP="00570F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4568ED" w:rsidRPr="00FA67F5" w:rsidRDefault="004568ED" w:rsidP="00570F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50" w:type="dxa"/>
          </w:tcPr>
          <w:p w:rsidR="004568ED" w:rsidRPr="00FA67F5" w:rsidRDefault="004568ED" w:rsidP="00570FA5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360" w:type="dxa"/>
          </w:tcPr>
          <w:p w:rsidR="004568ED" w:rsidRPr="00FA67F5" w:rsidRDefault="00501235" w:rsidP="00570F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  <w:pict>
                <v:shape id="_x0000_s1062" type="#_x0000_t32" style="position:absolute;left:0;text-align:left;margin-left:-.3pt;margin-top:58.85pt;width:153.75pt;height:0;z-index:25170227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05" w:type="dxa"/>
          </w:tcPr>
          <w:p w:rsidR="004568ED" w:rsidRPr="00FA67F5" w:rsidRDefault="004568ED" w:rsidP="00570F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4568ED" w:rsidRPr="00FA67F5" w:rsidRDefault="004568ED" w:rsidP="00570F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4568ED" w:rsidRPr="00FA67F5" w:rsidRDefault="004568ED" w:rsidP="00570F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4568ED" w:rsidRPr="00FA67F5" w:rsidRDefault="004568ED" w:rsidP="00570F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4568ED" w:rsidRPr="00FA67F5" w:rsidRDefault="004568ED" w:rsidP="00570F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4568ED" w:rsidRPr="00FA67F5" w:rsidRDefault="004568ED" w:rsidP="00570F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4568ED" w:rsidRPr="00FA67F5" w:rsidRDefault="004568ED" w:rsidP="00570F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4568ED" w:rsidRPr="00FA67F5" w:rsidRDefault="004568ED" w:rsidP="00570F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</w:tr>
    </w:tbl>
    <w:p w:rsidR="004568ED" w:rsidRDefault="004568ED" w:rsidP="009539E0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:rsidR="004568ED" w:rsidRDefault="004568ED" w:rsidP="009539E0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:rsidR="004568ED" w:rsidRPr="00FA67F5" w:rsidRDefault="004568ED" w:rsidP="004568ED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FA67F5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lastRenderedPageBreak/>
        <w:t>บัญชีครุภัณฑ์/งบประมาณ</w:t>
      </w:r>
    </w:p>
    <w:p w:rsidR="004568ED" w:rsidRPr="00FA67F5" w:rsidRDefault="004568ED" w:rsidP="004568ED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FA67F5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</w:t>
      </w:r>
      <w:r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แผนดำเนินงาน ประจำปีงบประมาณ  พ.ศ.  2564</w:t>
      </w:r>
    </w:p>
    <w:p w:rsidR="004568ED" w:rsidRPr="00FA67F5" w:rsidRDefault="00501235" w:rsidP="004568ED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26"/>
          <w:szCs w:val="26"/>
        </w:rPr>
        <w:pict>
          <v:rect id="_x0000_s1063" style="position:absolute;left:0;text-align:left;margin-left:640.7pt;margin-top:5.8pt;width:110.25pt;height:27.75pt;flip:y;z-index:251704320">
            <v:textbox style="mso-next-textbox:#_x0000_s1063">
              <w:txbxContent>
                <w:p w:rsidR="00570FA5" w:rsidRPr="004F18C4" w:rsidRDefault="00570FA5" w:rsidP="004568E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 xml:space="preserve">แบบ </w:t>
                  </w:r>
                  <w:r w:rsidRPr="004F18C4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ผด. ๐๒/1</w:t>
                  </w:r>
                </w:p>
                <w:p w:rsidR="00570FA5" w:rsidRPr="004F18C4" w:rsidRDefault="00570FA5" w:rsidP="004568ED"/>
              </w:txbxContent>
            </v:textbox>
          </v:rect>
        </w:pict>
      </w:r>
      <w:r w:rsidR="004568ED" w:rsidRPr="00FA67F5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องค์การบริหารส่วนตำบลเมืองเตา   อำเภอพยัคฆภูมิพิสัย   จังหวัดมหาสารคาม</w:t>
      </w:r>
    </w:p>
    <w:p w:rsidR="004568ED" w:rsidRPr="00FA67F5" w:rsidRDefault="004568ED" w:rsidP="004568ED">
      <w:pPr>
        <w:pStyle w:val="ae"/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FA67F5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</w:t>
      </w:r>
    </w:p>
    <w:p w:rsidR="004568ED" w:rsidRPr="00FA67F5" w:rsidRDefault="004568ED" w:rsidP="004568ED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FA67F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นบริหารงานคลัง</w:t>
      </w:r>
      <w:r w:rsidRPr="00FA67F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</w:p>
    <w:tbl>
      <w:tblPr>
        <w:tblW w:w="152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991"/>
        <w:gridCol w:w="4252"/>
        <w:gridCol w:w="1134"/>
        <w:gridCol w:w="1134"/>
        <w:gridCol w:w="1143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4568ED" w:rsidRPr="00FA67F5" w:rsidTr="00570FA5">
        <w:trPr>
          <w:cantSplit/>
          <w:trHeight w:val="375"/>
          <w:jc w:val="center"/>
        </w:trPr>
        <w:tc>
          <w:tcPr>
            <w:tcW w:w="784" w:type="dxa"/>
            <w:vMerge w:val="restart"/>
            <w:vAlign w:val="center"/>
          </w:tcPr>
          <w:p w:rsidR="004568ED" w:rsidRPr="00FA67F5" w:rsidRDefault="004568ED" w:rsidP="00570FA5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991" w:type="dxa"/>
            <w:vMerge w:val="restart"/>
            <w:vAlign w:val="center"/>
          </w:tcPr>
          <w:p w:rsidR="004568ED" w:rsidRPr="00FA67F5" w:rsidRDefault="004568ED" w:rsidP="00570FA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4252" w:type="dxa"/>
            <w:vMerge w:val="restart"/>
            <w:vAlign w:val="center"/>
          </w:tcPr>
          <w:p w:rsidR="004568ED" w:rsidRPr="00FA67F5" w:rsidRDefault="004568ED" w:rsidP="00570FA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รายละเอียดของกิจกรรม</w:t>
            </w:r>
          </w:p>
          <w:p w:rsidR="004568ED" w:rsidRPr="00FA67F5" w:rsidRDefault="004568ED" w:rsidP="00570FA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ที่เกิดขึ้นจากโครงการ</w:t>
            </w:r>
          </w:p>
        </w:tc>
        <w:tc>
          <w:tcPr>
            <w:tcW w:w="1134" w:type="dxa"/>
            <w:vMerge w:val="restart"/>
            <w:vAlign w:val="center"/>
          </w:tcPr>
          <w:p w:rsidR="004568ED" w:rsidRPr="00FA67F5" w:rsidRDefault="004568ED" w:rsidP="00570FA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งบประมาณ</w:t>
            </w:r>
          </w:p>
          <w:p w:rsidR="004568ED" w:rsidRPr="00FA67F5" w:rsidRDefault="004568ED" w:rsidP="00570FA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34" w:type="dxa"/>
            <w:vMerge w:val="restart"/>
            <w:vAlign w:val="center"/>
          </w:tcPr>
          <w:p w:rsidR="004568ED" w:rsidRPr="00FA67F5" w:rsidRDefault="004568ED" w:rsidP="00570FA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สถานที่</w:t>
            </w:r>
          </w:p>
          <w:p w:rsidR="004568ED" w:rsidRPr="00FA67F5" w:rsidRDefault="004568ED" w:rsidP="00570FA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ดำเนินการ</w:t>
            </w:r>
          </w:p>
        </w:tc>
        <w:tc>
          <w:tcPr>
            <w:tcW w:w="1143" w:type="dxa"/>
            <w:vMerge w:val="restart"/>
            <w:vAlign w:val="center"/>
          </w:tcPr>
          <w:p w:rsidR="004568ED" w:rsidRPr="00FA67F5" w:rsidRDefault="004568ED" w:rsidP="00570FA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4568ED" w:rsidRPr="00FA67F5" w:rsidRDefault="004568ED" w:rsidP="00570FA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ประจำปีงบประมาณ พ.ศ. ๒๕๖4</w:t>
            </w:r>
          </w:p>
        </w:tc>
      </w:tr>
      <w:tr w:rsidR="004568ED" w:rsidRPr="00FA67F5" w:rsidTr="00570FA5">
        <w:trPr>
          <w:cantSplit/>
          <w:trHeight w:val="375"/>
          <w:jc w:val="center"/>
        </w:trPr>
        <w:tc>
          <w:tcPr>
            <w:tcW w:w="784" w:type="dxa"/>
            <w:vMerge/>
            <w:vAlign w:val="center"/>
          </w:tcPr>
          <w:p w:rsidR="004568ED" w:rsidRPr="00FA67F5" w:rsidRDefault="004568ED" w:rsidP="00570FA5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991" w:type="dxa"/>
            <w:vMerge/>
            <w:vAlign w:val="center"/>
          </w:tcPr>
          <w:p w:rsidR="004568ED" w:rsidRPr="00FA67F5" w:rsidRDefault="004568ED" w:rsidP="00570FA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252" w:type="dxa"/>
            <w:vMerge/>
            <w:vAlign w:val="center"/>
          </w:tcPr>
          <w:p w:rsidR="004568ED" w:rsidRPr="00FA67F5" w:rsidRDefault="004568ED" w:rsidP="00570FA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4568ED" w:rsidRPr="00FA67F5" w:rsidRDefault="004568ED" w:rsidP="00570FA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</w:tcPr>
          <w:p w:rsidR="004568ED" w:rsidRPr="00FA67F5" w:rsidRDefault="004568ED" w:rsidP="00570FA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3" w:type="dxa"/>
            <w:vMerge/>
            <w:vAlign w:val="center"/>
          </w:tcPr>
          <w:p w:rsidR="004568ED" w:rsidRPr="00FA67F5" w:rsidRDefault="004568ED" w:rsidP="00570FA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4568ED" w:rsidRPr="00FA67F5" w:rsidRDefault="004568ED" w:rsidP="00570FA5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พ.ศ.๒๕๖3</w:t>
            </w:r>
          </w:p>
        </w:tc>
        <w:tc>
          <w:tcPr>
            <w:tcW w:w="3600" w:type="dxa"/>
            <w:gridSpan w:val="9"/>
            <w:vAlign w:val="center"/>
          </w:tcPr>
          <w:p w:rsidR="004568ED" w:rsidRPr="00FA67F5" w:rsidRDefault="004568ED" w:rsidP="00570FA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พ.ศ. ๒๕๖4</w:t>
            </w:r>
          </w:p>
        </w:tc>
      </w:tr>
      <w:tr w:rsidR="004568ED" w:rsidRPr="00FA67F5" w:rsidTr="00570FA5">
        <w:trPr>
          <w:cantSplit/>
          <w:trHeight w:val="623"/>
          <w:jc w:val="center"/>
        </w:trPr>
        <w:tc>
          <w:tcPr>
            <w:tcW w:w="784" w:type="dxa"/>
            <w:vMerge/>
            <w:vAlign w:val="center"/>
          </w:tcPr>
          <w:p w:rsidR="004568ED" w:rsidRPr="00FA67F5" w:rsidRDefault="004568ED" w:rsidP="00570FA5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991" w:type="dxa"/>
            <w:vMerge/>
            <w:vAlign w:val="center"/>
          </w:tcPr>
          <w:p w:rsidR="004568ED" w:rsidRPr="00FA67F5" w:rsidRDefault="004568ED" w:rsidP="00570FA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252" w:type="dxa"/>
            <w:vMerge/>
            <w:vAlign w:val="center"/>
          </w:tcPr>
          <w:p w:rsidR="004568ED" w:rsidRPr="00FA67F5" w:rsidRDefault="004568ED" w:rsidP="00570FA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4568ED" w:rsidRPr="00FA67F5" w:rsidRDefault="004568ED" w:rsidP="00570FA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</w:tcPr>
          <w:p w:rsidR="004568ED" w:rsidRPr="00FA67F5" w:rsidRDefault="004568ED" w:rsidP="00570FA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3" w:type="dxa"/>
            <w:vMerge/>
            <w:vAlign w:val="center"/>
          </w:tcPr>
          <w:p w:rsidR="004568ED" w:rsidRPr="00FA67F5" w:rsidRDefault="004568ED" w:rsidP="00570FA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05" w:type="dxa"/>
            <w:textDirection w:val="btLr"/>
          </w:tcPr>
          <w:p w:rsidR="004568ED" w:rsidRPr="00FA67F5" w:rsidRDefault="004568ED" w:rsidP="00570FA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4568ED" w:rsidRPr="00FA67F5" w:rsidRDefault="004568ED" w:rsidP="00570FA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4568ED" w:rsidRPr="00FA67F5" w:rsidRDefault="004568ED" w:rsidP="00570FA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4568ED" w:rsidRPr="00FA67F5" w:rsidRDefault="004568ED" w:rsidP="00570FA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4568ED" w:rsidRPr="00FA67F5" w:rsidRDefault="004568ED" w:rsidP="00570FA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4568ED" w:rsidRPr="00FA67F5" w:rsidRDefault="004568ED" w:rsidP="00570FA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4568ED" w:rsidRPr="00FA67F5" w:rsidRDefault="004568ED" w:rsidP="00570FA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4568ED" w:rsidRPr="00FA67F5" w:rsidRDefault="004568ED" w:rsidP="00570FA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4568ED" w:rsidRPr="00FA67F5" w:rsidRDefault="004568ED" w:rsidP="00570FA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4568ED" w:rsidRPr="00FA67F5" w:rsidRDefault="004568ED" w:rsidP="00570FA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4568ED" w:rsidRPr="00FA67F5" w:rsidRDefault="004568ED" w:rsidP="00570FA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4568ED" w:rsidRPr="00FA67F5" w:rsidRDefault="004568ED" w:rsidP="00570FA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ก.ย.</w:t>
            </w:r>
          </w:p>
        </w:tc>
      </w:tr>
      <w:tr w:rsidR="004568ED" w:rsidRPr="00FA67F5" w:rsidTr="00570FA5">
        <w:trPr>
          <w:jc w:val="center"/>
        </w:trPr>
        <w:tc>
          <w:tcPr>
            <w:tcW w:w="784" w:type="dxa"/>
          </w:tcPr>
          <w:p w:rsidR="004568ED" w:rsidRPr="00FA67F5" w:rsidRDefault="004568ED" w:rsidP="00570F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</w:t>
            </w:r>
          </w:p>
        </w:tc>
        <w:tc>
          <w:tcPr>
            <w:tcW w:w="1991" w:type="dxa"/>
          </w:tcPr>
          <w:p w:rsidR="004568ED" w:rsidRPr="00FA67F5" w:rsidRDefault="004568ED" w:rsidP="004568ED">
            <w:pPr>
              <w:pStyle w:val="3"/>
              <w:tabs>
                <w:tab w:val="left" w:pos="5692"/>
              </w:tabs>
              <w:spacing w:after="0"/>
              <w:ind w:left="0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ครุภัณฑ์คอมพิวเตอร์</w:t>
            </w:r>
          </w:p>
          <w:p w:rsidR="004568ED" w:rsidRPr="00FA67F5" w:rsidRDefault="004568ED" w:rsidP="00570FA5">
            <w:pPr>
              <w:pStyle w:val="a7"/>
              <w:ind w:firstLine="41"/>
              <w:jc w:val="both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252" w:type="dxa"/>
          </w:tcPr>
          <w:p w:rsidR="004568ED" w:rsidRPr="004568ED" w:rsidRDefault="004568ED" w:rsidP="004568ED">
            <w:pPr>
              <w:jc w:val="both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เพื่อจัดซื้อครุภัณฑ์คอมพิวเตอร์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โน้ตบุ๊ก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สำหรับงานประมวลผลจำนวน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เครื่อง</w:t>
            </w:r>
          </w:p>
          <w:p w:rsidR="004568ED" w:rsidRPr="004568ED" w:rsidRDefault="004568ED" w:rsidP="004568ED">
            <w:pPr>
              <w:jc w:val="both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คุณลักษณะพื้นฐาน</w:t>
            </w:r>
          </w:p>
          <w:p w:rsidR="004568ED" w:rsidRPr="004568ED" w:rsidRDefault="004568ED" w:rsidP="004568ED">
            <w:pPr>
              <w:jc w:val="both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มีหน่วยประมวลผลกลาง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(CPU)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ไม่น้อยกว่า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4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แกนหลัก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(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4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core ) 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จำนวน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หน่วย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โดยมีคุณลักษณะอย่างใดอย่างหนึ่ง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หรือดีกว่า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ดังนี้</w:t>
            </w:r>
          </w:p>
          <w:p w:rsidR="004568ED" w:rsidRPr="004568ED" w:rsidRDefault="004568ED" w:rsidP="004568ED">
            <w:pPr>
              <w:jc w:val="both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1)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ในกรณีมีหน่วยความจำ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แบบ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Cache Memory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รวมในระดับ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(Level)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เดียวกัน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ขนาดไม่น้อยกว่า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4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MB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ต้องมีความเร็วสัญญาณนาฬิกาพื้นฐานไม่น้อยกว่า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2.3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GHz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และมีหน่วยประมวลผลด้านกราฟิก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(Graphics Processing Unit)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ไม่น้อยกว่า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10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แกน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หรือ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</w:p>
          <w:p w:rsidR="004568ED" w:rsidRPr="004568ED" w:rsidRDefault="004568ED" w:rsidP="004568ED">
            <w:pPr>
              <w:jc w:val="both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2)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ในกรณีที่มีหน่วยความจา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แบบ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Cache Memory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รวมในระดับ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(Level)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เดียวกัน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ขนาดไม่น้อยกว่า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6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MB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ต้องมีความเร็วสัญญาณนาฬิกาพื้นฐานไม่น้อยกว่า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1.8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GHz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และมีเทคโนโลยีเพิ่มสัญญาณนาฬิกาได้ในกรณีที่ต้องใช้ความสามารถในการประมวลผลสูง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</w:p>
          <w:p w:rsidR="004568ED" w:rsidRPr="004568ED" w:rsidRDefault="004568ED" w:rsidP="004568ED">
            <w:pPr>
              <w:jc w:val="both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-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มีหน่วยความจาหลัก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(RAM)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ชนิด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DDR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4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หรือดีกว่า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ขนาดไม่น้อยกว่า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8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GB </w:t>
            </w:r>
          </w:p>
          <w:p w:rsidR="004568ED" w:rsidRPr="004568ED" w:rsidRDefault="004568ED" w:rsidP="004568ED">
            <w:pPr>
              <w:jc w:val="both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-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มีหน่วยจัดเก็บข้อมูล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ชนิด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SATA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หรือดีกว่า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ขนาดความจุไม่น้อยกว่า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TB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หรือ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ชนิด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Solid State Drive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ขนาดความจุไม่น้อยกว่า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250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GB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จานวน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หน่วย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</w:p>
          <w:p w:rsidR="004568ED" w:rsidRPr="004568ED" w:rsidRDefault="004568ED" w:rsidP="004568ED">
            <w:pPr>
              <w:jc w:val="both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lastRenderedPageBreak/>
              <w:t> -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มีจอภาพที่รองรับความละเอียดไม่น้อยกว่า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1,366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x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768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Pixel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และมีขนาดไม่น้อยกว่า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12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นิ้ว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</w:p>
          <w:p w:rsidR="004568ED" w:rsidRPr="004568ED" w:rsidRDefault="004568ED" w:rsidP="004568ED">
            <w:pPr>
              <w:jc w:val="both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-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มีช่องเชื่อมต่อ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(Interface)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แบบ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USB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2.0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หรือดีกว่า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ไม่น้อยกว่า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3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ช่อง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</w:p>
          <w:p w:rsidR="004568ED" w:rsidRPr="004568ED" w:rsidRDefault="004568ED" w:rsidP="004568ED">
            <w:pPr>
              <w:jc w:val="both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-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มีช่องเชื่อมต่อแบบ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HDMI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หรือ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VGA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จานวนไม่น้อยกว่า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ช่อง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</w:p>
          <w:p w:rsidR="004568ED" w:rsidRPr="004568ED" w:rsidRDefault="004568ED" w:rsidP="004568ED">
            <w:pPr>
              <w:jc w:val="both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-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มีช่องเชื่อมต่อระบบเครือข่าย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(Network Interface)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แบบ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10/100/1000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Base-T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หรือดีกว่า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จานวนไม่น้อยกว่า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ช่อง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</w:p>
          <w:p w:rsidR="004568ED" w:rsidRPr="004568ED" w:rsidRDefault="004568ED" w:rsidP="004568ED">
            <w:pPr>
              <w:jc w:val="both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-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สามารถใช้งานได้ไม่น้อยกว่า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Wi-Fi (IEEE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802.11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b, g, n, ac)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และ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Bluetooth </w:t>
            </w:r>
          </w:p>
          <w:p w:rsidR="004568ED" w:rsidRPr="00D077E2" w:rsidRDefault="004568ED" w:rsidP="004568ED">
            <w:pPr>
              <w:jc w:val="both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ปรากฏตาม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 (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แผนพัฒนาท้องถิ่น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พ.ศ.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2561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–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2565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) 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เปลี่ยนแปลง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ครั้งที่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6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หน้า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15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ข้อ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13</w:t>
            </w:r>
          </w:p>
        </w:tc>
        <w:tc>
          <w:tcPr>
            <w:tcW w:w="1134" w:type="dxa"/>
          </w:tcPr>
          <w:p w:rsidR="004568ED" w:rsidRDefault="004568ED" w:rsidP="00570F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lastRenderedPageBreak/>
              <w:t>22,000</w:t>
            </w:r>
          </w:p>
        </w:tc>
        <w:tc>
          <w:tcPr>
            <w:tcW w:w="1134" w:type="dxa"/>
          </w:tcPr>
          <w:p w:rsidR="004568ED" w:rsidRPr="00FA67F5" w:rsidRDefault="004568ED" w:rsidP="00570F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A67F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องค์การบริหารส่วนตำบลเมืองเตา</w:t>
            </w:r>
          </w:p>
        </w:tc>
        <w:tc>
          <w:tcPr>
            <w:tcW w:w="1143" w:type="dxa"/>
          </w:tcPr>
          <w:p w:rsidR="004568ED" w:rsidRPr="00FA67F5" w:rsidRDefault="004568ED" w:rsidP="00570FA5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 w:hint="cs"/>
                <w:noProof/>
                <w:color w:val="000000" w:themeColor="text1"/>
                <w:sz w:val="28"/>
                <w:szCs w:val="28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noProof/>
                <w:color w:val="000000" w:themeColor="text1"/>
                <w:sz w:val="28"/>
                <w:szCs w:val="28"/>
                <w:cs/>
              </w:rPr>
              <w:t>กองคลัง</w:t>
            </w:r>
          </w:p>
        </w:tc>
        <w:tc>
          <w:tcPr>
            <w:tcW w:w="405" w:type="dxa"/>
          </w:tcPr>
          <w:p w:rsidR="004568ED" w:rsidRPr="00FA67F5" w:rsidRDefault="004568ED" w:rsidP="00570F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4568ED" w:rsidRPr="00FA67F5" w:rsidRDefault="004568ED" w:rsidP="00570F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50" w:type="dxa"/>
          </w:tcPr>
          <w:p w:rsidR="004568ED" w:rsidRPr="00FA67F5" w:rsidRDefault="004568ED" w:rsidP="00570FA5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360" w:type="dxa"/>
          </w:tcPr>
          <w:p w:rsidR="004568ED" w:rsidRPr="00FA67F5" w:rsidRDefault="00501235" w:rsidP="00570F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  <w:pict>
                <v:shape id="_x0000_s1064" type="#_x0000_t32" style="position:absolute;left:0;text-align:left;margin-left:-.3pt;margin-top:58.85pt;width:153.75pt;height:0;z-index:25170534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05" w:type="dxa"/>
          </w:tcPr>
          <w:p w:rsidR="004568ED" w:rsidRPr="00FA67F5" w:rsidRDefault="004568ED" w:rsidP="00570F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4568ED" w:rsidRPr="00FA67F5" w:rsidRDefault="004568ED" w:rsidP="00570F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4568ED" w:rsidRPr="00FA67F5" w:rsidRDefault="004568ED" w:rsidP="00570F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4568ED" w:rsidRPr="00FA67F5" w:rsidRDefault="004568ED" w:rsidP="00570F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4568ED" w:rsidRPr="00FA67F5" w:rsidRDefault="004568ED" w:rsidP="00570F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4568ED" w:rsidRPr="00FA67F5" w:rsidRDefault="004568ED" w:rsidP="00570F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4568ED" w:rsidRPr="00FA67F5" w:rsidRDefault="004568ED" w:rsidP="00570F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4568ED" w:rsidRPr="00FA67F5" w:rsidRDefault="004568ED" w:rsidP="00570F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</w:tr>
      <w:tr w:rsidR="004568ED" w:rsidRPr="00FA67F5" w:rsidTr="00570FA5">
        <w:trPr>
          <w:jc w:val="center"/>
        </w:trPr>
        <w:tc>
          <w:tcPr>
            <w:tcW w:w="7027" w:type="dxa"/>
            <w:gridSpan w:val="3"/>
          </w:tcPr>
          <w:p w:rsidR="004568ED" w:rsidRDefault="004568ED" w:rsidP="004568ED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lastRenderedPageBreak/>
              <w:t>จำนวน 2  กิจกรรม</w:t>
            </w:r>
          </w:p>
        </w:tc>
        <w:tc>
          <w:tcPr>
            <w:tcW w:w="1134" w:type="dxa"/>
          </w:tcPr>
          <w:p w:rsidR="004568ED" w:rsidRDefault="004568ED" w:rsidP="00570F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4568ED" w:rsidRPr="00FA67F5" w:rsidRDefault="004568ED" w:rsidP="00570F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:rsidR="004568ED" w:rsidRPr="00FA67F5" w:rsidRDefault="004568ED" w:rsidP="00570FA5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05" w:type="dxa"/>
          </w:tcPr>
          <w:p w:rsidR="004568ED" w:rsidRPr="00FA67F5" w:rsidRDefault="004568ED" w:rsidP="00570F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4568ED" w:rsidRPr="00FA67F5" w:rsidRDefault="004568ED" w:rsidP="00570F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50" w:type="dxa"/>
          </w:tcPr>
          <w:p w:rsidR="004568ED" w:rsidRPr="00FA67F5" w:rsidRDefault="004568ED" w:rsidP="00570FA5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360" w:type="dxa"/>
          </w:tcPr>
          <w:p w:rsidR="004568ED" w:rsidRDefault="004568ED" w:rsidP="00570FA5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4568ED" w:rsidRPr="00FA67F5" w:rsidRDefault="004568ED" w:rsidP="00570F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4568ED" w:rsidRPr="00FA67F5" w:rsidRDefault="004568ED" w:rsidP="00570F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4568ED" w:rsidRPr="00FA67F5" w:rsidRDefault="004568ED" w:rsidP="00570F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4568ED" w:rsidRPr="00FA67F5" w:rsidRDefault="004568ED" w:rsidP="00570F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4568ED" w:rsidRPr="00FA67F5" w:rsidRDefault="004568ED" w:rsidP="00570F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4568ED" w:rsidRPr="00FA67F5" w:rsidRDefault="004568ED" w:rsidP="00570F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4568ED" w:rsidRPr="00FA67F5" w:rsidRDefault="004568ED" w:rsidP="00570F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4568ED" w:rsidRPr="00FA67F5" w:rsidRDefault="004568ED" w:rsidP="00570F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</w:tr>
    </w:tbl>
    <w:p w:rsidR="004568ED" w:rsidRDefault="004568ED" w:rsidP="009539E0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:rsidR="004568ED" w:rsidRDefault="004568ED" w:rsidP="009539E0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:rsidR="009539E0" w:rsidRPr="00FA67F5" w:rsidRDefault="009539E0">
      <w:pPr>
        <w:rPr>
          <w:rFonts w:ascii="TH SarabunIT๙" w:hAnsi="TH SarabunIT๙" w:cs="TH SarabunIT๙"/>
          <w:color w:val="000000" w:themeColor="text1"/>
        </w:rPr>
      </w:pPr>
    </w:p>
    <w:p w:rsidR="009539E0" w:rsidRPr="00FA67F5" w:rsidRDefault="009539E0">
      <w:pPr>
        <w:rPr>
          <w:rFonts w:ascii="TH SarabunIT๙" w:hAnsi="TH SarabunIT๙" w:cs="TH SarabunIT๙"/>
          <w:color w:val="000000" w:themeColor="text1"/>
        </w:rPr>
      </w:pPr>
    </w:p>
    <w:p w:rsidR="009539E0" w:rsidRPr="00FA67F5" w:rsidRDefault="009539E0">
      <w:pPr>
        <w:rPr>
          <w:rFonts w:ascii="TH SarabunIT๙" w:hAnsi="TH SarabunIT๙" w:cs="TH SarabunIT๙"/>
          <w:color w:val="000000" w:themeColor="text1"/>
        </w:rPr>
      </w:pPr>
    </w:p>
    <w:p w:rsidR="009539E0" w:rsidRPr="00FA67F5" w:rsidRDefault="009539E0">
      <w:pPr>
        <w:rPr>
          <w:rFonts w:ascii="TH SarabunIT๙" w:hAnsi="TH SarabunIT๙" w:cs="TH SarabunIT๙"/>
          <w:color w:val="000000" w:themeColor="text1"/>
        </w:rPr>
      </w:pPr>
    </w:p>
    <w:p w:rsidR="009539E0" w:rsidRPr="00FA67F5" w:rsidRDefault="009539E0">
      <w:pPr>
        <w:rPr>
          <w:rFonts w:ascii="TH SarabunIT๙" w:hAnsi="TH SarabunIT๙" w:cs="TH SarabunIT๙"/>
          <w:color w:val="000000" w:themeColor="text1"/>
        </w:rPr>
      </w:pPr>
    </w:p>
    <w:p w:rsidR="009539E0" w:rsidRDefault="009539E0">
      <w:pPr>
        <w:rPr>
          <w:rFonts w:ascii="TH SarabunIT๙" w:hAnsi="TH SarabunIT๙" w:cs="TH SarabunIT๙"/>
          <w:color w:val="000000" w:themeColor="text1"/>
        </w:rPr>
      </w:pPr>
    </w:p>
    <w:p w:rsidR="004568ED" w:rsidRDefault="004568ED">
      <w:pPr>
        <w:rPr>
          <w:rFonts w:ascii="TH SarabunIT๙" w:hAnsi="TH SarabunIT๙" w:cs="TH SarabunIT๙"/>
          <w:color w:val="000000" w:themeColor="text1"/>
        </w:rPr>
      </w:pPr>
    </w:p>
    <w:p w:rsidR="004568ED" w:rsidRDefault="004568ED">
      <w:pPr>
        <w:rPr>
          <w:rFonts w:ascii="TH SarabunIT๙" w:hAnsi="TH SarabunIT๙" w:cs="TH SarabunIT๙"/>
          <w:color w:val="000000" w:themeColor="text1"/>
        </w:rPr>
      </w:pPr>
    </w:p>
    <w:p w:rsidR="004568ED" w:rsidRDefault="004568ED">
      <w:pPr>
        <w:rPr>
          <w:rFonts w:ascii="TH SarabunIT๙" w:hAnsi="TH SarabunIT๙" w:cs="TH SarabunIT๙"/>
          <w:color w:val="000000" w:themeColor="text1"/>
        </w:rPr>
      </w:pPr>
    </w:p>
    <w:p w:rsidR="004568ED" w:rsidRDefault="004568ED">
      <w:pPr>
        <w:rPr>
          <w:rFonts w:ascii="TH SarabunIT๙" w:hAnsi="TH SarabunIT๙" w:cs="TH SarabunIT๙"/>
          <w:color w:val="000000" w:themeColor="text1"/>
        </w:rPr>
      </w:pPr>
    </w:p>
    <w:p w:rsidR="004568ED" w:rsidRPr="00FA67F5" w:rsidRDefault="004568ED">
      <w:pPr>
        <w:rPr>
          <w:rFonts w:ascii="TH SarabunIT๙" w:hAnsi="TH SarabunIT๙" w:cs="TH SarabunIT๙"/>
          <w:color w:val="000000" w:themeColor="text1"/>
        </w:rPr>
      </w:pPr>
    </w:p>
    <w:p w:rsidR="009539E0" w:rsidRPr="00FA67F5" w:rsidRDefault="009539E0">
      <w:pPr>
        <w:rPr>
          <w:rFonts w:ascii="TH SarabunIT๙" w:hAnsi="TH SarabunIT๙" w:cs="TH SarabunIT๙"/>
          <w:color w:val="000000" w:themeColor="text1"/>
        </w:rPr>
      </w:pPr>
    </w:p>
    <w:p w:rsidR="009539E0" w:rsidRPr="00FA67F5" w:rsidRDefault="009539E0">
      <w:pPr>
        <w:rPr>
          <w:rFonts w:ascii="TH SarabunIT๙" w:hAnsi="TH SarabunIT๙" w:cs="TH SarabunIT๙"/>
          <w:color w:val="000000" w:themeColor="text1"/>
        </w:rPr>
      </w:pPr>
    </w:p>
    <w:p w:rsidR="009539E0" w:rsidRPr="00FA67F5" w:rsidRDefault="009539E0" w:rsidP="009539E0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FA67F5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lastRenderedPageBreak/>
        <w:t>บัญชี</w:t>
      </w:r>
      <w:r w:rsidR="004F18C4" w:rsidRPr="00FA67F5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ครุภัณฑ์</w:t>
      </w:r>
      <w:r w:rsidRPr="00FA67F5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/งบประมาณ</w:t>
      </w:r>
    </w:p>
    <w:p w:rsidR="009539E0" w:rsidRPr="00FA67F5" w:rsidRDefault="009539E0" w:rsidP="009539E0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FA67F5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</w:t>
      </w:r>
      <w:r w:rsidR="00D077E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แผนดำเนินงาน ประจำปีงบประมาณ  พ.ศ.  2564</w:t>
      </w:r>
    </w:p>
    <w:p w:rsidR="009539E0" w:rsidRPr="00FA67F5" w:rsidRDefault="00501235" w:rsidP="009539E0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26"/>
          <w:szCs w:val="26"/>
        </w:rPr>
        <w:pict>
          <v:rect id="_x0000_s1035" style="position:absolute;left:0;text-align:left;margin-left:644.55pt;margin-top:5.8pt;width:106.4pt;height:27.75pt;flip:y;z-index:251669504">
            <v:textbox style="mso-next-textbox:#_x0000_s1035">
              <w:txbxContent>
                <w:p w:rsidR="00570FA5" w:rsidRPr="004F18C4" w:rsidRDefault="00570FA5" w:rsidP="004F18C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 xml:space="preserve">แบบ </w:t>
                  </w:r>
                  <w:r w:rsidRPr="004F18C4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ผด. ๐๒/1</w:t>
                  </w:r>
                </w:p>
                <w:p w:rsidR="00570FA5" w:rsidRPr="004F18C4" w:rsidRDefault="00570FA5" w:rsidP="004F18C4"/>
              </w:txbxContent>
            </v:textbox>
          </v:rect>
        </w:pict>
      </w:r>
      <w:r w:rsidR="009539E0" w:rsidRPr="00FA67F5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องค์การบริหารส่วนตำบลเมืองเตา   อำเภอพยัคฆภูมิพิสัย   จังหวัดมหาสารคาม</w:t>
      </w:r>
    </w:p>
    <w:p w:rsidR="009539E0" w:rsidRPr="00FA67F5" w:rsidRDefault="009539E0" w:rsidP="009539E0">
      <w:pPr>
        <w:pStyle w:val="ae"/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FA67F5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</w:t>
      </w:r>
      <w:r w:rsidRPr="00FA67F5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9539E0" w:rsidRPr="00FA67F5" w:rsidRDefault="009539E0" w:rsidP="009539E0">
      <w:pPr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 w:rsidRPr="00FA67F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FA67F5">
        <w:rPr>
          <w:rFonts w:ascii="TH SarabunIT๙" w:hAnsi="TH SarabunIT๙" w:cs="TH SarabunIT๙"/>
          <w:b/>
          <w:bCs/>
          <w:color w:val="000000" w:themeColor="text1"/>
          <w:cs/>
        </w:rPr>
        <w:t xml:space="preserve">แผนงานการศึกษา </w:t>
      </w:r>
      <w:r w:rsidRPr="00FA67F5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</w:t>
      </w:r>
    </w:p>
    <w:tbl>
      <w:tblPr>
        <w:tblW w:w="152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991"/>
        <w:gridCol w:w="4252"/>
        <w:gridCol w:w="1134"/>
        <w:gridCol w:w="1134"/>
        <w:gridCol w:w="1143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9539E0" w:rsidRPr="00FA67F5" w:rsidTr="009539E0">
        <w:trPr>
          <w:cantSplit/>
          <w:trHeight w:val="375"/>
          <w:jc w:val="center"/>
        </w:trPr>
        <w:tc>
          <w:tcPr>
            <w:tcW w:w="784" w:type="dxa"/>
            <w:vMerge w:val="restart"/>
            <w:vAlign w:val="center"/>
          </w:tcPr>
          <w:p w:rsidR="009539E0" w:rsidRPr="00FA67F5" w:rsidRDefault="009539E0" w:rsidP="009539E0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991" w:type="dxa"/>
            <w:vMerge w:val="restart"/>
            <w:vAlign w:val="center"/>
          </w:tcPr>
          <w:p w:rsidR="009539E0" w:rsidRPr="00FA67F5" w:rsidRDefault="004F18C4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4252" w:type="dxa"/>
            <w:vMerge w:val="restart"/>
            <w:vAlign w:val="center"/>
          </w:tcPr>
          <w:p w:rsidR="009539E0" w:rsidRPr="00FA67F5" w:rsidRDefault="009539E0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รายละเอียดของกิจกรรม</w:t>
            </w:r>
          </w:p>
          <w:p w:rsidR="009539E0" w:rsidRPr="00FA67F5" w:rsidRDefault="009539E0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ที่เกิดขึ้นจากโครงการ</w:t>
            </w:r>
          </w:p>
        </w:tc>
        <w:tc>
          <w:tcPr>
            <w:tcW w:w="1134" w:type="dxa"/>
            <w:vMerge w:val="restart"/>
            <w:vAlign w:val="center"/>
          </w:tcPr>
          <w:p w:rsidR="009539E0" w:rsidRPr="00FA67F5" w:rsidRDefault="009539E0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งบประมาณ</w:t>
            </w:r>
          </w:p>
          <w:p w:rsidR="009539E0" w:rsidRPr="00FA67F5" w:rsidRDefault="009539E0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34" w:type="dxa"/>
            <w:vMerge w:val="restart"/>
            <w:vAlign w:val="center"/>
          </w:tcPr>
          <w:p w:rsidR="009539E0" w:rsidRPr="00FA67F5" w:rsidRDefault="009539E0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สถานที่</w:t>
            </w:r>
          </w:p>
          <w:p w:rsidR="009539E0" w:rsidRPr="00FA67F5" w:rsidRDefault="009539E0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ดำเนินการ</w:t>
            </w:r>
          </w:p>
        </w:tc>
        <w:tc>
          <w:tcPr>
            <w:tcW w:w="1143" w:type="dxa"/>
            <w:vMerge w:val="restart"/>
            <w:vAlign w:val="center"/>
          </w:tcPr>
          <w:p w:rsidR="009539E0" w:rsidRPr="00FA67F5" w:rsidRDefault="009539E0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9539E0" w:rsidRPr="00FA67F5" w:rsidRDefault="00D077E2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ประจำปีงบประมาณ พ.ศ. ๒๕๖4</w:t>
            </w:r>
          </w:p>
        </w:tc>
      </w:tr>
      <w:tr w:rsidR="009539E0" w:rsidRPr="00FA67F5" w:rsidTr="009539E0">
        <w:trPr>
          <w:cantSplit/>
          <w:trHeight w:val="375"/>
          <w:jc w:val="center"/>
        </w:trPr>
        <w:tc>
          <w:tcPr>
            <w:tcW w:w="784" w:type="dxa"/>
            <w:vMerge/>
            <w:vAlign w:val="center"/>
          </w:tcPr>
          <w:p w:rsidR="009539E0" w:rsidRPr="00FA67F5" w:rsidRDefault="009539E0" w:rsidP="009539E0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991" w:type="dxa"/>
            <w:vMerge/>
            <w:vAlign w:val="center"/>
          </w:tcPr>
          <w:p w:rsidR="009539E0" w:rsidRPr="00FA67F5" w:rsidRDefault="009539E0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252" w:type="dxa"/>
            <w:vMerge/>
            <w:vAlign w:val="center"/>
          </w:tcPr>
          <w:p w:rsidR="009539E0" w:rsidRPr="00FA67F5" w:rsidRDefault="009539E0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9539E0" w:rsidRPr="00FA67F5" w:rsidRDefault="009539E0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</w:tcPr>
          <w:p w:rsidR="009539E0" w:rsidRPr="00FA67F5" w:rsidRDefault="009539E0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3" w:type="dxa"/>
            <w:vMerge/>
            <w:vAlign w:val="center"/>
          </w:tcPr>
          <w:p w:rsidR="009539E0" w:rsidRPr="00FA67F5" w:rsidRDefault="009539E0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9539E0" w:rsidRPr="00FA67F5" w:rsidRDefault="00D077E2" w:rsidP="009539E0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พ.ศ.๒๕๖3</w:t>
            </w:r>
          </w:p>
        </w:tc>
        <w:tc>
          <w:tcPr>
            <w:tcW w:w="3600" w:type="dxa"/>
            <w:gridSpan w:val="9"/>
            <w:vAlign w:val="center"/>
          </w:tcPr>
          <w:p w:rsidR="009539E0" w:rsidRPr="00FA67F5" w:rsidRDefault="00D077E2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พ.ศ. ๒๕๖4</w:t>
            </w:r>
          </w:p>
        </w:tc>
      </w:tr>
      <w:tr w:rsidR="009539E0" w:rsidRPr="00FA67F5" w:rsidTr="009539E0">
        <w:trPr>
          <w:cantSplit/>
          <w:trHeight w:val="623"/>
          <w:jc w:val="center"/>
        </w:trPr>
        <w:tc>
          <w:tcPr>
            <w:tcW w:w="784" w:type="dxa"/>
            <w:vMerge/>
            <w:vAlign w:val="center"/>
          </w:tcPr>
          <w:p w:rsidR="009539E0" w:rsidRPr="00FA67F5" w:rsidRDefault="009539E0" w:rsidP="009539E0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991" w:type="dxa"/>
            <w:vMerge/>
            <w:vAlign w:val="center"/>
          </w:tcPr>
          <w:p w:rsidR="009539E0" w:rsidRPr="00FA67F5" w:rsidRDefault="009539E0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252" w:type="dxa"/>
            <w:vMerge/>
            <w:vAlign w:val="center"/>
          </w:tcPr>
          <w:p w:rsidR="009539E0" w:rsidRPr="00FA67F5" w:rsidRDefault="009539E0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9539E0" w:rsidRPr="00FA67F5" w:rsidRDefault="009539E0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</w:tcPr>
          <w:p w:rsidR="009539E0" w:rsidRPr="00FA67F5" w:rsidRDefault="009539E0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3" w:type="dxa"/>
            <w:vMerge/>
            <w:vAlign w:val="center"/>
          </w:tcPr>
          <w:p w:rsidR="009539E0" w:rsidRPr="00FA67F5" w:rsidRDefault="009539E0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05" w:type="dxa"/>
            <w:textDirection w:val="btLr"/>
          </w:tcPr>
          <w:p w:rsidR="009539E0" w:rsidRPr="00FA67F5" w:rsidRDefault="009539E0" w:rsidP="009539E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9539E0" w:rsidRPr="00FA67F5" w:rsidRDefault="009539E0" w:rsidP="009539E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9539E0" w:rsidRPr="00FA67F5" w:rsidRDefault="009539E0" w:rsidP="009539E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9539E0" w:rsidRPr="00FA67F5" w:rsidRDefault="009539E0" w:rsidP="009539E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9539E0" w:rsidRPr="00FA67F5" w:rsidRDefault="009539E0" w:rsidP="009539E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9539E0" w:rsidRPr="00FA67F5" w:rsidRDefault="009539E0" w:rsidP="009539E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9539E0" w:rsidRPr="00FA67F5" w:rsidRDefault="009539E0" w:rsidP="009539E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9539E0" w:rsidRPr="00FA67F5" w:rsidRDefault="009539E0" w:rsidP="009539E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9539E0" w:rsidRPr="00FA67F5" w:rsidRDefault="009539E0" w:rsidP="009539E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9539E0" w:rsidRPr="00FA67F5" w:rsidRDefault="009539E0" w:rsidP="009539E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9539E0" w:rsidRPr="00FA67F5" w:rsidRDefault="009539E0" w:rsidP="009539E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9539E0" w:rsidRPr="00FA67F5" w:rsidRDefault="009539E0" w:rsidP="009539E0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ก.ย.</w:t>
            </w:r>
          </w:p>
        </w:tc>
      </w:tr>
      <w:tr w:rsidR="009539E0" w:rsidRPr="00FA67F5" w:rsidTr="009539E0">
        <w:trPr>
          <w:jc w:val="center"/>
        </w:trPr>
        <w:tc>
          <w:tcPr>
            <w:tcW w:w="784" w:type="dxa"/>
          </w:tcPr>
          <w:p w:rsidR="009539E0" w:rsidRPr="00FA67F5" w:rsidRDefault="004568ED" w:rsidP="009539E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1991" w:type="dxa"/>
          </w:tcPr>
          <w:p w:rsidR="009539E0" w:rsidRPr="00FA67F5" w:rsidRDefault="009539E0" w:rsidP="004568ED">
            <w:pPr>
              <w:ind w:right="-176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FA67F5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A82A7C" w:rsidRPr="00FA67F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ครุภัณฑ์</w:t>
            </w:r>
            <w:r w:rsidR="004568ED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อื่นๆ</w:t>
            </w:r>
          </w:p>
        </w:tc>
        <w:tc>
          <w:tcPr>
            <w:tcW w:w="4252" w:type="dxa"/>
          </w:tcPr>
          <w:p w:rsidR="004568ED" w:rsidRPr="004568ED" w:rsidRDefault="00E85E6A" w:rsidP="004568ED">
            <w:pPr>
              <w:ind w:right="-176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FA67F5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="004568ED" w:rsidRPr="004568ED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เพื่อจ่ายเป็นค่าจัดซื้อเครื่องเล่นสนามกลางแจ้งของศูนย์พัฒนาเด็กจำนวน</w:t>
            </w:r>
            <w:r w:rsidR="004568ED" w:rsidRPr="004568ED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 </w:t>
            </w:r>
            <w:r w:rsidR="004568ED" w:rsidRPr="004568ED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5</w:t>
            </w:r>
            <w:r w:rsidR="004568ED" w:rsidRPr="004568ED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 </w:t>
            </w:r>
            <w:r w:rsidR="004568ED" w:rsidRPr="004568ED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ศูนย์ๆ</w:t>
            </w:r>
            <w:r w:rsidR="004568ED" w:rsidRPr="004568ED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 </w:t>
            </w:r>
          </w:p>
          <w:p w:rsidR="009539E0" w:rsidRPr="00FA67F5" w:rsidRDefault="004568ED" w:rsidP="004568ED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568ED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ละ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35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000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บาท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  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ปรากฏตาม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  (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แผนพัฒนาท้องถิ่น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พ.ศ.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 –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2565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 ) 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แก้ไข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เปลี่ยนแปลง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เพิ่มเติม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ครั้งที่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 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 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หน้า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 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224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  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ข้อ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 </w:t>
            </w:r>
            <w:r w:rsidRPr="004568ED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7</w:t>
            </w:r>
          </w:p>
        </w:tc>
        <w:tc>
          <w:tcPr>
            <w:tcW w:w="1134" w:type="dxa"/>
          </w:tcPr>
          <w:p w:rsidR="009539E0" w:rsidRPr="00FA67F5" w:rsidRDefault="004568ED" w:rsidP="009539E0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17</w:t>
            </w:r>
            <w:r w:rsidR="00E85E6A"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9539E0" w:rsidRPr="00FA67F5" w:rsidRDefault="009539E0" w:rsidP="009539E0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A67F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องค์การบริหารส่วนตำบลเมืองเตา</w:t>
            </w:r>
          </w:p>
        </w:tc>
        <w:tc>
          <w:tcPr>
            <w:tcW w:w="1143" w:type="dxa"/>
          </w:tcPr>
          <w:p w:rsidR="009539E0" w:rsidRPr="00FA67F5" w:rsidRDefault="00E85E6A" w:rsidP="009539E0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 w:hint="cs"/>
                <w:noProof/>
                <w:color w:val="000000" w:themeColor="text1"/>
                <w:sz w:val="28"/>
                <w:szCs w:val="28"/>
                <w:cs/>
              </w:rPr>
              <w:t>กองการศึกษา</w:t>
            </w:r>
          </w:p>
        </w:tc>
        <w:tc>
          <w:tcPr>
            <w:tcW w:w="405" w:type="dxa"/>
          </w:tcPr>
          <w:p w:rsidR="009539E0" w:rsidRPr="00FA67F5" w:rsidRDefault="009539E0" w:rsidP="009539E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9539E0" w:rsidRPr="00FA67F5" w:rsidRDefault="009539E0" w:rsidP="009539E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50" w:type="dxa"/>
          </w:tcPr>
          <w:p w:rsidR="009539E0" w:rsidRPr="00FA67F5" w:rsidRDefault="009539E0" w:rsidP="009539E0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360" w:type="dxa"/>
          </w:tcPr>
          <w:p w:rsidR="009539E0" w:rsidRPr="00FA67F5" w:rsidRDefault="00501235" w:rsidP="009539E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  <w:pict>
                <v:shape id="_x0000_s1045" type="#_x0000_t32" style="position:absolute;left:0;text-align:left;margin-left:-2.55pt;margin-top:44.85pt;width:155.25pt;height:0;z-index:25168179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05" w:type="dxa"/>
          </w:tcPr>
          <w:p w:rsidR="009539E0" w:rsidRPr="00FA67F5" w:rsidRDefault="009539E0" w:rsidP="009539E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9539E0" w:rsidRPr="00FA67F5" w:rsidRDefault="009539E0" w:rsidP="009539E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9539E0" w:rsidRPr="00FA67F5" w:rsidRDefault="009539E0" w:rsidP="009539E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9539E0" w:rsidRPr="00FA67F5" w:rsidRDefault="009539E0" w:rsidP="009539E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9539E0" w:rsidRPr="00FA67F5" w:rsidRDefault="009539E0" w:rsidP="009539E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9539E0" w:rsidRPr="00FA67F5" w:rsidRDefault="009539E0" w:rsidP="009539E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9539E0" w:rsidRPr="00FA67F5" w:rsidRDefault="009539E0" w:rsidP="009539E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9539E0" w:rsidRPr="00FA67F5" w:rsidRDefault="009539E0" w:rsidP="009539E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</w:tr>
      <w:tr w:rsidR="004568ED" w:rsidRPr="00FA67F5" w:rsidTr="00570FA5">
        <w:trPr>
          <w:jc w:val="center"/>
        </w:trPr>
        <w:tc>
          <w:tcPr>
            <w:tcW w:w="7027" w:type="dxa"/>
            <w:gridSpan w:val="3"/>
          </w:tcPr>
          <w:p w:rsidR="004568ED" w:rsidRPr="00FA67F5" w:rsidRDefault="004568ED" w:rsidP="004568ED">
            <w:pPr>
              <w:ind w:right="-176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จำนวน  1  กิจกรรม</w:t>
            </w:r>
          </w:p>
        </w:tc>
        <w:tc>
          <w:tcPr>
            <w:tcW w:w="1134" w:type="dxa"/>
          </w:tcPr>
          <w:p w:rsidR="004568ED" w:rsidRDefault="004568ED" w:rsidP="009539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4568ED" w:rsidRPr="00FA67F5" w:rsidRDefault="004568ED" w:rsidP="009539E0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:rsidR="004568ED" w:rsidRPr="00FA67F5" w:rsidRDefault="004568ED" w:rsidP="009539E0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05" w:type="dxa"/>
          </w:tcPr>
          <w:p w:rsidR="004568ED" w:rsidRPr="00FA67F5" w:rsidRDefault="004568ED" w:rsidP="009539E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4568ED" w:rsidRPr="00FA67F5" w:rsidRDefault="004568ED" w:rsidP="009539E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50" w:type="dxa"/>
          </w:tcPr>
          <w:p w:rsidR="004568ED" w:rsidRPr="00FA67F5" w:rsidRDefault="004568ED" w:rsidP="009539E0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360" w:type="dxa"/>
          </w:tcPr>
          <w:p w:rsidR="004568ED" w:rsidRDefault="004568ED" w:rsidP="009539E0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4568ED" w:rsidRPr="00FA67F5" w:rsidRDefault="004568ED" w:rsidP="009539E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4568ED" w:rsidRPr="00FA67F5" w:rsidRDefault="004568ED" w:rsidP="009539E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4568ED" w:rsidRPr="00FA67F5" w:rsidRDefault="004568ED" w:rsidP="009539E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4568ED" w:rsidRPr="00FA67F5" w:rsidRDefault="004568ED" w:rsidP="009539E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4568ED" w:rsidRPr="00FA67F5" w:rsidRDefault="004568ED" w:rsidP="009539E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4568ED" w:rsidRPr="00FA67F5" w:rsidRDefault="004568ED" w:rsidP="009539E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4568ED" w:rsidRPr="00FA67F5" w:rsidRDefault="004568ED" w:rsidP="009539E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4568ED" w:rsidRPr="00FA67F5" w:rsidRDefault="004568ED" w:rsidP="009539E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</w:tr>
    </w:tbl>
    <w:p w:rsidR="009539E0" w:rsidRPr="00FA67F5" w:rsidRDefault="009539E0" w:rsidP="009539E0">
      <w:pPr>
        <w:rPr>
          <w:rFonts w:ascii="TH SarabunIT๙" w:hAnsi="TH SarabunIT๙" w:cs="TH SarabunIT๙"/>
          <w:color w:val="000000" w:themeColor="text1"/>
        </w:rPr>
      </w:pPr>
    </w:p>
    <w:p w:rsidR="00E40B32" w:rsidRPr="00FA67F5" w:rsidRDefault="00E40B32" w:rsidP="00E40B3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E85E6A" w:rsidRPr="00FA67F5" w:rsidRDefault="00E85E6A" w:rsidP="00E40B3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E85E6A" w:rsidRPr="00FA67F5" w:rsidRDefault="00E85E6A" w:rsidP="00E40B3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E85E6A" w:rsidRPr="00FA67F5" w:rsidRDefault="00E85E6A" w:rsidP="00E40B3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E85E6A" w:rsidRPr="00FA67F5" w:rsidRDefault="00E85E6A" w:rsidP="00E40B3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E85E6A" w:rsidRPr="00FA67F5" w:rsidRDefault="00E85E6A" w:rsidP="00E40B3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E85E6A" w:rsidRPr="00FA67F5" w:rsidRDefault="00E85E6A" w:rsidP="00E40B3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E85E6A" w:rsidRDefault="00E85E6A" w:rsidP="00E40B3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4568ED" w:rsidRDefault="004568ED" w:rsidP="00E40B3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4568ED" w:rsidRDefault="004568ED" w:rsidP="00E40B3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4568ED" w:rsidRDefault="004568ED" w:rsidP="00E40B3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E85E6A" w:rsidRPr="00FA67F5" w:rsidRDefault="00E85E6A" w:rsidP="00E40B3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E85E6A" w:rsidRPr="00FA67F5" w:rsidRDefault="00E85E6A" w:rsidP="00E85E6A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FA67F5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lastRenderedPageBreak/>
        <w:t>บัญชี</w:t>
      </w:r>
      <w:r w:rsidR="004F18C4" w:rsidRPr="00FA67F5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ครุภัณฑ์</w:t>
      </w:r>
      <w:r w:rsidRPr="00FA67F5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/งบประมาณ</w:t>
      </w:r>
    </w:p>
    <w:p w:rsidR="00E85E6A" w:rsidRPr="00FA67F5" w:rsidRDefault="00E85E6A" w:rsidP="00E85E6A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FA67F5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</w:t>
      </w:r>
      <w:r w:rsidR="00D077E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แผนดำเนินงาน ประจำปีงบประมาณ  พ.ศ.  2564</w:t>
      </w:r>
    </w:p>
    <w:p w:rsidR="00E85E6A" w:rsidRPr="00FA67F5" w:rsidRDefault="00501235" w:rsidP="00E85E6A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26"/>
          <w:szCs w:val="26"/>
        </w:rPr>
        <w:pict>
          <v:rect id="_x0000_s1036" style="position:absolute;left:0;text-align:left;margin-left:642.95pt;margin-top:5.8pt;width:108pt;height:27.75pt;flip:y;z-index:251671552">
            <v:textbox style="mso-next-textbox:#_x0000_s1036">
              <w:txbxContent>
                <w:p w:rsidR="00570FA5" w:rsidRPr="004F18C4" w:rsidRDefault="00570FA5" w:rsidP="004F18C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 xml:space="preserve">แบบ </w:t>
                  </w:r>
                  <w:r w:rsidRPr="004F18C4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ผด. ๐๒/1</w:t>
                  </w:r>
                </w:p>
                <w:p w:rsidR="00570FA5" w:rsidRPr="004F18C4" w:rsidRDefault="00570FA5" w:rsidP="004F18C4"/>
              </w:txbxContent>
            </v:textbox>
          </v:rect>
        </w:pict>
      </w:r>
      <w:r w:rsidR="00E85E6A" w:rsidRPr="00FA67F5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องค์การบริหารส่วนตำบลเมืองเตา   อำเภอพยัคฆภูมิพิสัย   จังหวัดมหาสารคาม</w:t>
      </w:r>
    </w:p>
    <w:p w:rsidR="00E85E6A" w:rsidRPr="00FA67F5" w:rsidRDefault="00E85E6A" w:rsidP="00E85E6A">
      <w:pPr>
        <w:pStyle w:val="ae"/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FA67F5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</w:t>
      </w:r>
    </w:p>
    <w:p w:rsidR="00E85E6A" w:rsidRPr="00FA67F5" w:rsidRDefault="00E85E6A" w:rsidP="00E85E6A">
      <w:pPr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 w:rsidRPr="00FA67F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FA67F5">
        <w:rPr>
          <w:rFonts w:ascii="TH SarabunIT๙" w:hAnsi="TH SarabunIT๙" w:cs="TH SarabunIT๙"/>
          <w:b/>
          <w:bCs/>
          <w:color w:val="000000" w:themeColor="text1"/>
          <w:cs/>
        </w:rPr>
        <w:t>แผนงาน</w:t>
      </w:r>
      <w:r w:rsidRPr="00FA67F5">
        <w:rPr>
          <w:rFonts w:ascii="TH SarabunIT๙" w:hAnsi="TH SarabunIT๙" w:cs="TH SarabunIT๙" w:hint="cs"/>
          <w:b/>
          <w:bCs/>
          <w:color w:val="000000" w:themeColor="text1"/>
          <w:cs/>
        </w:rPr>
        <w:t>สาธารณสุข</w:t>
      </w:r>
    </w:p>
    <w:tbl>
      <w:tblPr>
        <w:tblW w:w="152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282"/>
        <w:gridCol w:w="4961"/>
        <w:gridCol w:w="1134"/>
        <w:gridCol w:w="1134"/>
        <w:gridCol w:w="1143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E85E6A" w:rsidRPr="00FA67F5" w:rsidTr="004568ED">
        <w:trPr>
          <w:cantSplit/>
          <w:trHeight w:val="375"/>
          <w:jc w:val="center"/>
        </w:trPr>
        <w:tc>
          <w:tcPr>
            <w:tcW w:w="784" w:type="dxa"/>
            <w:vMerge w:val="restart"/>
            <w:vAlign w:val="center"/>
          </w:tcPr>
          <w:p w:rsidR="00E85E6A" w:rsidRPr="00FA67F5" w:rsidRDefault="00E85E6A" w:rsidP="00D077E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282" w:type="dxa"/>
            <w:vMerge w:val="restart"/>
            <w:vAlign w:val="center"/>
          </w:tcPr>
          <w:p w:rsidR="00E85E6A" w:rsidRPr="00FA67F5" w:rsidRDefault="004F18C4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4961" w:type="dxa"/>
            <w:vMerge w:val="restart"/>
            <w:vAlign w:val="center"/>
          </w:tcPr>
          <w:p w:rsidR="00E85E6A" w:rsidRPr="00FA67F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รายละเอียดของกิจกรรม</w:t>
            </w:r>
          </w:p>
          <w:p w:rsidR="00E85E6A" w:rsidRPr="00FA67F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ที่เกิดขึ้นจากโครงการ</w:t>
            </w:r>
          </w:p>
        </w:tc>
        <w:tc>
          <w:tcPr>
            <w:tcW w:w="1134" w:type="dxa"/>
            <w:vMerge w:val="restart"/>
            <w:vAlign w:val="center"/>
          </w:tcPr>
          <w:p w:rsidR="00E85E6A" w:rsidRPr="00FA67F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งบประมาณ</w:t>
            </w:r>
          </w:p>
          <w:p w:rsidR="00E85E6A" w:rsidRPr="00FA67F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34" w:type="dxa"/>
            <w:vMerge w:val="restart"/>
            <w:vAlign w:val="center"/>
          </w:tcPr>
          <w:p w:rsidR="00E85E6A" w:rsidRPr="00FA67F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สถานที่</w:t>
            </w:r>
          </w:p>
          <w:p w:rsidR="00E85E6A" w:rsidRPr="00FA67F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ดำเนินการ</w:t>
            </w:r>
          </w:p>
        </w:tc>
        <w:tc>
          <w:tcPr>
            <w:tcW w:w="1143" w:type="dxa"/>
            <w:vMerge w:val="restart"/>
            <w:vAlign w:val="center"/>
          </w:tcPr>
          <w:p w:rsidR="00E85E6A" w:rsidRPr="00FA67F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E85E6A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ประจำปีงบประมาณ พ.ศ. ๒๕๖4</w:t>
            </w:r>
          </w:p>
        </w:tc>
      </w:tr>
      <w:tr w:rsidR="00E85E6A" w:rsidRPr="00FA67F5" w:rsidTr="004568ED">
        <w:trPr>
          <w:cantSplit/>
          <w:trHeight w:val="375"/>
          <w:jc w:val="center"/>
        </w:trPr>
        <w:tc>
          <w:tcPr>
            <w:tcW w:w="784" w:type="dxa"/>
            <w:vMerge/>
            <w:vAlign w:val="center"/>
          </w:tcPr>
          <w:p w:rsidR="00E85E6A" w:rsidRPr="00FA67F5" w:rsidRDefault="00E85E6A" w:rsidP="00D077E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2" w:type="dxa"/>
            <w:vMerge/>
            <w:vAlign w:val="center"/>
          </w:tcPr>
          <w:p w:rsidR="00E85E6A" w:rsidRPr="00FA67F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961" w:type="dxa"/>
            <w:vMerge/>
            <w:vAlign w:val="center"/>
          </w:tcPr>
          <w:p w:rsidR="00E85E6A" w:rsidRPr="00FA67F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E85E6A" w:rsidRPr="00FA67F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</w:tcPr>
          <w:p w:rsidR="00E85E6A" w:rsidRPr="00FA67F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3" w:type="dxa"/>
            <w:vMerge/>
            <w:vAlign w:val="center"/>
          </w:tcPr>
          <w:p w:rsidR="00E85E6A" w:rsidRPr="00FA67F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E85E6A" w:rsidRPr="00FA67F5" w:rsidRDefault="00D077E2" w:rsidP="00D077E2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พ.ศ.๒๕๖3</w:t>
            </w:r>
          </w:p>
        </w:tc>
        <w:tc>
          <w:tcPr>
            <w:tcW w:w="3600" w:type="dxa"/>
            <w:gridSpan w:val="9"/>
            <w:vAlign w:val="center"/>
          </w:tcPr>
          <w:p w:rsidR="00E85E6A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พ.ศ. ๒๕๖4</w:t>
            </w:r>
          </w:p>
        </w:tc>
      </w:tr>
      <w:tr w:rsidR="00E85E6A" w:rsidRPr="00FA67F5" w:rsidTr="004568ED">
        <w:trPr>
          <w:cantSplit/>
          <w:trHeight w:val="623"/>
          <w:jc w:val="center"/>
        </w:trPr>
        <w:tc>
          <w:tcPr>
            <w:tcW w:w="784" w:type="dxa"/>
            <w:vMerge/>
            <w:vAlign w:val="center"/>
          </w:tcPr>
          <w:p w:rsidR="00E85E6A" w:rsidRPr="00FA67F5" w:rsidRDefault="00E85E6A" w:rsidP="00D077E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2" w:type="dxa"/>
            <w:vMerge/>
            <w:vAlign w:val="center"/>
          </w:tcPr>
          <w:p w:rsidR="00E85E6A" w:rsidRPr="00FA67F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961" w:type="dxa"/>
            <w:vMerge/>
            <w:vAlign w:val="center"/>
          </w:tcPr>
          <w:p w:rsidR="00E85E6A" w:rsidRPr="00FA67F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E85E6A" w:rsidRPr="00FA67F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</w:tcPr>
          <w:p w:rsidR="00E85E6A" w:rsidRPr="00FA67F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3" w:type="dxa"/>
            <w:vMerge/>
            <w:vAlign w:val="center"/>
          </w:tcPr>
          <w:p w:rsidR="00E85E6A" w:rsidRPr="00FA67F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05" w:type="dxa"/>
            <w:textDirection w:val="btLr"/>
          </w:tcPr>
          <w:p w:rsidR="00E85E6A" w:rsidRPr="00FA67F5" w:rsidRDefault="00E85E6A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E85E6A" w:rsidRPr="00FA67F5" w:rsidRDefault="00E85E6A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E85E6A" w:rsidRPr="00FA67F5" w:rsidRDefault="00E85E6A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E85E6A" w:rsidRPr="00FA67F5" w:rsidRDefault="00E85E6A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E85E6A" w:rsidRPr="00FA67F5" w:rsidRDefault="00E85E6A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E85E6A" w:rsidRPr="00FA67F5" w:rsidRDefault="00E85E6A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E85E6A" w:rsidRPr="00FA67F5" w:rsidRDefault="00E85E6A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E85E6A" w:rsidRPr="00FA67F5" w:rsidRDefault="00E85E6A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E85E6A" w:rsidRPr="00FA67F5" w:rsidRDefault="00E85E6A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E85E6A" w:rsidRPr="00FA67F5" w:rsidRDefault="00E85E6A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E85E6A" w:rsidRPr="00FA67F5" w:rsidRDefault="00E85E6A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E85E6A" w:rsidRPr="00FA67F5" w:rsidRDefault="00E85E6A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ก.ย.</w:t>
            </w:r>
          </w:p>
        </w:tc>
      </w:tr>
      <w:tr w:rsidR="00E85E6A" w:rsidRPr="00FA67F5" w:rsidTr="004568ED">
        <w:trPr>
          <w:jc w:val="center"/>
        </w:trPr>
        <w:tc>
          <w:tcPr>
            <w:tcW w:w="784" w:type="dxa"/>
          </w:tcPr>
          <w:p w:rsidR="00E85E6A" w:rsidRPr="00FA67F5" w:rsidRDefault="00570FA5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1282" w:type="dxa"/>
          </w:tcPr>
          <w:p w:rsidR="00E85E6A" w:rsidRPr="004568ED" w:rsidRDefault="004568ED" w:rsidP="00A82A7C">
            <w:pPr>
              <w:pStyle w:val="a7"/>
              <w:ind w:left="40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4568ED"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  <w:lang w:eastAsia="zh-CN"/>
              </w:rPr>
              <w:t>ครุภัณฑ์สำนักงาน</w:t>
            </w:r>
          </w:p>
        </w:tc>
        <w:tc>
          <w:tcPr>
            <w:tcW w:w="4961" w:type="dxa"/>
          </w:tcPr>
          <w:p w:rsidR="004568ED" w:rsidRPr="004568ED" w:rsidRDefault="004568ED" w:rsidP="004568ED">
            <w:pPr>
              <w:pStyle w:val="a7"/>
              <w:ind w:left="175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</w:pP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เพื่อจ่ายเป็นค่าจัดซื้อครุภัณฑ์เก้าอี้ทำงาน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จำนวน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1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ตัว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คุณลักษณะดังนี้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</w:p>
          <w:p w:rsidR="004568ED" w:rsidRPr="004568ED" w:rsidRDefault="004568ED" w:rsidP="004568ED">
            <w:pPr>
              <w:pStyle w:val="a7"/>
              <w:ind w:left="175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</w:pP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1.คุณลักษณะทั่วไป</w:t>
            </w:r>
          </w:p>
          <w:p w:rsidR="004568ED" w:rsidRPr="004568ED" w:rsidRDefault="004568ED" w:rsidP="004568ED">
            <w:pPr>
              <w:pStyle w:val="a7"/>
              <w:ind w:left="175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</w:pP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1.1.รายละเอียดที่กำหนดเป็นค่าขั้นต่ำ</w:t>
            </w:r>
          </w:p>
          <w:p w:rsidR="004568ED" w:rsidRPr="004568ED" w:rsidRDefault="004568ED" w:rsidP="004568ED">
            <w:pPr>
              <w:pStyle w:val="a7"/>
              <w:ind w:left="175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</w:pP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1.2.เป็นเก้าอี้พนักงานมีพนักพิงหลัง</w:t>
            </w:r>
          </w:p>
          <w:p w:rsidR="004568ED" w:rsidRPr="004568ED" w:rsidRDefault="004568ED" w:rsidP="004568ED">
            <w:pPr>
              <w:pStyle w:val="a7"/>
              <w:ind w:left="175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</w:pP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1.3.เป็นของใหม่ที่ยังไม่เคยผ่านการใช้งานมาก่อนและมีส่วนประกอบทุกชนิดจะต้องเป็นของแท้</w:t>
            </w:r>
          </w:p>
          <w:p w:rsidR="004568ED" w:rsidRPr="004568ED" w:rsidRDefault="004568ED" w:rsidP="004568ED">
            <w:pPr>
              <w:pStyle w:val="a7"/>
              <w:ind w:left="175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</w:pP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ตามมาตรฐานของเก้าอี้พนักงานที่จำหน่ายในท้องตลาด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หรือจำหน่ายในประเทศ</w:t>
            </w:r>
          </w:p>
          <w:p w:rsidR="004568ED" w:rsidRPr="004568ED" w:rsidRDefault="004568ED" w:rsidP="004568ED">
            <w:pPr>
              <w:pStyle w:val="a7"/>
              <w:ind w:left="175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</w:pP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2.คุณลักษณะเฉพาะ</w:t>
            </w:r>
          </w:p>
          <w:p w:rsidR="004568ED" w:rsidRPr="004568ED" w:rsidRDefault="004568ED" w:rsidP="004568ED">
            <w:pPr>
              <w:pStyle w:val="a7"/>
              <w:ind w:left="175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</w:pP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2.1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มีขนาดไม่น้อยกว่า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กว้าง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60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ซม.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ลึก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60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ซม.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 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สูง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90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–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100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ซม.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หรือสูงกว่า</w:t>
            </w:r>
          </w:p>
          <w:p w:rsidR="004568ED" w:rsidRPr="004568ED" w:rsidRDefault="004568ED" w:rsidP="004568ED">
            <w:pPr>
              <w:pStyle w:val="a7"/>
              <w:ind w:left="175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</w:pP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2.2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เป็นโครงเหล็ก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หรือโครงเหล็กชุบโครเมี่ยม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หรือวัสดุดีกว่า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เบาะและ</w:t>
            </w:r>
          </w:p>
          <w:p w:rsidR="004568ED" w:rsidRPr="004568ED" w:rsidRDefault="004568ED" w:rsidP="004568ED">
            <w:pPr>
              <w:pStyle w:val="a7"/>
              <w:ind w:left="175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</w:pP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พนักพิงบุด้วยฟองน้ำหรือวัสดุดีกว่าและหุ้มด้วยผ้าหนัง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PVC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หรือ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PU 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หรือวัสดุอื่นๆที่ดีกว่า</w:t>
            </w:r>
          </w:p>
          <w:p w:rsidR="004568ED" w:rsidRPr="004568ED" w:rsidRDefault="004568ED" w:rsidP="004568ED">
            <w:pPr>
              <w:pStyle w:val="a7"/>
              <w:ind w:left="175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</w:pP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2.3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ที่วางแขนเป็นวัสดุพลาสติกหรือเหล็กชุบโครเมี่ยมบุด้วยฟองน้ำ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หรือวัสดุดีกว่า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และหุ้มด้วยหนัง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PVC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หรือ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PU 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หรือวัสดุอื่นๆที่ดีกว่า</w:t>
            </w:r>
          </w:p>
          <w:p w:rsidR="004568ED" w:rsidRPr="004568ED" w:rsidRDefault="004568ED" w:rsidP="004568ED">
            <w:pPr>
              <w:pStyle w:val="a7"/>
              <w:ind w:left="175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</w:pP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2.4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ขาเหล็กชุบโครเมี่ยม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5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แฉก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หรือที่ดีกว่า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และมีล้อพลาสติก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หรือที่ดีกว่า</w:t>
            </w:r>
          </w:p>
          <w:p w:rsidR="004568ED" w:rsidRPr="004568ED" w:rsidRDefault="004568ED" w:rsidP="004568ED">
            <w:pPr>
              <w:pStyle w:val="a7"/>
              <w:ind w:left="175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</w:pP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2.5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สามารถปรับระดับความสูง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–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ต่ำ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ได้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ด้วย</w:t>
            </w:r>
            <w:proofErr w:type="spellStart"/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โช๊ค</w:t>
            </w:r>
            <w:proofErr w:type="spellEnd"/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(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ไฮโดร</w:t>
            </w:r>
            <w:proofErr w:type="spellStart"/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ลิก</w:t>
            </w:r>
            <w:proofErr w:type="spellEnd"/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)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หรือที่ดีกว่า</w:t>
            </w:r>
          </w:p>
          <w:p w:rsidR="004568ED" w:rsidRPr="004568ED" w:rsidRDefault="004568ED" w:rsidP="004568ED">
            <w:pPr>
              <w:pStyle w:val="a7"/>
              <w:ind w:left="175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</w:pP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2.6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สามารถปรับการเอนตัวได้</w:t>
            </w:r>
          </w:p>
          <w:p w:rsidR="004568ED" w:rsidRPr="004568ED" w:rsidRDefault="004568ED" w:rsidP="004568ED">
            <w:pPr>
              <w:pStyle w:val="a7"/>
              <w:ind w:left="175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</w:pP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2.7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สามารถหมุนเก้าอี้ได้รอบตัว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จำนวน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1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ตัว</w:t>
            </w:r>
          </w:p>
          <w:p w:rsidR="00E85E6A" w:rsidRPr="004568ED" w:rsidRDefault="004568ED" w:rsidP="004568ED">
            <w:pPr>
              <w:pStyle w:val="a7"/>
              <w:ind w:left="175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ปรากฏตาม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(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แผนพัฒนาท้องถิ่น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พ.ศ.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2561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–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2565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)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เพิ่มเติม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ครั้งที่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4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หน้า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92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ข้อ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11</w:t>
            </w:r>
          </w:p>
        </w:tc>
        <w:tc>
          <w:tcPr>
            <w:tcW w:w="1134" w:type="dxa"/>
          </w:tcPr>
          <w:p w:rsidR="00E85E6A" w:rsidRPr="00FA67F5" w:rsidRDefault="004568ED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lang w:eastAsia="zh-CN"/>
              </w:rPr>
              <w:t>3</w:t>
            </w:r>
            <w:r w:rsidR="00E85E6A" w:rsidRPr="00FA67F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lang w:eastAsia="zh-CN"/>
              </w:rPr>
              <w:t>,400</w:t>
            </w:r>
          </w:p>
        </w:tc>
        <w:tc>
          <w:tcPr>
            <w:tcW w:w="1134" w:type="dxa"/>
          </w:tcPr>
          <w:p w:rsidR="00E85E6A" w:rsidRPr="00FA67F5" w:rsidRDefault="00E85E6A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A67F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องค์การบริหารส่วนตำบลเมืองเตา</w:t>
            </w:r>
          </w:p>
        </w:tc>
        <w:tc>
          <w:tcPr>
            <w:tcW w:w="1143" w:type="dxa"/>
          </w:tcPr>
          <w:p w:rsidR="00E85E6A" w:rsidRPr="00FA67F5" w:rsidRDefault="00E85E6A" w:rsidP="00D077E2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 w:hint="cs"/>
                <w:noProof/>
                <w:color w:val="000000" w:themeColor="text1"/>
                <w:sz w:val="28"/>
                <w:szCs w:val="28"/>
                <w:cs/>
              </w:rPr>
              <w:t>กองสาธารณสุขฯ</w:t>
            </w:r>
          </w:p>
        </w:tc>
        <w:tc>
          <w:tcPr>
            <w:tcW w:w="405" w:type="dxa"/>
          </w:tcPr>
          <w:p w:rsidR="00E85E6A" w:rsidRPr="00FA67F5" w:rsidRDefault="00E85E6A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E85E6A" w:rsidRPr="00FA67F5" w:rsidRDefault="00E85E6A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50" w:type="dxa"/>
          </w:tcPr>
          <w:p w:rsidR="00E85E6A" w:rsidRPr="00FA67F5" w:rsidRDefault="00E85E6A" w:rsidP="00D077E2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360" w:type="dxa"/>
          </w:tcPr>
          <w:p w:rsidR="00E85E6A" w:rsidRPr="00FA67F5" w:rsidRDefault="00501235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  <w:pict>
                <v:shape id="_x0000_s1046" type="#_x0000_t32" style="position:absolute;left:0;text-align:left;margin-left:-3.3pt;margin-top:41.95pt;width:33.75pt;height:0;z-index:25168281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05" w:type="dxa"/>
          </w:tcPr>
          <w:p w:rsidR="00E85E6A" w:rsidRPr="00FA67F5" w:rsidRDefault="00E85E6A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E85E6A" w:rsidRPr="00FA67F5" w:rsidRDefault="00E85E6A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E85E6A" w:rsidRPr="00FA67F5" w:rsidRDefault="00E85E6A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E85E6A" w:rsidRPr="00FA67F5" w:rsidRDefault="00E85E6A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E85E6A" w:rsidRPr="00FA67F5" w:rsidRDefault="00E85E6A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E85E6A" w:rsidRPr="00FA67F5" w:rsidRDefault="00E85E6A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E85E6A" w:rsidRPr="00FA67F5" w:rsidRDefault="00E85E6A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E85E6A" w:rsidRPr="00FA67F5" w:rsidRDefault="00E85E6A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</w:tr>
      <w:tr w:rsidR="006F1109" w:rsidRPr="00FA67F5" w:rsidTr="00400A0A">
        <w:trPr>
          <w:jc w:val="center"/>
        </w:trPr>
        <w:tc>
          <w:tcPr>
            <w:tcW w:w="7027" w:type="dxa"/>
            <w:gridSpan w:val="3"/>
          </w:tcPr>
          <w:p w:rsidR="006F1109" w:rsidRPr="004568ED" w:rsidRDefault="006F1109" w:rsidP="006F1109">
            <w:pPr>
              <w:pStyle w:val="a7"/>
              <w:ind w:left="17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4"/>
                <w:szCs w:val="24"/>
                <w:cs/>
                <w:lang w:eastAsia="zh-CN"/>
              </w:rPr>
              <w:t>จำนวน 1 กิจกรรม</w:t>
            </w:r>
          </w:p>
        </w:tc>
        <w:tc>
          <w:tcPr>
            <w:tcW w:w="1134" w:type="dxa"/>
          </w:tcPr>
          <w:p w:rsidR="006F1109" w:rsidRDefault="006F1109" w:rsidP="00D077E2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lang w:eastAsia="zh-CN"/>
              </w:rPr>
            </w:pPr>
          </w:p>
        </w:tc>
        <w:tc>
          <w:tcPr>
            <w:tcW w:w="1134" w:type="dxa"/>
          </w:tcPr>
          <w:p w:rsidR="006F1109" w:rsidRPr="00FA67F5" w:rsidRDefault="006F1109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:rsidR="006F1109" w:rsidRPr="00FA67F5" w:rsidRDefault="006F1109" w:rsidP="00D077E2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05" w:type="dxa"/>
          </w:tcPr>
          <w:p w:rsidR="006F1109" w:rsidRPr="00FA67F5" w:rsidRDefault="006F1109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50" w:type="dxa"/>
          </w:tcPr>
          <w:p w:rsidR="006F1109" w:rsidRPr="00FA67F5" w:rsidRDefault="006F1109" w:rsidP="00D077E2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360" w:type="dxa"/>
          </w:tcPr>
          <w:p w:rsidR="006F1109" w:rsidRDefault="006F1109" w:rsidP="00D077E2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</w:tr>
    </w:tbl>
    <w:p w:rsidR="00570FA5" w:rsidRPr="00FA67F5" w:rsidRDefault="00570FA5" w:rsidP="00570FA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570FA5" w:rsidRPr="00FA67F5" w:rsidRDefault="00570FA5" w:rsidP="00570FA5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FA67F5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บัญชีครุภัณฑ์/งบประมาณ</w:t>
      </w:r>
    </w:p>
    <w:p w:rsidR="00570FA5" w:rsidRPr="00FA67F5" w:rsidRDefault="00570FA5" w:rsidP="00570FA5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FA67F5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</w:t>
      </w:r>
      <w:r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แผนดำเนินงาน ประจำปีงบประมาณ  พ.ศ.  2564</w:t>
      </w:r>
    </w:p>
    <w:p w:rsidR="00570FA5" w:rsidRPr="00FA67F5" w:rsidRDefault="00501235" w:rsidP="00570FA5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26"/>
          <w:szCs w:val="26"/>
        </w:rPr>
        <w:pict>
          <v:rect id="_x0000_s1066" style="position:absolute;left:0;text-align:left;margin-left:642.95pt;margin-top:5.8pt;width:108pt;height:27.75pt;flip:y;z-index:251707392">
            <v:textbox style="mso-next-textbox:#_x0000_s1066">
              <w:txbxContent>
                <w:p w:rsidR="00570FA5" w:rsidRPr="004F18C4" w:rsidRDefault="00570FA5" w:rsidP="00570FA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 xml:space="preserve">แบบ </w:t>
                  </w:r>
                  <w:r w:rsidRPr="004F18C4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ผด. ๐๒/1</w:t>
                  </w:r>
                </w:p>
                <w:p w:rsidR="00570FA5" w:rsidRPr="004F18C4" w:rsidRDefault="00570FA5" w:rsidP="00570FA5"/>
              </w:txbxContent>
            </v:textbox>
          </v:rect>
        </w:pict>
      </w:r>
      <w:r w:rsidR="00570FA5" w:rsidRPr="00FA67F5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องค์การบริหารส่วนตำบลเมืองเตา   อำเภอพยัคฆภูมิพิสัย   จังหวัดมหาสารคาม</w:t>
      </w:r>
    </w:p>
    <w:p w:rsidR="00570FA5" w:rsidRPr="00FA67F5" w:rsidRDefault="00570FA5" w:rsidP="00570FA5">
      <w:pPr>
        <w:pStyle w:val="ae"/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FA67F5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</w:t>
      </w:r>
    </w:p>
    <w:p w:rsidR="00570FA5" w:rsidRPr="00FA67F5" w:rsidRDefault="00570FA5" w:rsidP="00570FA5">
      <w:pPr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 w:rsidRPr="00FA67F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FA67F5">
        <w:rPr>
          <w:rFonts w:ascii="TH SarabunIT๙" w:hAnsi="TH SarabunIT๙" w:cs="TH SarabunIT๙"/>
          <w:b/>
          <w:bCs/>
          <w:color w:val="000000" w:themeColor="text1"/>
          <w:cs/>
        </w:rPr>
        <w:t>แผนงานสังคมสงเคราะห์</w:t>
      </w:r>
    </w:p>
    <w:tbl>
      <w:tblPr>
        <w:tblW w:w="152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998"/>
        <w:gridCol w:w="5387"/>
        <w:gridCol w:w="992"/>
        <w:gridCol w:w="1134"/>
        <w:gridCol w:w="1143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570FA5" w:rsidRPr="00FA67F5" w:rsidTr="00570FA5">
        <w:trPr>
          <w:cantSplit/>
          <w:trHeight w:val="375"/>
          <w:jc w:val="center"/>
        </w:trPr>
        <w:tc>
          <w:tcPr>
            <w:tcW w:w="784" w:type="dxa"/>
            <w:vMerge w:val="restart"/>
            <w:vAlign w:val="center"/>
          </w:tcPr>
          <w:p w:rsidR="00570FA5" w:rsidRPr="00FA67F5" w:rsidRDefault="00570FA5" w:rsidP="00570FA5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998" w:type="dxa"/>
            <w:vMerge w:val="restart"/>
            <w:vAlign w:val="center"/>
          </w:tcPr>
          <w:p w:rsidR="00570FA5" w:rsidRPr="00FA67F5" w:rsidRDefault="00570FA5" w:rsidP="00570FA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5387" w:type="dxa"/>
            <w:vMerge w:val="restart"/>
            <w:vAlign w:val="center"/>
          </w:tcPr>
          <w:p w:rsidR="00570FA5" w:rsidRPr="00FA67F5" w:rsidRDefault="00570FA5" w:rsidP="00570FA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รายละเอียดของกิจกรรม</w:t>
            </w:r>
          </w:p>
          <w:p w:rsidR="00570FA5" w:rsidRPr="00FA67F5" w:rsidRDefault="00570FA5" w:rsidP="00570FA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ที่เกิดขึ้นจากโครงการ</w:t>
            </w:r>
          </w:p>
        </w:tc>
        <w:tc>
          <w:tcPr>
            <w:tcW w:w="992" w:type="dxa"/>
            <w:vMerge w:val="restart"/>
            <w:vAlign w:val="center"/>
          </w:tcPr>
          <w:p w:rsidR="00570FA5" w:rsidRPr="00570FA5" w:rsidRDefault="00570FA5" w:rsidP="00570FA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570FA5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งบประมาณ</w:t>
            </w:r>
          </w:p>
          <w:p w:rsidR="00570FA5" w:rsidRPr="00FA67F5" w:rsidRDefault="00570FA5" w:rsidP="00570FA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70FA5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134" w:type="dxa"/>
            <w:vMerge w:val="restart"/>
            <w:vAlign w:val="center"/>
          </w:tcPr>
          <w:p w:rsidR="00570FA5" w:rsidRPr="00FA67F5" w:rsidRDefault="00570FA5" w:rsidP="00570FA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สถานที่</w:t>
            </w:r>
          </w:p>
          <w:p w:rsidR="00570FA5" w:rsidRPr="00FA67F5" w:rsidRDefault="00570FA5" w:rsidP="00570FA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ดำเนินการ</w:t>
            </w:r>
          </w:p>
        </w:tc>
        <w:tc>
          <w:tcPr>
            <w:tcW w:w="1143" w:type="dxa"/>
            <w:vMerge w:val="restart"/>
            <w:vAlign w:val="center"/>
          </w:tcPr>
          <w:p w:rsidR="00570FA5" w:rsidRPr="00FA67F5" w:rsidRDefault="00570FA5" w:rsidP="00570FA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570FA5" w:rsidRPr="00FA67F5" w:rsidRDefault="00570FA5" w:rsidP="00570FA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ประจำปีงบประมาณ พ.ศ. ๒๕๖4</w:t>
            </w:r>
          </w:p>
        </w:tc>
      </w:tr>
      <w:tr w:rsidR="00570FA5" w:rsidRPr="00FA67F5" w:rsidTr="00570FA5">
        <w:trPr>
          <w:cantSplit/>
          <w:trHeight w:val="375"/>
          <w:jc w:val="center"/>
        </w:trPr>
        <w:tc>
          <w:tcPr>
            <w:tcW w:w="784" w:type="dxa"/>
            <w:vMerge/>
            <w:vAlign w:val="center"/>
          </w:tcPr>
          <w:p w:rsidR="00570FA5" w:rsidRPr="00FA67F5" w:rsidRDefault="00570FA5" w:rsidP="00570FA5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8" w:type="dxa"/>
            <w:vMerge/>
            <w:vAlign w:val="center"/>
          </w:tcPr>
          <w:p w:rsidR="00570FA5" w:rsidRPr="00FA67F5" w:rsidRDefault="00570FA5" w:rsidP="00570FA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387" w:type="dxa"/>
            <w:vMerge/>
            <w:vAlign w:val="center"/>
          </w:tcPr>
          <w:p w:rsidR="00570FA5" w:rsidRPr="00FA67F5" w:rsidRDefault="00570FA5" w:rsidP="00570FA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2" w:type="dxa"/>
            <w:vMerge/>
            <w:vAlign w:val="center"/>
          </w:tcPr>
          <w:p w:rsidR="00570FA5" w:rsidRPr="00FA67F5" w:rsidRDefault="00570FA5" w:rsidP="00570FA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</w:tcPr>
          <w:p w:rsidR="00570FA5" w:rsidRPr="00FA67F5" w:rsidRDefault="00570FA5" w:rsidP="00570FA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3" w:type="dxa"/>
            <w:vMerge/>
            <w:vAlign w:val="center"/>
          </w:tcPr>
          <w:p w:rsidR="00570FA5" w:rsidRPr="00FA67F5" w:rsidRDefault="00570FA5" w:rsidP="00570FA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570FA5" w:rsidRPr="00FA67F5" w:rsidRDefault="00570FA5" w:rsidP="00570FA5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พ.ศ.๒๕๖3</w:t>
            </w:r>
          </w:p>
        </w:tc>
        <w:tc>
          <w:tcPr>
            <w:tcW w:w="3600" w:type="dxa"/>
            <w:gridSpan w:val="9"/>
            <w:vAlign w:val="center"/>
          </w:tcPr>
          <w:p w:rsidR="00570FA5" w:rsidRPr="00FA67F5" w:rsidRDefault="00570FA5" w:rsidP="00570FA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พ.ศ. ๒๕๖4</w:t>
            </w:r>
          </w:p>
        </w:tc>
      </w:tr>
      <w:tr w:rsidR="00570FA5" w:rsidRPr="00FA67F5" w:rsidTr="00570FA5">
        <w:trPr>
          <w:cantSplit/>
          <w:trHeight w:val="623"/>
          <w:jc w:val="center"/>
        </w:trPr>
        <w:tc>
          <w:tcPr>
            <w:tcW w:w="784" w:type="dxa"/>
            <w:vMerge/>
            <w:vAlign w:val="center"/>
          </w:tcPr>
          <w:p w:rsidR="00570FA5" w:rsidRPr="00FA67F5" w:rsidRDefault="00570FA5" w:rsidP="00570FA5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8" w:type="dxa"/>
            <w:vMerge/>
            <w:vAlign w:val="center"/>
          </w:tcPr>
          <w:p w:rsidR="00570FA5" w:rsidRPr="00FA67F5" w:rsidRDefault="00570FA5" w:rsidP="00570FA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387" w:type="dxa"/>
            <w:vMerge/>
            <w:vAlign w:val="center"/>
          </w:tcPr>
          <w:p w:rsidR="00570FA5" w:rsidRPr="00FA67F5" w:rsidRDefault="00570FA5" w:rsidP="00570FA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2" w:type="dxa"/>
            <w:vMerge/>
            <w:vAlign w:val="center"/>
          </w:tcPr>
          <w:p w:rsidR="00570FA5" w:rsidRPr="00FA67F5" w:rsidRDefault="00570FA5" w:rsidP="00570FA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</w:tcPr>
          <w:p w:rsidR="00570FA5" w:rsidRPr="00FA67F5" w:rsidRDefault="00570FA5" w:rsidP="00570FA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3" w:type="dxa"/>
            <w:vMerge/>
            <w:vAlign w:val="center"/>
          </w:tcPr>
          <w:p w:rsidR="00570FA5" w:rsidRPr="00FA67F5" w:rsidRDefault="00570FA5" w:rsidP="00570FA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05" w:type="dxa"/>
            <w:textDirection w:val="btLr"/>
          </w:tcPr>
          <w:p w:rsidR="00570FA5" w:rsidRPr="00FA67F5" w:rsidRDefault="00570FA5" w:rsidP="00570FA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570FA5" w:rsidRPr="00FA67F5" w:rsidRDefault="00570FA5" w:rsidP="00570FA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570FA5" w:rsidRPr="00FA67F5" w:rsidRDefault="00570FA5" w:rsidP="00570FA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570FA5" w:rsidRPr="00FA67F5" w:rsidRDefault="00570FA5" w:rsidP="00570FA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570FA5" w:rsidRPr="00FA67F5" w:rsidRDefault="00570FA5" w:rsidP="00570FA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570FA5" w:rsidRPr="00FA67F5" w:rsidRDefault="00570FA5" w:rsidP="00570FA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570FA5" w:rsidRPr="00FA67F5" w:rsidRDefault="00570FA5" w:rsidP="00570FA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570FA5" w:rsidRPr="00FA67F5" w:rsidRDefault="00570FA5" w:rsidP="00570FA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570FA5" w:rsidRPr="00FA67F5" w:rsidRDefault="00570FA5" w:rsidP="00570FA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570FA5" w:rsidRPr="00FA67F5" w:rsidRDefault="00570FA5" w:rsidP="00570FA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570FA5" w:rsidRPr="00FA67F5" w:rsidRDefault="00570FA5" w:rsidP="00570FA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570FA5" w:rsidRPr="00FA67F5" w:rsidRDefault="00570FA5" w:rsidP="00570FA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ก.ย.</w:t>
            </w:r>
          </w:p>
        </w:tc>
      </w:tr>
      <w:tr w:rsidR="00570FA5" w:rsidRPr="00FA67F5" w:rsidTr="00570FA5">
        <w:trPr>
          <w:jc w:val="center"/>
        </w:trPr>
        <w:tc>
          <w:tcPr>
            <w:tcW w:w="784" w:type="dxa"/>
          </w:tcPr>
          <w:p w:rsidR="00570FA5" w:rsidRPr="00FA67F5" w:rsidRDefault="00570FA5" w:rsidP="00570F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998" w:type="dxa"/>
          </w:tcPr>
          <w:p w:rsidR="00570FA5" w:rsidRPr="004568ED" w:rsidRDefault="00570FA5" w:rsidP="00570FA5">
            <w:pPr>
              <w:pStyle w:val="a7"/>
              <w:ind w:left="40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4568ED"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  <w:lang w:eastAsia="zh-CN"/>
              </w:rPr>
              <w:t>ครุภัณฑ์สำนักงาน</w:t>
            </w:r>
          </w:p>
        </w:tc>
        <w:tc>
          <w:tcPr>
            <w:tcW w:w="5387" w:type="dxa"/>
          </w:tcPr>
          <w:p w:rsidR="00570FA5" w:rsidRPr="004568ED" w:rsidRDefault="00570FA5" w:rsidP="00570FA5">
            <w:pPr>
              <w:pStyle w:val="a7"/>
              <w:ind w:left="175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</w:pP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เพื่อจ่ายเป็นค่าจัดซื้อครุภัณฑ์เก้าอี้ทำงาน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จำนวน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1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ตัว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คุณลักษณะดังนี้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</w:p>
          <w:p w:rsidR="00570FA5" w:rsidRPr="004568ED" w:rsidRDefault="00570FA5" w:rsidP="00570FA5">
            <w:pPr>
              <w:pStyle w:val="a7"/>
              <w:ind w:left="175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เพื่อจ่ายเป็นค่าจัดซื้อครุภัณฑ์เก้าอี้ทำงาน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จำนวน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1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ตัว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คุณลักษณะดังนี้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</w:p>
          <w:p w:rsidR="00570FA5" w:rsidRPr="004568ED" w:rsidRDefault="00570FA5" w:rsidP="00570FA5">
            <w:pPr>
              <w:pStyle w:val="a7"/>
              <w:ind w:left="175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</w:pP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11.คุณลักษณะทั่วไป</w:t>
            </w:r>
          </w:p>
          <w:p w:rsidR="00570FA5" w:rsidRPr="004568ED" w:rsidRDefault="00570FA5" w:rsidP="00570FA5">
            <w:pPr>
              <w:pStyle w:val="a7"/>
              <w:ind w:left="175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</w:pP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 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1.1.รายละเอียดที่กำหนดเป็นค่าขั้นต่ำ</w:t>
            </w:r>
          </w:p>
          <w:p w:rsidR="00570FA5" w:rsidRPr="004568ED" w:rsidRDefault="00570FA5" w:rsidP="00570FA5">
            <w:pPr>
              <w:pStyle w:val="a7"/>
              <w:ind w:left="175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</w:pP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 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1.2.เป็นเก้าอี้พนักงานมีพนักพิงหลัง</w:t>
            </w:r>
          </w:p>
          <w:p w:rsidR="00570FA5" w:rsidRPr="004568ED" w:rsidRDefault="00570FA5" w:rsidP="00570FA5">
            <w:pPr>
              <w:pStyle w:val="a7"/>
              <w:ind w:left="175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</w:pP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 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1.3.เป็นของใหม่ที่ยังไม่เคยผ่านการใช้งานมาก่อนและมีส่วนประกอบทุกชนิด</w:t>
            </w:r>
          </w:p>
          <w:p w:rsidR="00570FA5" w:rsidRPr="004568ED" w:rsidRDefault="00570FA5" w:rsidP="00570FA5">
            <w:pPr>
              <w:pStyle w:val="a7"/>
              <w:ind w:left="175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</w:pP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จะต้องเป็นของแท้ตามมาตรฐานของเก้าอี้พนักงานที่จำหน่ายในท้องตลาด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  </w:t>
            </w:r>
          </w:p>
          <w:p w:rsidR="00570FA5" w:rsidRPr="004568ED" w:rsidRDefault="00570FA5" w:rsidP="00570FA5">
            <w:pPr>
              <w:pStyle w:val="a7"/>
              <w:ind w:left="175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</w:pP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หรือจำหน่ายในประเทศ</w:t>
            </w:r>
          </w:p>
          <w:p w:rsidR="00570FA5" w:rsidRPr="004568ED" w:rsidRDefault="00570FA5" w:rsidP="00570FA5">
            <w:pPr>
              <w:pStyle w:val="a7"/>
              <w:ind w:left="175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</w:pP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2.คุณลักษณะเฉพาะ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2.1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มีขนาดไม่น้อยกว่า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กว้าง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60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ซม.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ลึก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60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ซม.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สูง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90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–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100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ซม.หรือสูงกว่า</w:t>
            </w:r>
          </w:p>
          <w:p w:rsidR="00570FA5" w:rsidRPr="004568ED" w:rsidRDefault="00570FA5" w:rsidP="00570FA5">
            <w:pPr>
              <w:pStyle w:val="a7"/>
              <w:ind w:left="175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</w:pP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 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2.2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เป็นโครงเหล็ก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หรือโครงเหล็กชุบโครเมี่ยม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หรือวัสดุดีกว่า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เบาะและพนักพิงบุด้วยฟองน้ำหรือวัสดุดีกว่าและหุ้มด้วยผ้าหนัง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PVC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หรือ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PU 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หรือวัสดุอื่นๆที่ดีกว่า</w:t>
            </w:r>
          </w:p>
          <w:p w:rsidR="00570FA5" w:rsidRPr="004568ED" w:rsidRDefault="00570FA5" w:rsidP="00570FA5">
            <w:pPr>
              <w:pStyle w:val="a7"/>
              <w:ind w:left="175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</w:pP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 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2.3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ที่วางแขนเป็นวัสดุพลาสติกหรือเหล็กชุบโครเมี่ยมบุด้วยฟองน้ำ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หรือวัสดุดีกว่า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และหุ้มด้วยหนัง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PVC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หรือ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PU   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หรือวัสดุอื่นๆที่ดีกว่า</w:t>
            </w:r>
          </w:p>
          <w:p w:rsidR="00570FA5" w:rsidRPr="004568ED" w:rsidRDefault="00570FA5" w:rsidP="00570FA5">
            <w:pPr>
              <w:pStyle w:val="a7"/>
              <w:ind w:left="175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</w:pP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 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2.4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ขาเหล็กชุบโครเมี่ยม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5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แฉก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หรือที่ดีกว่า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และมีล้อพลาสติก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หรือที่ดีกว่า</w:t>
            </w:r>
          </w:p>
          <w:p w:rsidR="00570FA5" w:rsidRPr="004568ED" w:rsidRDefault="00570FA5" w:rsidP="00570FA5">
            <w:pPr>
              <w:pStyle w:val="a7"/>
              <w:ind w:left="175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</w:pP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 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2.5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สามารถปรับระดับความสูง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–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ต่ำ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ได้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ด้วย</w:t>
            </w:r>
            <w:proofErr w:type="spellStart"/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โช๊ค</w:t>
            </w:r>
            <w:proofErr w:type="spellEnd"/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(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ไฮโดร</w:t>
            </w:r>
            <w:proofErr w:type="spellStart"/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ลิก</w:t>
            </w:r>
            <w:proofErr w:type="spellEnd"/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)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หรือที่ดีกว่า</w:t>
            </w:r>
          </w:p>
          <w:p w:rsidR="00570FA5" w:rsidRPr="004568ED" w:rsidRDefault="00570FA5" w:rsidP="00570FA5">
            <w:pPr>
              <w:pStyle w:val="a7"/>
              <w:ind w:left="175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</w:pP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 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2.6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สามารถปรับการเอนตัวได้</w:t>
            </w:r>
          </w:p>
          <w:p w:rsidR="00570FA5" w:rsidRPr="004568ED" w:rsidRDefault="00570FA5" w:rsidP="00570FA5">
            <w:pPr>
              <w:pStyle w:val="a7"/>
              <w:ind w:left="175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</w:pP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 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2.7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สามารถหมุนเก้าอี้ได้รอบตัว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จำนวน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1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ตัว</w:t>
            </w:r>
          </w:p>
          <w:p w:rsidR="00570FA5" w:rsidRPr="004568ED" w:rsidRDefault="00570FA5" w:rsidP="00570FA5">
            <w:pPr>
              <w:pStyle w:val="a7"/>
              <w:ind w:left="175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แผนพัฒนาท้องถิ่น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(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พ.ศ.2561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-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2565)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เพิ่มเติม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ครั้งที่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4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หน้า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91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ข้อ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9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และ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แผนพัฒนาท้องถิ่น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(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พ.ศ.2561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-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2565)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เพิ่มเติม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ครั้งที่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6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หน้า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29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ข้อ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  <w:lang w:eastAsia="zh-CN"/>
              </w:rPr>
              <w:t>8</w:t>
            </w:r>
            <w:r w:rsidRPr="004568ED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92" w:type="dxa"/>
          </w:tcPr>
          <w:p w:rsidR="00570FA5" w:rsidRPr="00FA67F5" w:rsidRDefault="00570FA5" w:rsidP="00570F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lang w:eastAsia="zh-CN"/>
              </w:rPr>
              <w:t>3,3</w:t>
            </w:r>
            <w:r w:rsidRPr="00FA67F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lang w:eastAsia="zh-CN"/>
              </w:rPr>
              <w:t>00</w:t>
            </w:r>
          </w:p>
        </w:tc>
        <w:tc>
          <w:tcPr>
            <w:tcW w:w="1134" w:type="dxa"/>
          </w:tcPr>
          <w:p w:rsidR="00570FA5" w:rsidRPr="00FA67F5" w:rsidRDefault="00570FA5" w:rsidP="00570F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FA67F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องค์การบริหารส่วนตำบลเมืองเตา</w:t>
            </w:r>
          </w:p>
        </w:tc>
        <w:tc>
          <w:tcPr>
            <w:tcW w:w="1143" w:type="dxa"/>
          </w:tcPr>
          <w:p w:rsidR="00570FA5" w:rsidRPr="00FA67F5" w:rsidRDefault="00570FA5" w:rsidP="00570FA5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 w:hint="cs"/>
                <w:noProof/>
                <w:color w:val="000000" w:themeColor="text1"/>
                <w:sz w:val="28"/>
                <w:szCs w:val="28"/>
                <w:cs/>
              </w:rPr>
              <w:t>กองสวัสดิการสังคม</w:t>
            </w:r>
          </w:p>
        </w:tc>
        <w:tc>
          <w:tcPr>
            <w:tcW w:w="405" w:type="dxa"/>
          </w:tcPr>
          <w:p w:rsidR="00570FA5" w:rsidRPr="00FA67F5" w:rsidRDefault="00570FA5" w:rsidP="00570F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570FA5" w:rsidRPr="00FA67F5" w:rsidRDefault="00570FA5" w:rsidP="00570F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50" w:type="dxa"/>
          </w:tcPr>
          <w:p w:rsidR="00570FA5" w:rsidRPr="00FA67F5" w:rsidRDefault="00570FA5" w:rsidP="00570FA5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360" w:type="dxa"/>
          </w:tcPr>
          <w:p w:rsidR="00570FA5" w:rsidRPr="00FA67F5" w:rsidRDefault="00501235" w:rsidP="00570F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  <w:pict>
                <v:shape id="_x0000_s1067" type="#_x0000_t32" style="position:absolute;left:0;text-align:left;margin-left:-3.3pt;margin-top:41.95pt;width:33.75pt;height:0;z-index:25170841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05" w:type="dxa"/>
          </w:tcPr>
          <w:p w:rsidR="00570FA5" w:rsidRPr="00FA67F5" w:rsidRDefault="00570FA5" w:rsidP="00570F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570FA5" w:rsidRPr="00FA67F5" w:rsidRDefault="00570FA5" w:rsidP="00570F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570FA5" w:rsidRPr="00FA67F5" w:rsidRDefault="00570FA5" w:rsidP="00570F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570FA5" w:rsidRPr="00FA67F5" w:rsidRDefault="00570FA5" w:rsidP="00570F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570FA5" w:rsidRPr="00FA67F5" w:rsidRDefault="00570FA5" w:rsidP="00570F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570FA5" w:rsidRPr="00FA67F5" w:rsidRDefault="00570FA5" w:rsidP="00570F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570FA5" w:rsidRPr="00FA67F5" w:rsidRDefault="00570FA5" w:rsidP="00570F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570FA5" w:rsidRPr="00FA67F5" w:rsidRDefault="00570FA5" w:rsidP="00570F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</w:tr>
    </w:tbl>
    <w:p w:rsidR="00570FA5" w:rsidRDefault="00570FA5" w:rsidP="00E85E6A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:rsidR="00E85E6A" w:rsidRPr="00FA67F5" w:rsidRDefault="00E85E6A" w:rsidP="00E85E6A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FA67F5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lastRenderedPageBreak/>
        <w:t>บัญชี</w:t>
      </w:r>
      <w:r w:rsidR="004F18C4" w:rsidRPr="00FA67F5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ครุภัณฑ์</w:t>
      </w:r>
      <w:r w:rsidRPr="00FA67F5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/งบประมาณ</w:t>
      </w:r>
    </w:p>
    <w:p w:rsidR="00E85E6A" w:rsidRPr="00FA67F5" w:rsidRDefault="00E85E6A" w:rsidP="00E85E6A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FA67F5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</w:t>
      </w:r>
      <w:r w:rsidR="00D077E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แผนดำเนินงาน ประจำปีงบประมาณ  พ.ศ.  2564</w:t>
      </w:r>
    </w:p>
    <w:p w:rsidR="00E85E6A" w:rsidRPr="004568ED" w:rsidRDefault="00501235" w:rsidP="004568ED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26"/>
          <w:szCs w:val="26"/>
        </w:rPr>
        <w:pict>
          <v:rect id="_x0000_s1037" style="position:absolute;left:0;text-align:left;margin-left:654.95pt;margin-top:5.8pt;width:96pt;height:27.75pt;flip:y;z-index:251673600">
            <v:textbox style="mso-next-textbox:#_x0000_s1037">
              <w:txbxContent>
                <w:p w:rsidR="00570FA5" w:rsidRPr="004F18C4" w:rsidRDefault="00570FA5" w:rsidP="004F18C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 xml:space="preserve">แบบ </w:t>
                  </w:r>
                  <w:r w:rsidRPr="004F18C4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ผด. ๐๒/1</w:t>
                  </w:r>
                </w:p>
                <w:p w:rsidR="00570FA5" w:rsidRPr="004F18C4" w:rsidRDefault="00570FA5" w:rsidP="004F18C4"/>
              </w:txbxContent>
            </v:textbox>
          </v:rect>
        </w:pict>
      </w:r>
      <w:r w:rsidR="00E85E6A" w:rsidRPr="00FA67F5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องค์การบริหารส่วนตำบลเมืองเตา   อำเภอพยัคฆภูมิพิสัย   จังหวัดมหาสารคาม</w:t>
      </w:r>
    </w:p>
    <w:p w:rsidR="00E85E6A" w:rsidRPr="00FA67F5" w:rsidRDefault="00E85E6A" w:rsidP="00E85E6A">
      <w:pPr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 w:rsidRPr="00FA67F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FA67F5">
        <w:rPr>
          <w:rFonts w:ascii="TH SarabunIT๙" w:hAnsi="TH SarabunIT๙" w:cs="TH SarabunIT๙"/>
          <w:b/>
          <w:bCs/>
          <w:color w:val="000000" w:themeColor="text1"/>
          <w:cs/>
        </w:rPr>
        <w:t>แผนงานสังคมสงเคราะห์</w:t>
      </w:r>
    </w:p>
    <w:tbl>
      <w:tblPr>
        <w:tblW w:w="1466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2"/>
        <w:gridCol w:w="857"/>
        <w:gridCol w:w="5812"/>
        <w:gridCol w:w="992"/>
        <w:gridCol w:w="851"/>
        <w:gridCol w:w="743"/>
        <w:gridCol w:w="388"/>
        <w:gridCol w:w="388"/>
        <w:gridCol w:w="432"/>
        <w:gridCol w:w="345"/>
        <w:gridCol w:w="388"/>
        <w:gridCol w:w="388"/>
        <w:gridCol w:w="388"/>
        <w:gridCol w:w="388"/>
        <w:gridCol w:w="388"/>
        <w:gridCol w:w="388"/>
        <w:gridCol w:w="388"/>
        <w:gridCol w:w="391"/>
      </w:tblGrid>
      <w:tr w:rsidR="00E85E6A" w:rsidRPr="00FA67F5" w:rsidTr="00570FA5">
        <w:trPr>
          <w:cantSplit/>
          <w:trHeight w:val="325"/>
          <w:jc w:val="center"/>
        </w:trPr>
        <w:tc>
          <w:tcPr>
            <w:tcW w:w="752" w:type="dxa"/>
            <w:vMerge w:val="restart"/>
            <w:vAlign w:val="center"/>
          </w:tcPr>
          <w:p w:rsidR="00E85E6A" w:rsidRPr="00570FA5" w:rsidRDefault="00E85E6A" w:rsidP="00D077E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70FA5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ลำดับที่</w:t>
            </w:r>
          </w:p>
        </w:tc>
        <w:tc>
          <w:tcPr>
            <w:tcW w:w="857" w:type="dxa"/>
            <w:vMerge w:val="restart"/>
            <w:vAlign w:val="center"/>
          </w:tcPr>
          <w:p w:rsidR="00E85E6A" w:rsidRPr="00570FA5" w:rsidRDefault="004F18C4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70FA5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ครุภัณฑ์</w:t>
            </w:r>
          </w:p>
        </w:tc>
        <w:tc>
          <w:tcPr>
            <w:tcW w:w="5812" w:type="dxa"/>
            <w:vMerge w:val="restart"/>
            <w:vAlign w:val="center"/>
          </w:tcPr>
          <w:p w:rsidR="00E85E6A" w:rsidRPr="00570FA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570FA5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รายละเอียดของกิจกรรม</w:t>
            </w:r>
          </w:p>
          <w:p w:rsidR="00E85E6A" w:rsidRPr="00570FA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70FA5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ที่เกิดขึ้นจากโครงการ</w:t>
            </w:r>
          </w:p>
        </w:tc>
        <w:tc>
          <w:tcPr>
            <w:tcW w:w="992" w:type="dxa"/>
            <w:vMerge w:val="restart"/>
            <w:vAlign w:val="center"/>
          </w:tcPr>
          <w:p w:rsidR="00E85E6A" w:rsidRPr="00570FA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</w:rPr>
            </w:pPr>
            <w:r w:rsidRPr="00570FA5"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  <w:cs/>
              </w:rPr>
              <w:t>งบประมาณ</w:t>
            </w:r>
          </w:p>
          <w:p w:rsidR="00E85E6A" w:rsidRPr="00570FA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70FA5"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  <w:cs/>
              </w:rPr>
              <w:t>(บาท</w:t>
            </w:r>
            <w:r w:rsidRPr="00570FA5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  <w:vMerge w:val="restart"/>
            <w:vAlign w:val="center"/>
          </w:tcPr>
          <w:p w:rsidR="00E85E6A" w:rsidRPr="00570FA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</w:rPr>
            </w:pPr>
            <w:r w:rsidRPr="00570FA5"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  <w:cs/>
              </w:rPr>
              <w:t>สถานที่</w:t>
            </w:r>
          </w:p>
          <w:p w:rsidR="00E85E6A" w:rsidRPr="00570FA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70FA5"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  <w:cs/>
              </w:rPr>
              <w:t>ดำเนินการ</w:t>
            </w:r>
          </w:p>
        </w:tc>
        <w:tc>
          <w:tcPr>
            <w:tcW w:w="743" w:type="dxa"/>
            <w:vMerge w:val="restart"/>
            <w:vAlign w:val="center"/>
          </w:tcPr>
          <w:p w:rsidR="00E85E6A" w:rsidRPr="00570FA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570FA5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หน่วยงานรับผิดชอบหลัก</w:t>
            </w:r>
          </w:p>
        </w:tc>
        <w:tc>
          <w:tcPr>
            <w:tcW w:w="4660" w:type="dxa"/>
            <w:gridSpan w:val="12"/>
            <w:vAlign w:val="center"/>
          </w:tcPr>
          <w:p w:rsidR="00E85E6A" w:rsidRPr="00570FA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570FA5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ประจำปีงบประมาณ พ.ศ. ๒๕๖4</w:t>
            </w:r>
          </w:p>
        </w:tc>
      </w:tr>
      <w:tr w:rsidR="00E85E6A" w:rsidRPr="00FA67F5" w:rsidTr="00570FA5">
        <w:trPr>
          <w:cantSplit/>
          <w:trHeight w:val="325"/>
          <w:jc w:val="center"/>
        </w:trPr>
        <w:tc>
          <w:tcPr>
            <w:tcW w:w="752" w:type="dxa"/>
            <w:vMerge/>
            <w:vAlign w:val="center"/>
          </w:tcPr>
          <w:p w:rsidR="00E85E6A" w:rsidRPr="00570FA5" w:rsidRDefault="00E85E6A" w:rsidP="00D077E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7" w:type="dxa"/>
            <w:vMerge/>
            <w:vAlign w:val="center"/>
          </w:tcPr>
          <w:p w:rsidR="00E85E6A" w:rsidRPr="00570FA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12" w:type="dxa"/>
            <w:vMerge/>
            <w:vAlign w:val="center"/>
          </w:tcPr>
          <w:p w:rsidR="00E85E6A" w:rsidRPr="00570FA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vMerge/>
            <w:vAlign w:val="center"/>
          </w:tcPr>
          <w:p w:rsidR="00E85E6A" w:rsidRPr="00570FA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</w:tcPr>
          <w:p w:rsidR="00E85E6A" w:rsidRPr="00570FA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43" w:type="dxa"/>
            <w:vMerge/>
            <w:vAlign w:val="center"/>
          </w:tcPr>
          <w:p w:rsidR="00E85E6A" w:rsidRPr="00570FA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08" w:type="dxa"/>
            <w:gridSpan w:val="3"/>
            <w:vAlign w:val="center"/>
          </w:tcPr>
          <w:p w:rsidR="00E85E6A" w:rsidRPr="00570FA5" w:rsidRDefault="00D077E2" w:rsidP="00D077E2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70FA5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พ.ศ.๒๕๖3</w:t>
            </w:r>
          </w:p>
        </w:tc>
        <w:tc>
          <w:tcPr>
            <w:tcW w:w="3452" w:type="dxa"/>
            <w:gridSpan w:val="9"/>
            <w:vAlign w:val="center"/>
          </w:tcPr>
          <w:p w:rsidR="00E85E6A" w:rsidRPr="00570FA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570FA5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พ.ศ. ๒๕๖4</w:t>
            </w:r>
          </w:p>
        </w:tc>
      </w:tr>
      <w:tr w:rsidR="00570FA5" w:rsidRPr="00FA67F5" w:rsidTr="00570FA5">
        <w:trPr>
          <w:cantSplit/>
          <w:trHeight w:val="539"/>
          <w:jc w:val="center"/>
        </w:trPr>
        <w:tc>
          <w:tcPr>
            <w:tcW w:w="752" w:type="dxa"/>
            <w:vMerge/>
            <w:vAlign w:val="center"/>
          </w:tcPr>
          <w:p w:rsidR="00E85E6A" w:rsidRPr="00570FA5" w:rsidRDefault="00E85E6A" w:rsidP="00D077E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7" w:type="dxa"/>
            <w:vMerge/>
            <w:vAlign w:val="center"/>
          </w:tcPr>
          <w:p w:rsidR="00E85E6A" w:rsidRPr="00570FA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12" w:type="dxa"/>
            <w:vMerge/>
            <w:vAlign w:val="center"/>
          </w:tcPr>
          <w:p w:rsidR="00E85E6A" w:rsidRPr="00570FA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vMerge/>
            <w:vAlign w:val="center"/>
          </w:tcPr>
          <w:p w:rsidR="00E85E6A" w:rsidRPr="00570FA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</w:tcPr>
          <w:p w:rsidR="00E85E6A" w:rsidRPr="00570FA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43" w:type="dxa"/>
            <w:vMerge/>
            <w:vAlign w:val="center"/>
          </w:tcPr>
          <w:p w:rsidR="00E85E6A" w:rsidRPr="00570FA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88" w:type="dxa"/>
            <w:textDirection w:val="btLr"/>
          </w:tcPr>
          <w:p w:rsidR="00E85E6A" w:rsidRPr="00570FA5" w:rsidRDefault="00E85E6A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570FA5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ต.ค.</w:t>
            </w:r>
          </w:p>
        </w:tc>
        <w:tc>
          <w:tcPr>
            <w:tcW w:w="388" w:type="dxa"/>
            <w:textDirection w:val="btLr"/>
          </w:tcPr>
          <w:p w:rsidR="00E85E6A" w:rsidRPr="00570FA5" w:rsidRDefault="00E85E6A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570FA5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พ.ย.</w:t>
            </w:r>
          </w:p>
        </w:tc>
        <w:tc>
          <w:tcPr>
            <w:tcW w:w="432" w:type="dxa"/>
            <w:textDirection w:val="btLr"/>
          </w:tcPr>
          <w:p w:rsidR="00E85E6A" w:rsidRPr="00570FA5" w:rsidRDefault="00E85E6A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570FA5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ธ.ค.</w:t>
            </w:r>
          </w:p>
        </w:tc>
        <w:tc>
          <w:tcPr>
            <w:tcW w:w="345" w:type="dxa"/>
            <w:textDirection w:val="btLr"/>
          </w:tcPr>
          <w:p w:rsidR="00E85E6A" w:rsidRPr="00570FA5" w:rsidRDefault="00E85E6A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570FA5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ม.ค.</w:t>
            </w:r>
          </w:p>
        </w:tc>
        <w:tc>
          <w:tcPr>
            <w:tcW w:w="388" w:type="dxa"/>
            <w:textDirection w:val="btLr"/>
          </w:tcPr>
          <w:p w:rsidR="00E85E6A" w:rsidRPr="00570FA5" w:rsidRDefault="00E85E6A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570FA5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ก.พ.</w:t>
            </w:r>
          </w:p>
        </w:tc>
        <w:tc>
          <w:tcPr>
            <w:tcW w:w="388" w:type="dxa"/>
            <w:textDirection w:val="btLr"/>
          </w:tcPr>
          <w:p w:rsidR="00E85E6A" w:rsidRPr="00570FA5" w:rsidRDefault="00E85E6A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570FA5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มี.ค.</w:t>
            </w:r>
          </w:p>
        </w:tc>
        <w:tc>
          <w:tcPr>
            <w:tcW w:w="388" w:type="dxa"/>
            <w:textDirection w:val="btLr"/>
          </w:tcPr>
          <w:p w:rsidR="00E85E6A" w:rsidRPr="00570FA5" w:rsidRDefault="00E85E6A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570FA5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เม.ย.</w:t>
            </w:r>
          </w:p>
        </w:tc>
        <w:tc>
          <w:tcPr>
            <w:tcW w:w="388" w:type="dxa"/>
            <w:textDirection w:val="btLr"/>
          </w:tcPr>
          <w:p w:rsidR="00E85E6A" w:rsidRPr="00570FA5" w:rsidRDefault="00E85E6A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570FA5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พ.ค.</w:t>
            </w:r>
          </w:p>
        </w:tc>
        <w:tc>
          <w:tcPr>
            <w:tcW w:w="388" w:type="dxa"/>
            <w:textDirection w:val="btLr"/>
          </w:tcPr>
          <w:p w:rsidR="00E85E6A" w:rsidRPr="00570FA5" w:rsidRDefault="00E85E6A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570FA5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มิ.ย.</w:t>
            </w:r>
          </w:p>
        </w:tc>
        <w:tc>
          <w:tcPr>
            <w:tcW w:w="388" w:type="dxa"/>
            <w:textDirection w:val="btLr"/>
          </w:tcPr>
          <w:p w:rsidR="00E85E6A" w:rsidRPr="00570FA5" w:rsidRDefault="00E85E6A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570FA5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ก.ค.</w:t>
            </w:r>
          </w:p>
        </w:tc>
        <w:tc>
          <w:tcPr>
            <w:tcW w:w="388" w:type="dxa"/>
            <w:textDirection w:val="btLr"/>
          </w:tcPr>
          <w:p w:rsidR="00E85E6A" w:rsidRPr="00570FA5" w:rsidRDefault="00E85E6A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570FA5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ส.ค.</w:t>
            </w:r>
          </w:p>
        </w:tc>
        <w:tc>
          <w:tcPr>
            <w:tcW w:w="391" w:type="dxa"/>
            <w:textDirection w:val="btLr"/>
          </w:tcPr>
          <w:p w:rsidR="00E85E6A" w:rsidRPr="00570FA5" w:rsidRDefault="00E85E6A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570FA5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ก.ย.</w:t>
            </w:r>
          </w:p>
        </w:tc>
      </w:tr>
      <w:tr w:rsidR="00570FA5" w:rsidRPr="00FA67F5" w:rsidTr="00570FA5">
        <w:trPr>
          <w:cantSplit/>
          <w:trHeight w:val="267"/>
          <w:jc w:val="center"/>
        </w:trPr>
        <w:tc>
          <w:tcPr>
            <w:tcW w:w="752" w:type="dxa"/>
          </w:tcPr>
          <w:p w:rsidR="00570FA5" w:rsidRPr="00570FA5" w:rsidRDefault="00570FA5" w:rsidP="00570F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70FA5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2</w:t>
            </w:r>
          </w:p>
        </w:tc>
        <w:tc>
          <w:tcPr>
            <w:tcW w:w="857" w:type="dxa"/>
          </w:tcPr>
          <w:p w:rsidR="00570FA5" w:rsidRPr="00570FA5" w:rsidRDefault="00570FA5" w:rsidP="00570FA5">
            <w:pPr>
              <w:pStyle w:val="3"/>
              <w:spacing w:after="0"/>
              <w:ind w:left="40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70FA5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ครุภัณฑ์</w:t>
            </w:r>
            <w:proofErr w:type="spellStart"/>
            <w:r w:rsidRPr="00570FA5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คอมพิว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proofErr w:type="spellStart"/>
            <w:r w:rsidRPr="00570FA5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เตอร์</w:t>
            </w:r>
            <w:proofErr w:type="spellEnd"/>
          </w:p>
          <w:p w:rsidR="00570FA5" w:rsidRPr="00570FA5" w:rsidRDefault="00570FA5" w:rsidP="00570FA5">
            <w:pPr>
              <w:pStyle w:val="3"/>
              <w:spacing w:after="0"/>
              <w:ind w:left="40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12" w:type="dxa"/>
            <w:vAlign w:val="center"/>
          </w:tcPr>
          <w:p w:rsidR="00570FA5" w:rsidRPr="00570FA5" w:rsidRDefault="00570FA5" w:rsidP="00570FA5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70FA5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เพื่อจัดหาเครื่อง </w:t>
            </w:r>
          </w:p>
          <w:p w:rsidR="00570FA5" w:rsidRPr="00570FA5" w:rsidRDefault="00570FA5" w:rsidP="00570FA5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เครื่องคอมพิวเตอร์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สาหรับงานประมวลผล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แบบที่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2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*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จอแสดงภาพขนาดไม่น้อยกว่า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19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นิ้ว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คุณลักษณะพื้นฐาน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</w:p>
          <w:p w:rsidR="00570FA5" w:rsidRPr="00570FA5" w:rsidRDefault="00570FA5" w:rsidP="00570FA5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มีหน่วยประมวลผลกลาง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(CPU)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ไม่น้อยกว่า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6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แกนหลัก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(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6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core)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โดยมีความเร็วสัญญาณนาฬิกาพื้นฐานไม่น้อยกว่า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3.0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GHz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และมีเทคโนโลยีเพิ่มสัญญาณนาฬิกาได้ในกรณีที่ต้องใช้ความสามารถในการประมวลผลสูง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จานวน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</w:p>
          <w:p w:rsidR="00570FA5" w:rsidRPr="00570FA5" w:rsidRDefault="00570FA5" w:rsidP="00570FA5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หน่วยประมวลผลกลาง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(CPU)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มีหน่วยความจาแบบ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Cache Memory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รวมในระดับ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(Level)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เดียวกันขนาดไม่น้อยกว่า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12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MB </w:t>
            </w:r>
          </w:p>
          <w:p w:rsidR="00570FA5" w:rsidRPr="00570FA5" w:rsidRDefault="00570FA5" w:rsidP="00570FA5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-มีหน่วยประมวลผลเพื่อแสดงภาพ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โดยมีคุณลักษณะอย่างใดอย่างหนึ่ง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หรือดีกว่า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ดังนี้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</w:p>
          <w:p w:rsidR="00570FA5" w:rsidRPr="00570FA5" w:rsidRDefault="00570FA5" w:rsidP="00570FA5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1)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เป็นแผงวงจรเพื่อแสดงภาพแยกจากแผงวงจรหลักที่มีหน่วยความจาขนาดไม่น้อยกว่า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2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GB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หรือ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2)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มีหน่วยประมวลผลเพื่อแสดงภาพติดตั้งอยู่ภายในหน่วยประมวลผลกลาง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แบบ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Graphics Processing Unit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ที่สามารถใช้หน่วยความจาหลักในการแสดงภาพขนาดไม่น้อยกว่า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2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GB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หรือ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3)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มีหน่วยประมวลผลเพื่อแสดงภาพที่มีความสามารถในการใช้หน่วยความจาหลักในการแสดงภาพขนาดไม่น้อยกว่า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2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GB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-มีหน่วยความจาหลัก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(RAM)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ชนิด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DDR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4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หรือดีกว่า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มีขนาดไม่น้อยกว่า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8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GB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-มีหน่วยจัดเก็บข้อมูล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ชนิด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SATA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หรือดีกว่า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ขนาดความจุไม่น้อยกว่า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2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TB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หรือ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ชนิด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Solid State Drive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ขนาดความจุไม่น้อยกว่า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480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GB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จานวน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-มี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DVD-RW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หรือดีกว่า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จานวน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-มีช่องเชื่อมต่อระบบเครือข่าย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(Network Interface)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แบบ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10/100/1000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Base-T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หรือดีกว่า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จานวนไม่น้อยกว่า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ช่อง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-มีช่องเชื่อมต่อ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(Interface)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แบบ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USB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2.0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หรือดีกว่า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ไม่น้อยกว่า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3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ช่อง-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มีแป้นพิมพ์และเมาส์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-มีจอแสดงภาพขนาดไม่น้อยกว่า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19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นิ้ว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จานวน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หน่วย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</w:p>
          <w:p w:rsidR="00570FA5" w:rsidRPr="00570FA5" w:rsidRDefault="00570FA5" w:rsidP="00570FA5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ตามมาตรฐานเกณฑ์ราคากลางและคุณลักษณะพื้นฐานครุภัณฑ์คอมพิวเตอร์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</w:p>
          <w:p w:rsidR="00570FA5" w:rsidRPr="00570FA5" w:rsidRDefault="00570FA5" w:rsidP="00570FA5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12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พฤษภาคม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2563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จำนวน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เครื่องปรากฏตาม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แผนพัฒนาท้องถิ่น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(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พ.ศ.2561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-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2565)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เปลี่ยนแปลง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ครั้งที่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7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หน้า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30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ข้อ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 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19</w:t>
            </w:r>
          </w:p>
        </w:tc>
        <w:tc>
          <w:tcPr>
            <w:tcW w:w="992" w:type="dxa"/>
          </w:tcPr>
          <w:p w:rsidR="00570FA5" w:rsidRPr="00570FA5" w:rsidRDefault="00570FA5" w:rsidP="00570F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33,000</w:t>
            </w:r>
          </w:p>
        </w:tc>
        <w:tc>
          <w:tcPr>
            <w:tcW w:w="851" w:type="dxa"/>
          </w:tcPr>
          <w:p w:rsidR="00570FA5" w:rsidRPr="00570FA5" w:rsidRDefault="00570FA5" w:rsidP="00570F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70FA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องค์การบริหารส่วนตำบลเมืองเตา</w:t>
            </w:r>
          </w:p>
        </w:tc>
        <w:tc>
          <w:tcPr>
            <w:tcW w:w="743" w:type="dxa"/>
          </w:tcPr>
          <w:p w:rsidR="00570FA5" w:rsidRPr="00570FA5" w:rsidRDefault="00570FA5" w:rsidP="00570FA5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4"/>
                <w:szCs w:val="24"/>
                <w:cs/>
              </w:rPr>
            </w:pPr>
            <w:r w:rsidRPr="00570FA5">
              <w:rPr>
                <w:rFonts w:ascii="TH SarabunIT๙" w:hAnsi="TH SarabunIT๙" w:cs="TH SarabunIT๙" w:hint="cs"/>
                <w:noProof/>
                <w:color w:val="000000" w:themeColor="text1"/>
                <w:sz w:val="24"/>
                <w:szCs w:val="24"/>
                <w:cs/>
              </w:rPr>
              <w:t>กองสวัสดิการสังคม</w:t>
            </w:r>
          </w:p>
        </w:tc>
        <w:tc>
          <w:tcPr>
            <w:tcW w:w="388" w:type="dxa"/>
          </w:tcPr>
          <w:p w:rsidR="00570FA5" w:rsidRPr="00570FA5" w:rsidRDefault="00570FA5" w:rsidP="00570F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388" w:type="dxa"/>
          </w:tcPr>
          <w:p w:rsidR="00570FA5" w:rsidRPr="00570FA5" w:rsidRDefault="00570FA5" w:rsidP="00570F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432" w:type="dxa"/>
          </w:tcPr>
          <w:p w:rsidR="00570FA5" w:rsidRPr="00570FA5" w:rsidRDefault="00501235" w:rsidP="00570FA5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color w:val="000000" w:themeColor="text1"/>
                <w:sz w:val="24"/>
                <w:szCs w:val="24"/>
              </w:rPr>
              <w:pict>
                <v:shape id="_x0000_s1077" type="#_x0000_t32" style="position:absolute;left:0;text-align:left;margin-left:13.95pt;margin-top:51.7pt;width:160.5pt;height:.05pt;z-index:25171763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45" w:type="dxa"/>
          </w:tcPr>
          <w:p w:rsidR="00570FA5" w:rsidRPr="00570FA5" w:rsidRDefault="00570FA5" w:rsidP="00570F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388" w:type="dxa"/>
          </w:tcPr>
          <w:p w:rsidR="00570FA5" w:rsidRPr="00570FA5" w:rsidRDefault="00570FA5" w:rsidP="00570F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388" w:type="dxa"/>
          </w:tcPr>
          <w:p w:rsidR="00570FA5" w:rsidRPr="00570FA5" w:rsidRDefault="00570FA5" w:rsidP="00570F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388" w:type="dxa"/>
          </w:tcPr>
          <w:p w:rsidR="00570FA5" w:rsidRPr="00570FA5" w:rsidRDefault="00570FA5" w:rsidP="00570F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388" w:type="dxa"/>
          </w:tcPr>
          <w:p w:rsidR="00570FA5" w:rsidRPr="00570FA5" w:rsidRDefault="00570FA5" w:rsidP="00570F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388" w:type="dxa"/>
          </w:tcPr>
          <w:p w:rsidR="00570FA5" w:rsidRPr="00570FA5" w:rsidRDefault="00570FA5" w:rsidP="00570F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388" w:type="dxa"/>
          </w:tcPr>
          <w:p w:rsidR="00570FA5" w:rsidRPr="00570FA5" w:rsidRDefault="00570FA5" w:rsidP="00570F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388" w:type="dxa"/>
          </w:tcPr>
          <w:p w:rsidR="00570FA5" w:rsidRPr="00570FA5" w:rsidRDefault="00570FA5" w:rsidP="00570F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391" w:type="dxa"/>
            <w:textDirection w:val="btLr"/>
          </w:tcPr>
          <w:p w:rsidR="00570FA5" w:rsidRPr="00570FA5" w:rsidRDefault="00570FA5" w:rsidP="00570FA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6F1109" w:rsidRPr="00FA67F5" w:rsidTr="000A5CDB">
        <w:trPr>
          <w:cantSplit/>
          <w:trHeight w:val="267"/>
          <w:jc w:val="center"/>
        </w:trPr>
        <w:tc>
          <w:tcPr>
            <w:tcW w:w="7421" w:type="dxa"/>
            <w:gridSpan w:val="3"/>
          </w:tcPr>
          <w:p w:rsidR="006F1109" w:rsidRPr="00570FA5" w:rsidRDefault="006F1109" w:rsidP="006F1109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จำนวน 2 กิจกรรม</w:t>
            </w:r>
          </w:p>
        </w:tc>
        <w:tc>
          <w:tcPr>
            <w:tcW w:w="992" w:type="dxa"/>
          </w:tcPr>
          <w:p w:rsidR="006F1109" w:rsidRPr="00570FA5" w:rsidRDefault="006F1109" w:rsidP="00570F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6F1109" w:rsidRPr="00570FA5" w:rsidRDefault="006F1109" w:rsidP="00570F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43" w:type="dxa"/>
          </w:tcPr>
          <w:p w:rsidR="006F1109" w:rsidRPr="00570FA5" w:rsidRDefault="006F1109" w:rsidP="00570FA5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88" w:type="dxa"/>
          </w:tcPr>
          <w:p w:rsidR="006F1109" w:rsidRPr="00570FA5" w:rsidRDefault="006F1109" w:rsidP="00570F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388" w:type="dxa"/>
          </w:tcPr>
          <w:p w:rsidR="006F1109" w:rsidRPr="00570FA5" w:rsidRDefault="006F1109" w:rsidP="00570F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432" w:type="dxa"/>
          </w:tcPr>
          <w:p w:rsidR="006F1109" w:rsidRPr="00570FA5" w:rsidRDefault="006F1109" w:rsidP="00570FA5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345" w:type="dxa"/>
          </w:tcPr>
          <w:p w:rsidR="006F1109" w:rsidRPr="00570FA5" w:rsidRDefault="006F1109" w:rsidP="00570FA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388" w:type="dxa"/>
          </w:tcPr>
          <w:p w:rsidR="006F1109" w:rsidRPr="00570FA5" w:rsidRDefault="006F1109" w:rsidP="00570F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388" w:type="dxa"/>
          </w:tcPr>
          <w:p w:rsidR="006F1109" w:rsidRPr="00570FA5" w:rsidRDefault="006F1109" w:rsidP="00570F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388" w:type="dxa"/>
          </w:tcPr>
          <w:p w:rsidR="006F1109" w:rsidRPr="00570FA5" w:rsidRDefault="006F1109" w:rsidP="00570F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388" w:type="dxa"/>
          </w:tcPr>
          <w:p w:rsidR="006F1109" w:rsidRPr="00570FA5" w:rsidRDefault="006F1109" w:rsidP="00570F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388" w:type="dxa"/>
          </w:tcPr>
          <w:p w:rsidR="006F1109" w:rsidRPr="00570FA5" w:rsidRDefault="006F1109" w:rsidP="00570F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388" w:type="dxa"/>
          </w:tcPr>
          <w:p w:rsidR="006F1109" w:rsidRPr="00570FA5" w:rsidRDefault="006F1109" w:rsidP="00570F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388" w:type="dxa"/>
          </w:tcPr>
          <w:p w:rsidR="006F1109" w:rsidRPr="00570FA5" w:rsidRDefault="006F1109" w:rsidP="00570FA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391" w:type="dxa"/>
            <w:textDirection w:val="btLr"/>
          </w:tcPr>
          <w:p w:rsidR="006F1109" w:rsidRPr="00570FA5" w:rsidRDefault="006F1109" w:rsidP="00570FA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</w:tbl>
    <w:p w:rsidR="00E85E6A" w:rsidRPr="00FA67F5" w:rsidRDefault="00E85E6A" w:rsidP="00E40B3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E85E6A" w:rsidRPr="00FA67F5" w:rsidRDefault="00E85E6A" w:rsidP="00E85E6A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FA67F5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บัญชี</w:t>
      </w:r>
      <w:r w:rsidR="004F18C4" w:rsidRPr="00FA67F5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ครุภัณฑ์</w:t>
      </w:r>
      <w:r w:rsidRPr="00FA67F5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/งบประมาณ</w:t>
      </w:r>
    </w:p>
    <w:p w:rsidR="00E85E6A" w:rsidRPr="00FA67F5" w:rsidRDefault="00E85E6A" w:rsidP="00E85E6A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FA67F5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</w:t>
      </w:r>
      <w:r w:rsidR="00D077E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แผนดำเนินงาน ประจำปีงบประมาณ  พ.ศ.  2564</w:t>
      </w:r>
    </w:p>
    <w:p w:rsidR="00E85E6A" w:rsidRPr="00FA67F5" w:rsidRDefault="00501235" w:rsidP="00E85E6A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26"/>
          <w:szCs w:val="26"/>
        </w:rPr>
        <w:pict>
          <v:rect id="_x0000_s1038" style="position:absolute;left:0;text-align:left;margin-left:659.55pt;margin-top:5.8pt;width:91.4pt;height:27.75pt;flip:y;z-index:251675648">
            <v:textbox style="mso-next-textbox:#_x0000_s1038">
              <w:txbxContent>
                <w:p w:rsidR="00570FA5" w:rsidRPr="004F18C4" w:rsidRDefault="00570FA5" w:rsidP="004F18C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 xml:space="preserve">แบบ </w:t>
                  </w:r>
                  <w:r w:rsidRPr="004F18C4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ผด. ๐๒/1</w:t>
                  </w:r>
                </w:p>
                <w:p w:rsidR="00570FA5" w:rsidRPr="004F18C4" w:rsidRDefault="00570FA5" w:rsidP="004F18C4"/>
              </w:txbxContent>
            </v:textbox>
          </v:rect>
        </w:pict>
      </w:r>
      <w:r w:rsidR="00E85E6A" w:rsidRPr="00FA67F5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องค์การบริหารส่วนตำบลเมืองเตา   อำเภอพยัคฆภูมิพิสัย   จังหวัดมหาสารคาม</w:t>
      </w:r>
    </w:p>
    <w:p w:rsidR="00E85E6A" w:rsidRPr="00FA67F5" w:rsidRDefault="00E85E6A" w:rsidP="00E85E6A">
      <w:pPr>
        <w:pStyle w:val="ae"/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FA67F5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</w:t>
      </w:r>
    </w:p>
    <w:p w:rsidR="00E85E6A" w:rsidRPr="00FA67F5" w:rsidRDefault="00E85E6A" w:rsidP="00E85E6A">
      <w:pPr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 w:rsidRPr="00FA67F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FA67F5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</w:t>
      </w:r>
      <w:r w:rsidRPr="00FA67F5">
        <w:rPr>
          <w:rFonts w:ascii="TH SarabunIT๙" w:eastAsia="Calibri" w:hAnsi="TH SarabunIT๙" w:cs="TH SarabunIT๙"/>
          <w:b/>
          <w:bCs/>
          <w:color w:val="000000" w:themeColor="text1"/>
          <w:cs/>
        </w:rPr>
        <w:t xml:space="preserve">แผนงานเคหะและชุมชน  </w:t>
      </w:r>
    </w:p>
    <w:tbl>
      <w:tblPr>
        <w:tblW w:w="152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991"/>
        <w:gridCol w:w="4252"/>
        <w:gridCol w:w="1134"/>
        <w:gridCol w:w="1134"/>
        <w:gridCol w:w="1143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E85E6A" w:rsidRPr="00FA67F5" w:rsidTr="00ED09A5">
        <w:trPr>
          <w:cantSplit/>
          <w:trHeight w:val="375"/>
          <w:jc w:val="center"/>
        </w:trPr>
        <w:tc>
          <w:tcPr>
            <w:tcW w:w="784" w:type="dxa"/>
            <w:vMerge w:val="restart"/>
            <w:vAlign w:val="center"/>
          </w:tcPr>
          <w:p w:rsidR="00E85E6A" w:rsidRPr="00FA67F5" w:rsidRDefault="00E85E6A" w:rsidP="00D077E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991" w:type="dxa"/>
            <w:vMerge w:val="restart"/>
            <w:vAlign w:val="center"/>
          </w:tcPr>
          <w:p w:rsidR="00E85E6A" w:rsidRPr="00FA67F5" w:rsidRDefault="004F18C4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4252" w:type="dxa"/>
            <w:vMerge w:val="restart"/>
            <w:vAlign w:val="center"/>
          </w:tcPr>
          <w:p w:rsidR="00E85E6A" w:rsidRPr="00FA67F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รายละเอียดของกิจกรรม</w:t>
            </w:r>
          </w:p>
          <w:p w:rsidR="00E85E6A" w:rsidRPr="00FA67F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ที่เกิดขึ้นจากโครงการ</w:t>
            </w:r>
          </w:p>
        </w:tc>
        <w:tc>
          <w:tcPr>
            <w:tcW w:w="1134" w:type="dxa"/>
            <w:vMerge w:val="restart"/>
            <w:vAlign w:val="center"/>
          </w:tcPr>
          <w:p w:rsidR="00E85E6A" w:rsidRPr="00FA67F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งบประมาณ</w:t>
            </w:r>
          </w:p>
          <w:p w:rsidR="00E85E6A" w:rsidRPr="00FA67F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34" w:type="dxa"/>
            <w:vMerge w:val="restart"/>
            <w:vAlign w:val="center"/>
          </w:tcPr>
          <w:p w:rsidR="00E85E6A" w:rsidRPr="00FA67F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สถานที่</w:t>
            </w:r>
          </w:p>
          <w:p w:rsidR="00E85E6A" w:rsidRPr="00FA67F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ดำเนินการ</w:t>
            </w:r>
          </w:p>
        </w:tc>
        <w:tc>
          <w:tcPr>
            <w:tcW w:w="1143" w:type="dxa"/>
            <w:vMerge w:val="restart"/>
            <w:vAlign w:val="center"/>
          </w:tcPr>
          <w:p w:rsidR="00E85E6A" w:rsidRPr="00FA67F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E85E6A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ประจำปีงบประมาณ พ.ศ. ๒๕๖4</w:t>
            </w:r>
          </w:p>
        </w:tc>
      </w:tr>
      <w:tr w:rsidR="00E85E6A" w:rsidRPr="00FA67F5" w:rsidTr="00ED09A5">
        <w:trPr>
          <w:cantSplit/>
          <w:trHeight w:val="375"/>
          <w:jc w:val="center"/>
        </w:trPr>
        <w:tc>
          <w:tcPr>
            <w:tcW w:w="784" w:type="dxa"/>
            <w:vMerge/>
            <w:vAlign w:val="center"/>
          </w:tcPr>
          <w:p w:rsidR="00E85E6A" w:rsidRPr="00FA67F5" w:rsidRDefault="00E85E6A" w:rsidP="00D077E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991" w:type="dxa"/>
            <w:vMerge/>
            <w:vAlign w:val="center"/>
          </w:tcPr>
          <w:p w:rsidR="00E85E6A" w:rsidRPr="00FA67F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252" w:type="dxa"/>
            <w:vMerge/>
            <w:vAlign w:val="center"/>
          </w:tcPr>
          <w:p w:rsidR="00E85E6A" w:rsidRPr="00FA67F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E85E6A" w:rsidRPr="00FA67F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</w:tcPr>
          <w:p w:rsidR="00E85E6A" w:rsidRPr="00FA67F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3" w:type="dxa"/>
            <w:vMerge/>
            <w:vAlign w:val="center"/>
          </w:tcPr>
          <w:p w:rsidR="00E85E6A" w:rsidRPr="00FA67F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E85E6A" w:rsidRPr="00FA67F5" w:rsidRDefault="00D077E2" w:rsidP="00D077E2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พ.ศ.๒๕๖3</w:t>
            </w:r>
          </w:p>
        </w:tc>
        <w:tc>
          <w:tcPr>
            <w:tcW w:w="3600" w:type="dxa"/>
            <w:gridSpan w:val="9"/>
            <w:vAlign w:val="center"/>
          </w:tcPr>
          <w:p w:rsidR="00E85E6A" w:rsidRPr="00FA67F5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พ.ศ. ๒๕๖4</w:t>
            </w:r>
          </w:p>
        </w:tc>
      </w:tr>
      <w:tr w:rsidR="00E85E6A" w:rsidRPr="00FA67F5" w:rsidTr="00ED09A5">
        <w:trPr>
          <w:cantSplit/>
          <w:trHeight w:val="623"/>
          <w:jc w:val="center"/>
        </w:trPr>
        <w:tc>
          <w:tcPr>
            <w:tcW w:w="784" w:type="dxa"/>
            <w:vMerge/>
            <w:vAlign w:val="center"/>
          </w:tcPr>
          <w:p w:rsidR="00E85E6A" w:rsidRPr="00FA67F5" w:rsidRDefault="00E85E6A" w:rsidP="00D077E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991" w:type="dxa"/>
            <w:vMerge/>
            <w:vAlign w:val="center"/>
          </w:tcPr>
          <w:p w:rsidR="00E85E6A" w:rsidRPr="00FA67F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252" w:type="dxa"/>
            <w:vMerge/>
            <w:vAlign w:val="center"/>
          </w:tcPr>
          <w:p w:rsidR="00E85E6A" w:rsidRPr="00FA67F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E85E6A" w:rsidRPr="00FA67F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</w:tcPr>
          <w:p w:rsidR="00E85E6A" w:rsidRPr="00FA67F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3" w:type="dxa"/>
            <w:vMerge/>
            <w:vAlign w:val="center"/>
          </w:tcPr>
          <w:p w:rsidR="00E85E6A" w:rsidRPr="00FA67F5" w:rsidRDefault="00E85E6A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05" w:type="dxa"/>
            <w:textDirection w:val="btLr"/>
          </w:tcPr>
          <w:p w:rsidR="00E85E6A" w:rsidRPr="00FA67F5" w:rsidRDefault="00E85E6A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E85E6A" w:rsidRPr="00FA67F5" w:rsidRDefault="00E85E6A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E85E6A" w:rsidRPr="00FA67F5" w:rsidRDefault="00E85E6A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E85E6A" w:rsidRPr="00FA67F5" w:rsidRDefault="00E85E6A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E85E6A" w:rsidRPr="00FA67F5" w:rsidRDefault="00E85E6A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E85E6A" w:rsidRPr="00FA67F5" w:rsidRDefault="00E85E6A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E85E6A" w:rsidRPr="00FA67F5" w:rsidRDefault="00E85E6A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E85E6A" w:rsidRPr="00FA67F5" w:rsidRDefault="00E85E6A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E85E6A" w:rsidRPr="00FA67F5" w:rsidRDefault="00E85E6A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E85E6A" w:rsidRPr="00FA67F5" w:rsidRDefault="00E85E6A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E85E6A" w:rsidRPr="00FA67F5" w:rsidRDefault="00E85E6A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E85E6A" w:rsidRPr="00FA67F5" w:rsidRDefault="00E85E6A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ก.ย.</w:t>
            </w:r>
          </w:p>
        </w:tc>
      </w:tr>
      <w:tr w:rsidR="00E85E6A" w:rsidRPr="00FA67F5" w:rsidTr="00ED09A5">
        <w:trPr>
          <w:jc w:val="center"/>
        </w:trPr>
        <w:tc>
          <w:tcPr>
            <w:tcW w:w="784" w:type="dxa"/>
          </w:tcPr>
          <w:p w:rsidR="00E85E6A" w:rsidRPr="00FA67F5" w:rsidRDefault="00570FA5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1991" w:type="dxa"/>
          </w:tcPr>
          <w:p w:rsidR="00E85E6A" w:rsidRPr="00570FA5" w:rsidRDefault="00570FA5" w:rsidP="00D077E2">
            <w:pPr>
              <w:pStyle w:val="3"/>
              <w:spacing w:after="0"/>
              <w:ind w:left="40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ครุภัณฑ์ยานพาหนะและขนส่ง</w:t>
            </w:r>
          </w:p>
          <w:p w:rsidR="00E85E6A" w:rsidRPr="00570FA5" w:rsidRDefault="00E85E6A" w:rsidP="00D077E2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252" w:type="dxa"/>
          </w:tcPr>
          <w:p w:rsidR="00570FA5" w:rsidRPr="00570FA5" w:rsidRDefault="00570FA5" w:rsidP="00570FA5">
            <w:pPr>
              <w:pStyle w:val="3"/>
              <w:spacing w:after="0"/>
              <w:ind w:left="33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เพื่อจัดซื้อรถยนต์ส่วนกลาง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</w:p>
          <w:p w:rsidR="00570FA5" w:rsidRPr="00570FA5" w:rsidRDefault="00570FA5" w:rsidP="00570FA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รถนั่งส่วนกลาง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จำนวน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คัน</w:t>
            </w:r>
          </w:p>
          <w:p w:rsidR="00570FA5" w:rsidRPr="00570FA5" w:rsidRDefault="00570FA5" w:rsidP="00570FA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ขนาด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ตัน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ขับเคลื่อน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2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ล้อ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ปริมาตรกระบอกสูบไม่ต่ำกว่า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2,400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ซีซี</w:t>
            </w:r>
          </w:p>
          <w:p w:rsidR="00570FA5" w:rsidRPr="00570FA5" w:rsidRDefault="00570FA5" w:rsidP="00570FA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หรือกำลังเครื่องยนต์สูงสุดไม่ต่ำกว่า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110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กิโลวัตต์</w:t>
            </w:r>
          </w:p>
          <w:p w:rsidR="00570FA5" w:rsidRPr="00570FA5" w:rsidRDefault="00570FA5" w:rsidP="00570FA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3)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แบบดับเบิ้ล</w:t>
            </w:r>
            <w:proofErr w:type="spellStart"/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แค็บ</w:t>
            </w:r>
            <w:proofErr w:type="spellEnd"/>
          </w:p>
          <w:p w:rsidR="00570FA5" w:rsidRPr="00570FA5" w:rsidRDefault="00570FA5" w:rsidP="00570FA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(1)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เป็นกระบะสำเร็จรูป</w:t>
            </w:r>
          </w:p>
          <w:p w:rsidR="00570FA5" w:rsidRPr="00570FA5" w:rsidRDefault="00570FA5" w:rsidP="00570FA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(2)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ห้องโดยสำเร็จเป็นแบบดับเบิ้ล</w:t>
            </w:r>
            <w:proofErr w:type="spellStart"/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แค็บ</w:t>
            </w:r>
            <w:proofErr w:type="spellEnd"/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4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ประตู</w:t>
            </w:r>
          </w:p>
          <w:p w:rsidR="00570FA5" w:rsidRPr="00570FA5" w:rsidRDefault="00570FA5" w:rsidP="00570FA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(3)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เป็นราคารวมเครื่องปรับอากาศ</w:t>
            </w:r>
          </w:p>
          <w:p w:rsidR="00570FA5" w:rsidRPr="00570FA5" w:rsidRDefault="00570FA5" w:rsidP="00570FA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(4)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ราคารวมภาษีสรรพสามิต</w:t>
            </w:r>
          </w:p>
          <w:p w:rsidR="00570FA5" w:rsidRPr="00570FA5" w:rsidRDefault="00570FA5" w:rsidP="00570FA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จัดซื้อตามราคามาตรฐานครุภัณฑ์ประจำ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2562</w:t>
            </w:r>
          </w:p>
          <w:p w:rsidR="00E85E6A" w:rsidRPr="00570FA5" w:rsidRDefault="00570FA5" w:rsidP="00570FA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ปรากฎตามแผนพัฒนาท้องถิ่น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(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พ.ศ.2561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-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2565)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ฉบับ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เพิ่มเติม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ครั้งที่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6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หน้า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25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ข้อ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4</w:t>
            </w:r>
          </w:p>
        </w:tc>
        <w:tc>
          <w:tcPr>
            <w:tcW w:w="1134" w:type="dxa"/>
          </w:tcPr>
          <w:p w:rsidR="00E85E6A" w:rsidRPr="00FA67F5" w:rsidRDefault="00570FA5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70FA5">
              <w:rPr>
                <w:rFonts w:ascii="TH SarabunIT๙" w:eastAsia="Calibri" w:hAnsi="TH SarabunIT๙" w:cs="TH SarabunIT๙"/>
                <w:color w:val="000000" w:themeColor="text1"/>
                <w:sz w:val="28"/>
                <w:szCs w:val="28"/>
                <w:cs/>
              </w:rPr>
              <w:t>854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  <w:szCs w:val="28"/>
              </w:rPr>
              <w:t>,</w:t>
            </w:r>
            <w:r w:rsidRPr="00570FA5">
              <w:rPr>
                <w:rFonts w:ascii="TH SarabunIT๙" w:eastAsia="Calibri" w:hAnsi="TH SarabunIT๙" w:cs="TH SarabunIT๙"/>
                <w:color w:val="000000" w:themeColor="text1"/>
                <w:sz w:val="28"/>
                <w:szCs w:val="28"/>
                <w:cs/>
              </w:rPr>
              <w:t>000</w:t>
            </w:r>
          </w:p>
        </w:tc>
        <w:tc>
          <w:tcPr>
            <w:tcW w:w="1134" w:type="dxa"/>
          </w:tcPr>
          <w:p w:rsidR="00E85E6A" w:rsidRPr="00FA67F5" w:rsidRDefault="00E85E6A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องค์การบริหารส่วนตำบลเมืองเตา</w:t>
            </w:r>
          </w:p>
        </w:tc>
        <w:tc>
          <w:tcPr>
            <w:tcW w:w="1143" w:type="dxa"/>
          </w:tcPr>
          <w:p w:rsidR="00E85E6A" w:rsidRPr="00FA67F5" w:rsidRDefault="00E85E6A" w:rsidP="00ED2289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 w:hint="cs"/>
                <w:noProof/>
                <w:color w:val="000000" w:themeColor="text1"/>
                <w:sz w:val="28"/>
                <w:szCs w:val="28"/>
                <w:cs/>
              </w:rPr>
              <w:t>กอง</w:t>
            </w:r>
            <w:r w:rsidR="00ED2289" w:rsidRPr="00FA67F5">
              <w:rPr>
                <w:rFonts w:ascii="TH SarabunIT๙" w:hAnsi="TH SarabunIT๙" w:cs="TH SarabunIT๙" w:hint="cs"/>
                <w:noProof/>
                <w:color w:val="000000" w:themeColor="text1"/>
                <w:sz w:val="28"/>
                <w:szCs w:val="28"/>
                <w:cs/>
              </w:rPr>
              <w:t>ช่าง</w:t>
            </w:r>
          </w:p>
        </w:tc>
        <w:tc>
          <w:tcPr>
            <w:tcW w:w="405" w:type="dxa"/>
          </w:tcPr>
          <w:p w:rsidR="00E85E6A" w:rsidRPr="00FA67F5" w:rsidRDefault="00E85E6A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E85E6A" w:rsidRPr="00FA67F5" w:rsidRDefault="00E85E6A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50" w:type="dxa"/>
          </w:tcPr>
          <w:p w:rsidR="00E85E6A" w:rsidRPr="00FA67F5" w:rsidRDefault="00E85E6A" w:rsidP="00D077E2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360" w:type="dxa"/>
          </w:tcPr>
          <w:p w:rsidR="00E85E6A" w:rsidRPr="00FA67F5" w:rsidRDefault="00501235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  <w:pict>
                <v:shape id="_x0000_s1049" type="#_x0000_t32" style="position:absolute;left:0;text-align:left;margin-left:-3.3pt;margin-top:53.9pt;width:56.25pt;height:0;z-index:25168588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05" w:type="dxa"/>
          </w:tcPr>
          <w:p w:rsidR="00E85E6A" w:rsidRPr="00FA67F5" w:rsidRDefault="00E85E6A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E85E6A" w:rsidRPr="00FA67F5" w:rsidRDefault="00E85E6A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E85E6A" w:rsidRPr="00FA67F5" w:rsidRDefault="00E85E6A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E85E6A" w:rsidRPr="00FA67F5" w:rsidRDefault="00E85E6A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E85E6A" w:rsidRPr="00FA67F5" w:rsidRDefault="00E85E6A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E85E6A" w:rsidRPr="00FA67F5" w:rsidRDefault="00E85E6A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E85E6A" w:rsidRPr="00FA67F5" w:rsidRDefault="00E85E6A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E85E6A" w:rsidRPr="00FA67F5" w:rsidRDefault="00E85E6A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</w:tr>
      <w:tr w:rsidR="006F1109" w:rsidRPr="00FA67F5" w:rsidTr="00ED09A5">
        <w:trPr>
          <w:jc w:val="center"/>
        </w:trPr>
        <w:tc>
          <w:tcPr>
            <w:tcW w:w="784" w:type="dxa"/>
          </w:tcPr>
          <w:p w:rsidR="006F1109" w:rsidRPr="00FA67F5" w:rsidRDefault="006F1109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</w:t>
            </w:r>
          </w:p>
        </w:tc>
        <w:tc>
          <w:tcPr>
            <w:tcW w:w="1991" w:type="dxa"/>
          </w:tcPr>
          <w:p w:rsidR="006F1109" w:rsidRPr="00570FA5" w:rsidRDefault="006F1109" w:rsidP="00D077E2">
            <w:pPr>
              <w:pStyle w:val="3"/>
              <w:spacing w:after="0"/>
              <w:ind w:left="40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ครุภัณฑ์ไฟฟ้าและวิทยุ</w:t>
            </w:r>
          </w:p>
        </w:tc>
        <w:tc>
          <w:tcPr>
            <w:tcW w:w="4252" w:type="dxa"/>
          </w:tcPr>
          <w:p w:rsidR="006F1109" w:rsidRPr="00570FA5" w:rsidRDefault="006F1109" w:rsidP="00570FA5">
            <w:pPr>
              <w:pStyle w:val="3"/>
              <w:ind w:left="33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ซื้อครุภัณฑ์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กล้องวงจรปิดชนิดเครือข่ายแบบมุมมองคงที่และ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พร้อมอุปกรณ์ส่วนควบครบชุดและพร้อมติดตั้ง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จากสามแยกบ้านกางกี่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ถึง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บ้านางนวลหนา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 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บังวิเศษ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หมู่ที่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17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ปรากฏตามแผนพัฒนาท้องถิ่น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(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พ.ศ.2561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-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2565)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เปลี่ยนแปลง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ครั้งที่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7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หน้า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33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ข้อ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 </w:t>
            </w:r>
            <w:r w:rsidRPr="00570FA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</w:t>
            </w:r>
          </w:p>
        </w:tc>
        <w:tc>
          <w:tcPr>
            <w:tcW w:w="1134" w:type="dxa"/>
          </w:tcPr>
          <w:p w:rsidR="006F1109" w:rsidRPr="00570FA5" w:rsidRDefault="006F1109" w:rsidP="00D077E2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szCs w:val="28"/>
                <w:cs/>
              </w:rPr>
              <w:t>200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1134" w:type="dxa"/>
          </w:tcPr>
          <w:p w:rsidR="006F1109" w:rsidRPr="00FA67F5" w:rsidRDefault="006F1109" w:rsidP="00492B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องค์การบริหารส่วนตำบลเมืองเตา</w:t>
            </w:r>
          </w:p>
        </w:tc>
        <w:tc>
          <w:tcPr>
            <w:tcW w:w="1143" w:type="dxa"/>
          </w:tcPr>
          <w:p w:rsidR="006F1109" w:rsidRPr="00FA67F5" w:rsidRDefault="006F1109" w:rsidP="00492B5E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  <w:cs/>
              </w:rPr>
            </w:pPr>
            <w:r w:rsidRPr="00FA67F5">
              <w:rPr>
                <w:rFonts w:ascii="TH SarabunIT๙" w:hAnsi="TH SarabunIT๙" w:cs="TH SarabunIT๙" w:hint="cs"/>
                <w:noProof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  <w:tc>
          <w:tcPr>
            <w:tcW w:w="405" w:type="dxa"/>
          </w:tcPr>
          <w:p w:rsidR="006F1109" w:rsidRPr="00FA67F5" w:rsidRDefault="006F1109" w:rsidP="00492B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492B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50" w:type="dxa"/>
          </w:tcPr>
          <w:p w:rsidR="006F1109" w:rsidRPr="00FA67F5" w:rsidRDefault="006F1109" w:rsidP="00492B5E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360" w:type="dxa"/>
          </w:tcPr>
          <w:p w:rsidR="006F1109" w:rsidRPr="00FA67F5" w:rsidRDefault="00501235" w:rsidP="00492B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  <w:pict>
                <v:shape id="_x0000_s1078" type="#_x0000_t32" style="position:absolute;left:0;text-align:left;margin-left:-3.3pt;margin-top:53.9pt;width:173.25pt;height:0;z-index:25171968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05" w:type="dxa"/>
          </w:tcPr>
          <w:p w:rsidR="006F1109" w:rsidRPr="00FA67F5" w:rsidRDefault="006F1109" w:rsidP="00492B5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492B5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492B5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492B5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</w:tr>
      <w:tr w:rsidR="006F1109" w:rsidRPr="00FA67F5" w:rsidTr="009A3011">
        <w:trPr>
          <w:jc w:val="center"/>
        </w:trPr>
        <w:tc>
          <w:tcPr>
            <w:tcW w:w="7027" w:type="dxa"/>
            <w:gridSpan w:val="3"/>
          </w:tcPr>
          <w:p w:rsidR="006F1109" w:rsidRPr="00570FA5" w:rsidRDefault="006F1109" w:rsidP="006F1109">
            <w:pPr>
              <w:pStyle w:val="3"/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จำนวน 2 กิจกรรม</w:t>
            </w:r>
          </w:p>
        </w:tc>
        <w:tc>
          <w:tcPr>
            <w:tcW w:w="1134" w:type="dxa"/>
          </w:tcPr>
          <w:p w:rsidR="006F1109" w:rsidRDefault="006F1109" w:rsidP="00D077E2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6F1109" w:rsidRPr="00FA67F5" w:rsidRDefault="006F1109" w:rsidP="00492B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:rsidR="006F1109" w:rsidRPr="00FA67F5" w:rsidRDefault="006F1109" w:rsidP="00492B5E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05" w:type="dxa"/>
          </w:tcPr>
          <w:p w:rsidR="006F1109" w:rsidRPr="00FA67F5" w:rsidRDefault="006F1109" w:rsidP="00492B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492B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50" w:type="dxa"/>
          </w:tcPr>
          <w:p w:rsidR="006F1109" w:rsidRPr="00FA67F5" w:rsidRDefault="006F1109" w:rsidP="00492B5E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360" w:type="dxa"/>
          </w:tcPr>
          <w:p w:rsidR="006F1109" w:rsidRDefault="006F1109" w:rsidP="00492B5E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492B5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492B5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492B5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492B5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</w:tr>
    </w:tbl>
    <w:p w:rsidR="00570FA5" w:rsidRPr="00FA67F5" w:rsidRDefault="00570FA5" w:rsidP="00E40B3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</w:pPr>
    </w:p>
    <w:p w:rsidR="00B278DE" w:rsidRPr="00FA67F5" w:rsidRDefault="00B278DE" w:rsidP="00B278DE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FA67F5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lastRenderedPageBreak/>
        <w:t>บัญชีครุภัณฑ์/งบประมาณ</w:t>
      </w:r>
    </w:p>
    <w:p w:rsidR="00B278DE" w:rsidRPr="00FA67F5" w:rsidRDefault="00B278DE" w:rsidP="00B278DE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FA67F5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</w:t>
      </w:r>
      <w:r w:rsidR="00D077E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แผนดำเนินงาน ประจำปีงบประมาณ  พ.ศ.  2564</w:t>
      </w:r>
    </w:p>
    <w:p w:rsidR="00B278DE" w:rsidRPr="00FA67F5" w:rsidRDefault="00501235" w:rsidP="00B278DE">
      <w:pPr>
        <w:pStyle w:val="a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26"/>
          <w:szCs w:val="26"/>
        </w:rPr>
        <w:pict>
          <v:rect id="_x0000_s1051" style="position:absolute;left:0;text-align:left;margin-left:636.2pt;margin-top:5.05pt;width:111.75pt;height:27.75pt;flip:y;z-index:251687936">
            <v:textbox style="mso-next-textbox:#_x0000_s1051">
              <w:txbxContent>
                <w:p w:rsidR="00570FA5" w:rsidRPr="004F18C4" w:rsidRDefault="00570FA5" w:rsidP="00B278D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 xml:space="preserve">แบบ </w:t>
                  </w:r>
                  <w:r w:rsidRPr="004F18C4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ผด. ๐๒/1</w:t>
                  </w:r>
                </w:p>
              </w:txbxContent>
            </v:textbox>
          </v:rect>
        </w:pict>
      </w:r>
      <w:r w:rsidR="00B278DE" w:rsidRPr="00FA67F5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องค์การบริหารส่วนตำบลเมืองเตา   อำเภอพยัคฆภูมิพิสัย   จังหวัดมหาสารคาม</w:t>
      </w:r>
    </w:p>
    <w:p w:rsidR="00B278DE" w:rsidRPr="00FA67F5" w:rsidRDefault="00B278DE" w:rsidP="00B278DE">
      <w:pPr>
        <w:pStyle w:val="ae"/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p w:rsidR="00B278DE" w:rsidRPr="00FA67F5" w:rsidRDefault="006F1109" w:rsidP="00B278DE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แผนงานการเกษตร</w:t>
      </w:r>
    </w:p>
    <w:tbl>
      <w:tblPr>
        <w:tblW w:w="152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857"/>
        <w:gridCol w:w="5528"/>
        <w:gridCol w:w="992"/>
        <w:gridCol w:w="1276"/>
        <w:gridCol w:w="1001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B278DE" w:rsidRPr="00FA67F5" w:rsidTr="006F1109">
        <w:trPr>
          <w:cantSplit/>
          <w:trHeight w:val="375"/>
          <w:jc w:val="center"/>
        </w:trPr>
        <w:tc>
          <w:tcPr>
            <w:tcW w:w="784" w:type="dxa"/>
            <w:vMerge w:val="restart"/>
            <w:vAlign w:val="center"/>
          </w:tcPr>
          <w:p w:rsidR="00B278DE" w:rsidRPr="006F1109" w:rsidRDefault="00B278DE" w:rsidP="00D077E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F1109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ลำดับที่</w:t>
            </w:r>
          </w:p>
        </w:tc>
        <w:tc>
          <w:tcPr>
            <w:tcW w:w="857" w:type="dxa"/>
            <w:vMerge w:val="restart"/>
            <w:vAlign w:val="center"/>
          </w:tcPr>
          <w:p w:rsidR="00B278DE" w:rsidRPr="006F1109" w:rsidRDefault="00B278DE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F1109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ครุภัณฑ์</w:t>
            </w:r>
          </w:p>
        </w:tc>
        <w:tc>
          <w:tcPr>
            <w:tcW w:w="5528" w:type="dxa"/>
            <w:vMerge w:val="restart"/>
            <w:vAlign w:val="center"/>
          </w:tcPr>
          <w:p w:rsidR="00B278DE" w:rsidRPr="006F1109" w:rsidRDefault="00B278DE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6F1109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รายละเอียดของกิจกรรม</w:t>
            </w:r>
          </w:p>
          <w:p w:rsidR="00B278DE" w:rsidRPr="006F1109" w:rsidRDefault="00B278DE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F1109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ที่เกิดขึ้นจากโครงการ</w:t>
            </w:r>
          </w:p>
        </w:tc>
        <w:tc>
          <w:tcPr>
            <w:tcW w:w="992" w:type="dxa"/>
            <w:vMerge w:val="restart"/>
            <w:vAlign w:val="center"/>
          </w:tcPr>
          <w:p w:rsidR="00B278DE" w:rsidRPr="006F1109" w:rsidRDefault="00B278DE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6F1109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งบประมาณ</w:t>
            </w:r>
          </w:p>
          <w:p w:rsidR="00B278DE" w:rsidRPr="006F1109" w:rsidRDefault="00B278DE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F1109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276" w:type="dxa"/>
            <w:vMerge w:val="restart"/>
            <w:vAlign w:val="center"/>
          </w:tcPr>
          <w:p w:rsidR="00B278DE" w:rsidRPr="006F1109" w:rsidRDefault="00B278DE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6F1109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สถานที่</w:t>
            </w:r>
          </w:p>
          <w:p w:rsidR="00B278DE" w:rsidRPr="006F1109" w:rsidRDefault="00B278DE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F1109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001" w:type="dxa"/>
            <w:vMerge w:val="restart"/>
            <w:vAlign w:val="center"/>
          </w:tcPr>
          <w:p w:rsidR="00B278DE" w:rsidRPr="006F1109" w:rsidRDefault="00B278DE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6F1109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B278DE" w:rsidRPr="006F1109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F1109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ประจำปีงบประมาณ พ.ศ. ๒๕๖4</w:t>
            </w:r>
          </w:p>
        </w:tc>
      </w:tr>
      <w:tr w:rsidR="00B278DE" w:rsidRPr="00FA67F5" w:rsidTr="006F1109">
        <w:trPr>
          <w:cantSplit/>
          <w:trHeight w:val="375"/>
          <w:jc w:val="center"/>
        </w:trPr>
        <w:tc>
          <w:tcPr>
            <w:tcW w:w="784" w:type="dxa"/>
            <w:vMerge/>
            <w:vAlign w:val="center"/>
          </w:tcPr>
          <w:p w:rsidR="00B278DE" w:rsidRPr="006F1109" w:rsidRDefault="00B278DE" w:rsidP="00D077E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7" w:type="dxa"/>
            <w:vMerge/>
            <w:vAlign w:val="center"/>
          </w:tcPr>
          <w:p w:rsidR="00B278DE" w:rsidRPr="006F1109" w:rsidRDefault="00B278DE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528" w:type="dxa"/>
            <w:vMerge/>
            <w:vAlign w:val="center"/>
          </w:tcPr>
          <w:p w:rsidR="00B278DE" w:rsidRPr="006F1109" w:rsidRDefault="00B278DE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vMerge/>
            <w:vAlign w:val="center"/>
          </w:tcPr>
          <w:p w:rsidR="00B278DE" w:rsidRPr="006F1109" w:rsidRDefault="00B278DE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vMerge/>
          </w:tcPr>
          <w:p w:rsidR="00B278DE" w:rsidRPr="006F1109" w:rsidRDefault="00B278DE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1" w:type="dxa"/>
            <w:vMerge/>
            <w:vAlign w:val="center"/>
          </w:tcPr>
          <w:p w:rsidR="00B278DE" w:rsidRPr="006F1109" w:rsidRDefault="00B278DE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B278DE" w:rsidRPr="006F1109" w:rsidRDefault="00D077E2" w:rsidP="00D077E2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F1109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พ.ศ.๒๕๖3</w:t>
            </w:r>
          </w:p>
        </w:tc>
        <w:tc>
          <w:tcPr>
            <w:tcW w:w="3600" w:type="dxa"/>
            <w:gridSpan w:val="9"/>
            <w:vAlign w:val="center"/>
          </w:tcPr>
          <w:p w:rsidR="00B278DE" w:rsidRPr="006F1109" w:rsidRDefault="00D077E2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6F1109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พ.ศ. ๒๕๖4</w:t>
            </w:r>
          </w:p>
        </w:tc>
      </w:tr>
      <w:tr w:rsidR="00B278DE" w:rsidRPr="00FA67F5" w:rsidTr="006F1109">
        <w:trPr>
          <w:cantSplit/>
          <w:trHeight w:val="623"/>
          <w:jc w:val="center"/>
        </w:trPr>
        <w:tc>
          <w:tcPr>
            <w:tcW w:w="784" w:type="dxa"/>
            <w:vMerge/>
            <w:vAlign w:val="center"/>
          </w:tcPr>
          <w:p w:rsidR="00B278DE" w:rsidRPr="006F1109" w:rsidRDefault="00B278DE" w:rsidP="00D077E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7" w:type="dxa"/>
            <w:vMerge/>
            <w:vAlign w:val="center"/>
          </w:tcPr>
          <w:p w:rsidR="00B278DE" w:rsidRPr="006F1109" w:rsidRDefault="00B278DE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528" w:type="dxa"/>
            <w:vMerge/>
            <w:vAlign w:val="center"/>
          </w:tcPr>
          <w:p w:rsidR="00B278DE" w:rsidRPr="006F1109" w:rsidRDefault="00B278DE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vMerge/>
            <w:vAlign w:val="center"/>
          </w:tcPr>
          <w:p w:rsidR="00B278DE" w:rsidRPr="006F1109" w:rsidRDefault="00B278DE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vMerge/>
          </w:tcPr>
          <w:p w:rsidR="00B278DE" w:rsidRPr="006F1109" w:rsidRDefault="00B278DE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1" w:type="dxa"/>
            <w:vMerge/>
            <w:vAlign w:val="center"/>
          </w:tcPr>
          <w:p w:rsidR="00B278DE" w:rsidRPr="006F1109" w:rsidRDefault="00B278DE" w:rsidP="00D077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05" w:type="dxa"/>
            <w:textDirection w:val="btLr"/>
          </w:tcPr>
          <w:p w:rsidR="00B278DE" w:rsidRPr="006F1109" w:rsidRDefault="00B278DE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6F1109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B278DE" w:rsidRPr="006F1109" w:rsidRDefault="00B278DE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6F1109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B278DE" w:rsidRPr="006F1109" w:rsidRDefault="00B278DE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6F1109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B278DE" w:rsidRPr="006F1109" w:rsidRDefault="00B278DE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6F1109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B278DE" w:rsidRPr="006F1109" w:rsidRDefault="00B278DE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6F1109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B278DE" w:rsidRPr="006F1109" w:rsidRDefault="00B278DE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6F1109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B278DE" w:rsidRPr="006F1109" w:rsidRDefault="00B278DE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6F1109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B278DE" w:rsidRPr="006F1109" w:rsidRDefault="00B278DE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6F1109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B278DE" w:rsidRPr="006F1109" w:rsidRDefault="00B278DE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6F1109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B278DE" w:rsidRPr="006F1109" w:rsidRDefault="00B278DE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6F1109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B278DE" w:rsidRPr="006F1109" w:rsidRDefault="00B278DE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6F1109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B278DE" w:rsidRPr="006F1109" w:rsidRDefault="00B278DE" w:rsidP="00D077E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6F1109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ก.ย.</w:t>
            </w:r>
          </w:p>
        </w:tc>
      </w:tr>
      <w:tr w:rsidR="00B278DE" w:rsidRPr="00FA67F5" w:rsidTr="006F1109">
        <w:trPr>
          <w:jc w:val="center"/>
        </w:trPr>
        <w:tc>
          <w:tcPr>
            <w:tcW w:w="784" w:type="dxa"/>
          </w:tcPr>
          <w:p w:rsidR="00B278DE" w:rsidRPr="00FA67F5" w:rsidRDefault="006F1109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857" w:type="dxa"/>
          </w:tcPr>
          <w:p w:rsidR="00B278DE" w:rsidRPr="006F1109" w:rsidRDefault="006F1109" w:rsidP="00D077E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F1109">
              <w:rPr>
                <w:rFonts w:ascii="TH SarabunIT๙" w:eastAsia="Times New Roman" w:hAnsi="TH SarabunIT๙" w:cs="TH SarabunIT๙"/>
                <w:smallCaps w:val="0"/>
                <w:color w:val="000000" w:themeColor="text1"/>
                <w:sz w:val="24"/>
                <w:szCs w:val="24"/>
                <w:cs/>
                <w:lang w:eastAsia="zh-CN"/>
              </w:rPr>
              <w:t>ครุภัณฑ์งานบ้านงานครัว</w:t>
            </w:r>
          </w:p>
        </w:tc>
        <w:tc>
          <w:tcPr>
            <w:tcW w:w="5528" w:type="dxa"/>
          </w:tcPr>
          <w:p w:rsidR="006F1109" w:rsidRPr="006F1109" w:rsidRDefault="006F1109" w:rsidP="006F1109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F110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เพื่อจัดซื้อ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เครื่องตัดหญ้าแบบสะพาย</w:t>
            </w:r>
            <w:r w:rsidRPr="006F1109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คุณลักษณะพื้นฐาน</w:t>
            </w:r>
          </w:p>
          <w:p w:rsidR="006F1109" w:rsidRPr="006F1109" w:rsidRDefault="006F1109" w:rsidP="006F1109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เป็นเครื่องตัดหญ้าแบบสะพาย</w:t>
            </w:r>
          </w:p>
          <w:p w:rsidR="006F1109" w:rsidRPr="006F1109" w:rsidRDefault="006F1109" w:rsidP="006F1109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เครื่องยนต์ขนาดไม่น้อยกว่า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๑.๔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แรงม้า</w:t>
            </w:r>
          </w:p>
          <w:p w:rsidR="006F1109" w:rsidRPr="006F1109" w:rsidRDefault="006F1109" w:rsidP="006F1109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ปริมาตรกระบอกสูบ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๓๐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ซีซี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</w:p>
          <w:p w:rsidR="006F1109" w:rsidRPr="006F1109" w:rsidRDefault="006F1109" w:rsidP="006F1109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พร้อมใบมีด</w:t>
            </w:r>
          </w:p>
          <w:p w:rsidR="00B278DE" w:rsidRPr="006F1109" w:rsidRDefault="006F1109" w:rsidP="006F1109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ปรากฏตามแผนพัฒนาท้องถิ่น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(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พ.ศ.2561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-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2565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)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แก้ไข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เปลี่ยนแปลง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เพิ่มเติม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ครั้งที่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หน้า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254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ข้อ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2</w:t>
            </w:r>
          </w:p>
        </w:tc>
        <w:tc>
          <w:tcPr>
            <w:tcW w:w="992" w:type="dxa"/>
          </w:tcPr>
          <w:p w:rsidR="00B278DE" w:rsidRPr="00FA67F5" w:rsidRDefault="006F1109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9,5</w:t>
            </w:r>
            <w:r w:rsidR="00B278DE"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:rsidR="00B278DE" w:rsidRPr="00FA67F5" w:rsidRDefault="00B278DE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องค์การบริหารส่วนตำบลเมืองเตา</w:t>
            </w:r>
          </w:p>
        </w:tc>
        <w:tc>
          <w:tcPr>
            <w:tcW w:w="1001" w:type="dxa"/>
          </w:tcPr>
          <w:p w:rsidR="00B278DE" w:rsidRPr="00FA67F5" w:rsidRDefault="006F1109" w:rsidP="007B5641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noProof/>
                <w:color w:val="000000" w:themeColor="text1"/>
                <w:sz w:val="28"/>
                <w:szCs w:val="28"/>
                <w:cs/>
              </w:rPr>
              <w:t>กองส่งเสริมการเกษตร</w:t>
            </w:r>
          </w:p>
        </w:tc>
        <w:tc>
          <w:tcPr>
            <w:tcW w:w="405" w:type="dxa"/>
          </w:tcPr>
          <w:p w:rsidR="00B278DE" w:rsidRPr="00FA67F5" w:rsidRDefault="00B278DE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B278DE" w:rsidRPr="00FA67F5" w:rsidRDefault="00B278DE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50" w:type="dxa"/>
          </w:tcPr>
          <w:p w:rsidR="00B278DE" w:rsidRPr="00FA67F5" w:rsidRDefault="00501235" w:rsidP="00D077E2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  <w:pict>
                <v:shape id="_x0000_s1052" type="#_x0000_t32" style="position:absolute;left:0;text-align:left;margin-left:-2.6pt;margin-top:44.85pt;width:36.85pt;height:0;z-index:25168896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360" w:type="dxa"/>
          </w:tcPr>
          <w:p w:rsidR="00B278DE" w:rsidRPr="00FA67F5" w:rsidRDefault="00B278DE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B278DE" w:rsidRPr="00FA67F5" w:rsidRDefault="00B278DE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B278DE" w:rsidRPr="00FA67F5" w:rsidRDefault="00B278DE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B278DE" w:rsidRPr="00FA67F5" w:rsidRDefault="00B278DE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B278DE" w:rsidRPr="00FA67F5" w:rsidRDefault="00B278DE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B278DE" w:rsidRPr="00FA67F5" w:rsidRDefault="00B278DE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B278DE" w:rsidRPr="00FA67F5" w:rsidRDefault="00B278DE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B278DE" w:rsidRPr="00FA67F5" w:rsidRDefault="00B278DE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B278DE" w:rsidRPr="00FA67F5" w:rsidRDefault="00B278DE" w:rsidP="00D077E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</w:tr>
      <w:tr w:rsidR="006F1109" w:rsidRPr="00FA67F5" w:rsidTr="006F1109">
        <w:trPr>
          <w:jc w:val="center"/>
        </w:trPr>
        <w:tc>
          <w:tcPr>
            <w:tcW w:w="784" w:type="dxa"/>
          </w:tcPr>
          <w:p w:rsidR="006F1109" w:rsidRDefault="006F1109" w:rsidP="00D077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57" w:type="dxa"/>
          </w:tcPr>
          <w:p w:rsidR="006F1109" w:rsidRPr="006F1109" w:rsidRDefault="006F1109" w:rsidP="00D077E2">
            <w:pPr>
              <w:rPr>
                <w:rFonts w:ascii="TH SarabunIT๙" w:eastAsia="Times New Roman" w:hAnsi="TH SarabunIT๙" w:cs="TH SarabunIT๙"/>
                <w:smallCaps w:val="0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6F1109">
              <w:rPr>
                <w:rFonts w:ascii="TH SarabunIT๙" w:eastAsia="Times New Roman" w:hAnsi="TH SarabunIT๙" w:cs="TH SarabunIT๙"/>
                <w:smallCaps w:val="0"/>
                <w:color w:val="000000" w:themeColor="text1"/>
                <w:sz w:val="24"/>
                <w:szCs w:val="24"/>
                <w:cs/>
                <w:lang w:eastAsia="zh-CN"/>
              </w:rPr>
              <w:t>ครุภัณฑ์</w:t>
            </w:r>
            <w:proofErr w:type="spellStart"/>
            <w:r w:rsidRPr="006F1109">
              <w:rPr>
                <w:rFonts w:ascii="TH SarabunIT๙" w:eastAsia="Times New Roman" w:hAnsi="TH SarabunIT๙" w:cs="TH SarabunIT๙"/>
                <w:smallCaps w:val="0"/>
                <w:color w:val="000000" w:themeColor="text1"/>
                <w:sz w:val="24"/>
                <w:szCs w:val="24"/>
                <w:cs/>
                <w:lang w:eastAsia="zh-CN"/>
              </w:rPr>
              <w:t>คอมพิว</w:t>
            </w:r>
            <w:proofErr w:type="spellEnd"/>
            <w:r>
              <w:rPr>
                <w:rFonts w:ascii="TH SarabunIT๙" w:eastAsia="Times New Roman" w:hAnsi="TH SarabunIT๙" w:cs="TH SarabunIT๙" w:hint="cs"/>
                <w:smallCaps w:val="0"/>
                <w:color w:val="000000" w:themeColor="text1"/>
                <w:sz w:val="24"/>
                <w:szCs w:val="24"/>
                <w:cs/>
                <w:lang w:eastAsia="zh-CN"/>
              </w:rPr>
              <w:t xml:space="preserve"> </w:t>
            </w:r>
            <w:proofErr w:type="spellStart"/>
            <w:r w:rsidRPr="006F1109">
              <w:rPr>
                <w:rFonts w:ascii="TH SarabunIT๙" w:eastAsia="Times New Roman" w:hAnsi="TH SarabunIT๙" w:cs="TH SarabunIT๙"/>
                <w:smallCaps w:val="0"/>
                <w:color w:val="000000" w:themeColor="text1"/>
                <w:sz w:val="24"/>
                <w:szCs w:val="24"/>
                <w:cs/>
                <w:lang w:eastAsia="zh-CN"/>
              </w:rPr>
              <w:t>เตอร์</w:t>
            </w:r>
            <w:proofErr w:type="spellEnd"/>
          </w:p>
        </w:tc>
        <w:tc>
          <w:tcPr>
            <w:tcW w:w="5528" w:type="dxa"/>
          </w:tcPr>
          <w:p w:rsidR="006F1109" w:rsidRPr="006F1109" w:rsidRDefault="006F1109" w:rsidP="006F1109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เพื่อจัดซื้อเครื่องพิมพ์แบบฉีดหมึกพร้อมติดตั้งถังหมึกพิมพ์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(Ink Tank Printer)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๑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เครื่อง</w:t>
            </w:r>
          </w:p>
          <w:p w:rsidR="006F1109" w:rsidRPr="006F1109" w:rsidRDefault="006F1109" w:rsidP="006F1109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คุณลักษณะพื้นฐาน</w:t>
            </w:r>
          </w:p>
          <w:p w:rsidR="006F1109" w:rsidRPr="006F1109" w:rsidRDefault="006F1109" w:rsidP="006F1109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เป็นเครื่องพิมพ์แบบฉีดหมึกพร้อมติดตั้งถังหมึกพิมพ์(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Ink Tank Printer) </w:t>
            </w:r>
          </w:p>
          <w:p w:rsidR="006F1109" w:rsidRPr="006F1109" w:rsidRDefault="006F1109" w:rsidP="006F1109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 จากโรงงานผู้ผลิต</w:t>
            </w:r>
          </w:p>
          <w:p w:rsidR="006F1109" w:rsidRPr="006F1109" w:rsidRDefault="006F1109" w:rsidP="006F1109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มีความละเอียดในการพิมพ์ไม่น้อยกว่า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1,200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x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1,200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dpi </w:t>
            </w:r>
          </w:p>
          <w:p w:rsidR="006F1109" w:rsidRPr="006F1109" w:rsidRDefault="006F1109" w:rsidP="006F1109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มีความเร็วในการพิมพ์ร่างขาวด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าสำหรับกระดาษขนาด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A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4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ไม่น้อยกว่า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20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หน้า</w:t>
            </w:r>
          </w:p>
          <w:p w:rsidR="006F1109" w:rsidRPr="006F1109" w:rsidRDefault="006F1109" w:rsidP="006F1109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ต่อนาที(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ppm)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หรือ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8.8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ภาพต่อนาที(</w:t>
            </w:r>
            <w:proofErr w:type="spellStart"/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ipm</w:t>
            </w:r>
            <w:proofErr w:type="spellEnd"/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) </w:t>
            </w:r>
          </w:p>
          <w:p w:rsidR="006F1109" w:rsidRPr="006F1109" w:rsidRDefault="006F1109" w:rsidP="006F1109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มีความเร็วในการพิมพ์ร่างสีสำหรับกระดาษขนาด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A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4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ไม่น้อยกว่า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10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หน้า</w:t>
            </w:r>
          </w:p>
          <w:p w:rsidR="006F1109" w:rsidRPr="006F1109" w:rsidRDefault="006F1109" w:rsidP="006F1109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ต่อนาที(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ppm)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หรือ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5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ภาพต่อนาที(</w:t>
            </w:r>
            <w:proofErr w:type="spellStart"/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ipm</w:t>
            </w:r>
            <w:proofErr w:type="spellEnd"/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) </w:t>
            </w:r>
          </w:p>
          <w:p w:rsidR="006F1109" w:rsidRPr="006F1109" w:rsidRDefault="006F1109" w:rsidP="006F1109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มีช่องเชื่อมต่อ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(Interface)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แบบ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USB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2.0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หรือดีกว่า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จำนวนไม่น้อยกว่า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ช่อง</w:t>
            </w:r>
          </w:p>
          <w:p w:rsidR="006F1109" w:rsidRPr="006F1109" w:rsidRDefault="006F1109" w:rsidP="006F1109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มีถาดใส่กระดาษได้ไม่น้อยกว่า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50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แผ่น</w:t>
            </w:r>
          </w:p>
          <w:p w:rsidR="006F1109" w:rsidRPr="006F1109" w:rsidRDefault="006F1109" w:rsidP="006F1109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สามารถใช้ได้กับ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A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4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 Letter, Legal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และ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Custom</w:t>
            </w:r>
          </w:p>
          <w:p w:rsidR="006F1109" w:rsidRPr="006F1109" w:rsidRDefault="006F1109" w:rsidP="006F1109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ปรากฏตามแผนพัฒนาท้องถิ่น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(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พ.ศ.2561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-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2565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)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แก้ไข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เปลี่ยนแปลง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เพิ่มเติม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ครั้งที่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หน้า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257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ข้อ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 </w:t>
            </w:r>
            <w:r w:rsidRPr="006F1109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14</w:t>
            </w:r>
          </w:p>
        </w:tc>
        <w:tc>
          <w:tcPr>
            <w:tcW w:w="992" w:type="dxa"/>
          </w:tcPr>
          <w:p w:rsidR="006F1109" w:rsidRPr="00FA67F5" w:rsidRDefault="006F1109" w:rsidP="00492B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4,3</w:t>
            </w:r>
            <w:r w:rsidRPr="00FA67F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:rsidR="006F1109" w:rsidRPr="00FA67F5" w:rsidRDefault="006F1109" w:rsidP="00492B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A67F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องค์การบริหารส่วนตำบลเมืองเตา</w:t>
            </w:r>
          </w:p>
        </w:tc>
        <w:tc>
          <w:tcPr>
            <w:tcW w:w="1001" w:type="dxa"/>
          </w:tcPr>
          <w:p w:rsidR="006F1109" w:rsidRPr="00FA67F5" w:rsidRDefault="006F1109" w:rsidP="00492B5E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noProof/>
                <w:color w:val="000000" w:themeColor="text1"/>
                <w:sz w:val="28"/>
                <w:szCs w:val="28"/>
                <w:cs/>
              </w:rPr>
              <w:t>กองส่งเสริมการเกษตร</w:t>
            </w:r>
          </w:p>
        </w:tc>
        <w:tc>
          <w:tcPr>
            <w:tcW w:w="405" w:type="dxa"/>
          </w:tcPr>
          <w:p w:rsidR="006F1109" w:rsidRPr="00FA67F5" w:rsidRDefault="006F1109" w:rsidP="00492B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501235" w:rsidP="00492B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  <w:pict>
                <v:shape id="_x0000_s1079" type="#_x0000_t32" style="position:absolute;left:0;text-align:left;margin-left:13.15pt;margin-top:44.85pt;width:41.35pt;height:0;z-index:25172172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50" w:type="dxa"/>
          </w:tcPr>
          <w:p w:rsidR="006F1109" w:rsidRPr="00FA67F5" w:rsidRDefault="006F1109" w:rsidP="00492B5E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360" w:type="dxa"/>
          </w:tcPr>
          <w:p w:rsidR="006F1109" w:rsidRPr="00FA67F5" w:rsidRDefault="006F1109" w:rsidP="00492B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492B5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492B5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492B5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05" w:type="dxa"/>
          </w:tcPr>
          <w:p w:rsidR="006F1109" w:rsidRPr="00FA67F5" w:rsidRDefault="006F1109" w:rsidP="00492B5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492B5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492B5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492B5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492B5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</w:tr>
      <w:tr w:rsidR="006F1109" w:rsidRPr="00FA67F5" w:rsidTr="00D30268">
        <w:trPr>
          <w:jc w:val="center"/>
        </w:trPr>
        <w:tc>
          <w:tcPr>
            <w:tcW w:w="7169" w:type="dxa"/>
            <w:gridSpan w:val="3"/>
          </w:tcPr>
          <w:p w:rsidR="006F1109" w:rsidRPr="006F1109" w:rsidRDefault="006F1109" w:rsidP="006F1109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จำนวน 2  กิจกรรม</w:t>
            </w:r>
          </w:p>
        </w:tc>
        <w:tc>
          <w:tcPr>
            <w:tcW w:w="992" w:type="dxa"/>
          </w:tcPr>
          <w:p w:rsidR="006F1109" w:rsidRDefault="006F1109" w:rsidP="00492B5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:rsidR="006F1109" w:rsidRPr="00FA67F5" w:rsidRDefault="006F1109" w:rsidP="00492B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01" w:type="dxa"/>
          </w:tcPr>
          <w:p w:rsidR="006F1109" w:rsidRDefault="006F1109" w:rsidP="00492B5E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05" w:type="dxa"/>
          </w:tcPr>
          <w:p w:rsidR="006F1109" w:rsidRPr="00FA67F5" w:rsidRDefault="006F1109" w:rsidP="00492B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492B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50" w:type="dxa"/>
          </w:tcPr>
          <w:p w:rsidR="006F1109" w:rsidRPr="00FA67F5" w:rsidRDefault="006F1109" w:rsidP="00492B5E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360" w:type="dxa"/>
          </w:tcPr>
          <w:p w:rsidR="006F1109" w:rsidRDefault="006F1109" w:rsidP="00492B5E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492B5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492B5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492B5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492B5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492B5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492B5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492B5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492B5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</w:tr>
      <w:tr w:rsidR="006F1109" w:rsidRPr="00FA67F5" w:rsidTr="00D30268">
        <w:trPr>
          <w:jc w:val="center"/>
        </w:trPr>
        <w:tc>
          <w:tcPr>
            <w:tcW w:w="7169" w:type="dxa"/>
            <w:gridSpan w:val="3"/>
          </w:tcPr>
          <w:p w:rsidR="006F1109" w:rsidRDefault="006F1109" w:rsidP="006F1109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รวมทั้งสิ้น  16 กิจกรรม</w:t>
            </w:r>
          </w:p>
        </w:tc>
        <w:tc>
          <w:tcPr>
            <w:tcW w:w="992" w:type="dxa"/>
          </w:tcPr>
          <w:p w:rsidR="006F1109" w:rsidRDefault="006F1109" w:rsidP="00492B5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:rsidR="006F1109" w:rsidRPr="00FA67F5" w:rsidRDefault="006F1109" w:rsidP="00492B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01" w:type="dxa"/>
          </w:tcPr>
          <w:p w:rsidR="006F1109" w:rsidRDefault="006F1109" w:rsidP="00492B5E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05" w:type="dxa"/>
          </w:tcPr>
          <w:p w:rsidR="006F1109" w:rsidRPr="00FA67F5" w:rsidRDefault="006F1109" w:rsidP="00492B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492B5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50" w:type="dxa"/>
          </w:tcPr>
          <w:p w:rsidR="006F1109" w:rsidRPr="00FA67F5" w:rsidRDefault="006F1109" w:rsidP="00492B5E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360" w:type="dxa"/>
          </w:tcPr>
          <w:p w:rsidR="006F1109" w:rsidRDefault="006F1109" w:rsidP="00492B5E">
            <w:pPr>
              <w:jc w:val="center"/>
              <w:rPr>
                <w:rFonts w:ascii="TH SarabunIT๙" w:hAnsi="TH SarabunIT๙" w:cs="TH SarabunIT๙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492B5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492B5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492B5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492B5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492B5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492B5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492B5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405" w:type="dxa"/>
          </w:tcPr>
          <w:p w:rsidR="006F1109" w:rsidRPr="00FA67F5" w:rsidRDefault="006F1109" w:rsidP="00492B5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</w:tr>
    </w:tbl>
    <w:p w:rsidR="00E85E6A" w:rsidRPr="00FA67F5" w:rsidRDefault="00E85E6A" w:rsidP="00E40B3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</w:pPr>
    </w:p>
    <w:sectPr w:rsidR="00E85E6A" w:rsidRPr="00FA67F5" w:rsidSect="00DF65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-851" w:right="851" w:bottom="284" w:left="851" w:header="1417" w:footer="284" w:gutter="0"/>
      <w:pgNumType w:start="6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FA5" w:rsidRDefault="00570FA5" w:rsidP="005E043B">
      <w:r>
        <w:separator/>
      </w:r>
    </w:p>
  </w:endnote>
  <w:endnote w:type="continuationSeparator" w:id="0">
    <w:p w:rsidR="00570FA5" w:rsidRDefault="00570FA5" w:rsidP="005E0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FA5" w:rsidRDefault="00570FA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468403"/>
      <w:docPartObj>
        <w:docPartGallery w:val="Page Numbers (Bottom of Page)"/>
        <w:docPartUnique/>
      </w:docPartObj>
    </w:sdtPr>
    <w:sdtEndPr/>
    <w:sdtContent>
      <w:p w:rsidR="00570FA5" w:rsidRDefault="00391310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1235" w:rsidRPr="00501235">
          <w:rPr>
            <w:rFonts w:ascii="Cordia New" w:hAnsi="Cordia New" w:cs="Cordia New"/>
            <w:noProof/>
            <w:lang w:val="th-TH"/>
          </w:rPr>
          <w:t>74</w:t>
        </w:r>
        <w:r>
          <w:rPr>
            <w:rFonts w:ascii="Cordia New" w:hAnsi="Cordia New" w:cs="Cordia New"/>
            <w:noProof/>
            <w:lang w:val="th-TH"/>
          </w:rPr>
          <w:fldChar w:fldCharType="end"/>
        </w:r>
      </w:p>
    </w:sdtContent>
  </w:sdt>
  <w:p w:rsidR="00570FA5" w:rsidRDefault="00570FA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FA5" w:rsidRDefault="00570FA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FA5" w:rsidRDefault="00570FA5" w:rsidP="005E043B">
      <w:r>
        <w:separator/>
      </w:r>
    </w:p>
  </w:footnote>
  <w:footnote w:type="continuationSeparator" w:id="0">
    <w:p w:rsidR="00570FA5" w:rsidRDefault="00570FA5" w:rsidP="005E04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FA5" w:rsidRDefault="00570FA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FA5" w:rsidRPr="005421B4" w:rsidRDefault="00570FA5" w:rsidP="00C5221F">
    <w:pPr>
      <w:pStyle w:val="a7"/>
      <w:rPr>
        <w:rFonts w:ascii="TH Baijam" w:hAnsi="TH Baijam" w:cs="TH Baijam"/>
        <w:b/>
        <w:bCs/>
        <w:sz w:val="32"/>
        <w:szCs w:val="32"/>
      </w:rPr>
    </w:pPr>
  </w:p>
  <w:p w:rsidR="00570FA5" w:rsidRDefault="00570FA5"/>
  <w:p w:rsidR="00570FA5" w:rsidRDefault="00570FA5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FA5" w:rsidRDefault="00570FA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8335A"/>
    <w:multiLevelType w:val="hybridMultilevel"/>
    <w:tmpl w:val="0B5ACD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90F2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9037B9"/>
    <w:multiLevelType w:val="hybridMultilevel"/>
    <w:tmpl w:val="1180D8B6"/>
    <w:lvl w:ilvl="0" w:tplc="97286F10">
      <w:start w:val="1"/>
      <w:numFmt w:val="thaiNumbers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3A30085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981CEA"/>
    <w:multiLevelType w:val="hybridMultilevel"/>
    <w:tmpl w:val="D7EACC3E"/>
    <w:lvl w:ilvl="0" w:tplc="38F0A532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5">
    <w:nsid w:val="4C256763"/>
    <w:multiLevelType w:val="hybridMultilevel"/>
    <w:tmpl w:val="0B5ACD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A7065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B51B0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6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E043B"/>
    <w:rsid w:val="00026674"/>
    <w:rsid w:val="00031BD7"/>
    <w:rsid w:val="00033E78"/>
    <w:rsid w:val="000539FB"/>
    <w:rsid w:val="000C3F38"/>
    <w:rsid w:val="000D066D"/>
    <w:rsid w:val="001038A3"/>
    <w:rsid w:val="0010575B"/>
    <w:rsid w:val="0013204D"/>
    <w:rsid w:val="00132F09"/>
    <w:rsid w:val="00140F00"/>
    <w:rsid w:val="0017246A"/>
    <w:rsid w:val="00172EFA"/>
    <w:rsid w:val="00173D99"/>
    <w:rsid w:val="00193B7B"/>
    <w:rsid w:val="00197C66"/>
    <w:rsid w:val="001A034F"/>
    <w:rsid w:val="002429B5"/>
    <w:rsid w:val="00292C93"/>
    <w:rsid w:val="002A4149"/>
    <w:rsid w:val="002A5DF7"/>
    <w:rsid w:val="002C0963"/>
    <w:rsid w:val="002C1FD9"/>
    <w:rsid w:val="002E1902"/>
    <w:rsid w:val="002E1C02"/>
    <w:rsid w:val="002E4711"/>
    <w:rsid w:val="002F15E7"/>
    <w:rsid w:val="002F5A14"/>
    <w:rsid w:val="0030194F"/>
    <w:rsid w:val="0030641A"/>
    <w:rsid w:val="003270C0"/>
    <w:rsid w:val="003327BD"/>
    <w:rsid w:val="00340744"/>
    <w:rsid w:val="0038000D"/>
    <w:rsid w:val="00391310"/>
    <w:rsid w:val="003A3919"/>
    <w:rsid w:val="003B707A"/>
    <w:rsid w:val="003D1EED"/>
    <w:rsid w:val="003E2796"/>
    <w:rsid w:val="004070A2"/>
    <w:rsid w:val="00410463"/>
    <w:rsid w:val="00412755"/>
    <w:rsid w:val="00425B93"/>
    <w:rsid w:val="0043608C"/>
    <w:rsid w:val="004427D7"/>
    <w:rsid w:val="004568ED"/>
    <w:rsid w:val="00456D31"/>
    <w:rsid w:val="0048372C"/>
    <w:rsid w:val="004839D9"/>
    <w:rsid w:val="00484EE1"/>
    <w:rsid w:val="004B52A3"/>
    <w:rsid w:val="004C626E"/>
    <w:rsid w:val="004F18C4"/>
    <w:rsid w:val="00501235"/>
    <w:rsid w:val="00515EF4"/>
    <w:rsid w:val="005169F2"/>
    <w:rsid w:val="00520DCB"/>
    <w:rsid w:val="0052480E"/>
    <w:rsid w:val="005379FF"/>
    <w:rsid w:val="005421B4"/>
    <w:rsid w:val="00554909"/>
    <w:rsid w:val="005575BB"/>
    <w:rsid w:val="00570FA5"/>
    <w:rsid w:val="005801A4"/>
    <w:rsid w:val="00580208"/>
    <w:rsid w:val="00581613"/>
    <w:rsid w:val="0058510E"/>
    <w:rsid w:val="00591AE2"/>
    <w:rsid w:val="005C267A"/>
    <w:rsid w:val="005E043B"/>
    <w:rsid w:val="005E7C64"/>
    <w:rsid w:val="005F4380"/>
    <w:rsid w:val="00603816"/>
    <w:rsid w:val="006406B1"/>
    <w:rsid w:val="0067277A"/>
    <w:rsid w:val="006A1D53"/>
    <w:rsid w:val="006D1D64"/>
    <w:rsid w:val="006F1109"/>
    <w:rsid w:val="007027A1"/>
    <w:rsid w:val="00720E7B"/>
    <w:rsid w:val="00733282"/>
    <w:rsid w:val="00743E5E"/>
    <w:rsid w:val="007548AF"/>
    <w:rsid w:val="007859FB"/>
    <w:rsid w:val="00786C88"/>
    <w:rsid w:val="00792DB7"/>
    <w:rsid w:val="00793CDD"/>
    <w:rsid w:val="007B5641"/>
    <w:rsid w:val="007C074B"/>
    <w:rsid w:val="007D4EC7"/>
    <w:rsid w:val="007F65D5"/>
    <w:rsid w:val="007F66E8"/>
    <w:rsid w:val="00803877"/>
    <w:rsid w:val="00832CFC"/>
    <w:rsid w:val="00835821"/>
    <w:rsid w:val="008643EE"/>
    <w:rsid w:val="0087068B"/>
    <w:rsid w:val="008946DC"/>
    <w:rsid w:val="008C5F69"/>
    <w:rsid w:val="008D5177"/>
    <w:rsid w:val="008E38ED"/>
    <w:rsid w:val="00917E1F"/>
    <w:rsid w:val="009539E0"/>
    <w:rsid w:val="00970D52"/>
    <w:rsid w:val="00986C5C"/>
    <w:rsid w:val="009D101A"/>
    <w:rsid w:val="009D6076"/>
    <w:rsid w:val="009E3933"/>
    <w:rsid w:val="009E6CB0"/>
    <w:rsid w:val="009F5AAE"/>
    <w:rsid w:val="00A0239C"/>
    <w:rsid w:val="00A13340"/>
    <w:rsid w:val="00A30E1E"/>
    <w:rsid w:val="00A452D3"/>
    <w:rsid w:val="00A50D20"/>
    <w:rsid w:val="00A82A7C"/>
    <w:rsid w:val="00A84634"/>
    <w:rsid w:val="00A901A5"/>
    <w:rsid w:val="00A9794C"/>
    <w:rsid w:val="00AA1954"/>
    <w:rsid w:val="00AA74EB"/>
    <w:rsid w:val="00AB6FA5"/>
    <w:rsid w:val="00AC0904"/>
    <w:rsid w:val="00B01189"/>
    <w:rsid w:val="00B1168C"/>
    <w:rsid w:val="00B278DE"/>
    <w:rsid w:val="00B5606A"/>
    <w:rsid w:val="00B602DB"/>
    <w:rsid w:val="00B636B5"/>
    <w:rsid w:val="00BA519A"/>
    <w:rsid w:val="00BB1F41"/>
    <w:rsid w:val="00BB2875"/>
    <w:rsid w:val="00BC6351"/>
    <w:rsid w:val="00BE5E79"/>
    <w:rsid w:val="00C122C4"/>
    <w:rsid w:val="00C32B56"/>
    <w:rsid w:val="00C45FF4"/>
    <w:rsid w:val="00C5221F"/>
    <w:rsid w:val="00C63F1A"/>
    <w:rsid w:val="00C668E5"/>
    <w:rsid w:val="00C748D7"/>
    <w:rsid w:val="00C843C9"/>
    <w:rsid w:val="00CB6543"/>
    <w:rsid w:val="00CC491E"/>
    <w:rsid w:val="00CD6CB2"/>
    <w:rsid w:val="00CE1481"/>
    <w:rsid w:val="00CF2309"/>
    <w:rsid w:val="00CF43B7"/>
    <w:rsid w:val="00D02F1A"/>
    <w:rsid w:val="00D077E2"/>
    <w:rsid w:val="00D107CF"/>
    <w:rsid w:val="00D10B24"/>
    <w:rsid w:val="00D2617E"/>
    <w:rsid w:val="00D3326A"/>
    <w:rsid w:val="00D464E7"/>
    <w:rsid w:val="00D55EA7"/>
    <w:rsid w:val="00DE14FD"/>
    <w:rsid w:val="00DF65B1"/>
    <w:rsid w:val="00E013E5"/>
    <w:rsid w:val="00E10663"/>
    <w:rsid w:val="00E13DF3"/>
    <w:rsid w:val="00E15611"/>
    <w:rsid w:val="00E40B32"/>
    <w:rsid w:val="00E45A62"/>
    <w:rsid w:val="00E74440"/>
    <w:rsid w:val="00E74B00"/>
    <w:rsid w:val="00E85E6A"/>
    <w:rsid w:val="00E97757"/>
    <w:rsid w:val="00EB2185"/>
    <w:rsid w:val="00EC2177"/>
    <w:rsid w:val="00EC3D77"/>
    <w:rsid w:val="00ED09A5"/>
    <w:rsid w:val="00ED0E35"/>
    <w:rsid w:val="00ED2289"/>
    <w:rsid w:val="00ED2389"/>
    <w:rsid w:val="00ED4387"/>
    <w:rsid w:val="00F03DEA"/>
    <w:rsid w:val="00F27730"/>
    <w:rsid w:val="00F606A1"/>
    <w:rsid w:val="00F70FBC"/>
    <w:rsid w:val="00FA67F5"/>
    <w:rsid w:val="00FB412C"/>
    <w:rsid w:val="00FB4B6F"/>
    <w:rsid w:val="00FC2899"/>
    <w:rsid w:val="00FE4478"/>
    <w:rsid w:val="00FF11D2"/>
    <w:rsid w:val="00FF3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  <o:rules v:ext="edit">
        <o:r id="V:Rule17" type="connector" idref="#_x0000_s1049"/>
        <o:r id="V:Rule18" type="connector" idref="#_x0000_s1058"/>
        <o:r id="V:Rule19" type="connector" idref="#_x0000_s1056"/>
        <o:r id="V:Rule20" type="connector" idref="#_x0000_s1045"/>
        <o:r id="V:Rule21" type="connector" idref="#_x0000_s1064"/>
        <o:r id="V:Rule22" type="connector" idref="#_x0000_s1040"/>
        <o:r id="V:Rule23" type="connector" idref="#_x0000_s1061"/>
        <o:r id="V:Rule24" type="connector" idref="#_x0000_s1078"/>
        <o:r id="V:Rule25" type="connector" idref="#_x0000_s1062"/>
        <o:r id="V:Rule26" type="connector" idref="#_x0000_s1052"/>
        <o:r id="V:Rule27" type="connector" idref="#_x0000_s1046"/>
        <o:r id="V:Rule28" type="connector" idref="#_x0000_s1042"/>
        <o:r id="V:Rule29" type="connector" idref="#_x0000_s1067"/>
        <o:r id="V:Rule30" type="connector" idref="#_x0000_s1059"/>
        <o:r id="V:Rule31" type="connector" idref="#_x0000_s1077"/>
        <o:r id="V:Rule32" type="connector" idref="#_x0000_s1079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CB2"/>
    <w:pPr>
      <w:spacing w:after="0" w:line="240" w:lineRule="auto"/>
    </w:pPr>
    <w:rPr>
      <w:rFonts w:ascii="AngsanaUPC" w:eastAsia="Cordia New" w:hAnsi="AngsanaUPC" w:cs="AngsanaUPC"/>
      <w:smallCaps/>
      <w:sz w:val="32"/>
      <w:szCs w:val="32"/>
    </w:rPr>
  </w:style>
  <w:style w:type="paragraph" w:styleId="5">
    <w:name w:val="heading 5"/>
    <w:basedOn w:val="a"/>
    <w:next w:val="a"/>
    <w:link w:val="50"/>
    <w:unhideWhenUsed/>
    <w:qFormat/>
    <w:rsid w:val="002E1C02"/>
    <w:pPr>
      <w:keepNext/>
      <w:ind w:left="720" w:firstLine="720"/>
      <w:outlineLvl w:val="4"/>
    </w:pPr>
    <w:rPr>
      <w:rFonts w:cs="Angsana New"/>
      <w:b/>
      <w:bCs/>
      <w:smallCap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043B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5E043B"/>
  </w:style>
  <w:style w:type="paragraph" w:styleId="a5">
    <w:name w:val="footer"/>
    <w:basedOn w:val="a"/>
    <w:link w:val="a6"/>
    <w:uiPriority w:val="99"/>
    <w:unhideWhenUsed/>
    <w:rsid w:val="005E043B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5E043B"/>
  </w:style>
  <w:style w:type="paragraph" w:styleId="a7">
    <w:name w:val="No Spacing"/>
    <w:uiPriority w:val="1"/>
    <w:qFormat/>
    <w:rsid w:val="005E043B"/>
    <w:pPr>
      <w:spacing w:after="0" w:line="240" w:lineRule="auto"/>
    </w:pPr>
  </w:style>
  <w:style w:type="paragraph" w:styleId="a8">
    <w:name w:val="Body Text"/>
    <w:basedOn w:val="a"/>
    <w:link w:val="a9"/>
    <w:rsid w:val="00CD6CB2"/>
    <w:rPr>
      <w:rFonts w:ascii="BrowalliaUPC" w:hAnsi="BrowalliaUPC" w:cs="Angsana New"/>
      <w:smallCaps w:val="0"/>
    </w:rPr>
  </w:style>
  <w:style w:type="character" w:customStyle="1" w:styleId="a9">
    <w:name w:val="เนื้อความ อักขระ"/>
    <w:basedOn w:val="a0"/>
    <w:link w:val="a8"/>
    <w:rsid w:val="00CD6CB2"/>
    <w:rPr>
      <w:rFonts w:ascii="BrowalliaUPC" w:eastAsia="Cordia New" w:hAnsi="BrowalliaUPC" w:cs="Angsana New"/>
      <w:sz w:val="32"/>
      <w:szCs w:val="32"/>
    </w:rPr>
  </w:style>
  <w:style w:type="paragraph" w:styleId="2">
    <w:name w:val="Body Text 2"/>
    <w:basedOn w:val="a"/>
    <w:link w:val="20"/>
    <w:uiPriority w:val="99"/>
    <w:unhideWhenUsed/>
    <w:rsid w:val="00CD6CB2"/>
    <w:pPr>
      <w:spacing w:after="120" w:line="480" w:lineRule="auto"/>
    </w:pPr>
    <w:rPr>
      <w:rFonts w:cs="Angsana New"/>
      <w:szCs w:val="40"/>
    </w:rPr>
  </w:style>
  <w:style w:type="character" w:customStyle="1" w:styleId="20">
    <w:name w:val="เนื้อความ 2 อักขระ"/>
    <w:basedOn w:val="a0"/>
    <w:link w:val="2"/>
    <w:uiPriority w:val="99"/>
    <w:rsid w:val="00CD6CB2"/>
    <w:rPr>
      <w:rFonts w:ascii="AngsanaUPC" w:eastAsia="Cordia New" w:hAnsi="AngsanaUPC" w:cs="Angsana New"/>
      <w:smallCaps/>
      <w:sz w:val="32"/>
      <w:szCs w:val="40"/>
    </w:rPr>
  </w:style>
  <w:style w:type="character" w:styleId="aa">
    <w:name w:val="Strong"/>
    <w:basedOn w:val="a0"/>
    <w:uiPriority w:val="22"/>
    <w:qFormat/>
    <w:rsid w:val="00CB6543"/>
    <w:rPr>
      <w:b/>
      <w:bCs/>
    </w:rPr>
  </w:style>
  <w:style w:type="character" w:styleId="ab">
    <w:name w:val="page number"/>
    <w:basedOn w:val="a0"/>
    <w:rsid w:val="00CB6543"/>
  </w:style>
  <w:style w:type="paragraph" w:styleId="3">
    <w:name w:val="Body Text Indent 3"/>
    <w:basedOn w:val="a"/>
    <w:link w:val="30"/>
    <w:unhideWhenUsed/>
    <w:rsid w:val="008946DC"/>
    <w:pPr>
      <w:spacing w:after="120"/>
      <w:ind w:left="283"/>
    </w:pPr>
    <w:rPr>
      <w:rFonts w:ascii="Cordia New" w:eastAsia="Times New Roman" w:hAnsi="Cordia New" w:cs="Angsana New"/>
      <w:smallCaps w:val="0"/>
      <w:sz w:val="16"/>
      <w:szCs w:val="20"/>
      <w:lang w:eastAsia="zh-CN"/>
    </w:rPr>
  </w:style>
  <w:style w:type="character" w:customStyle="1" w:styleId="30">
    <w:name w:val="การเยื้องเนื้อความ 3 อักขระ"/>
    <w:basedOn w:val="a0"/>
    <w:link w:val="3"/>
    <w:rsid w:val="008946DC"/>
    <w:rPr>
      <w:rFonts w:ascii="Cordia New" w:eastAsia="Times New Roman" w:hAnsi="Cordia New" w:cs="Angsana New"/>
      <w:sz w:val="16"/>
      <w:szCs w:val="20"/>
      <w:lang w:eastAsia="zh-CN"/>
    </w:rPr>
  </w:style>
  <w:style w:type="paragraph" w:styleId="ac">
    <w:name w:val="Title"/>
    <w:basedOn w:val="a"/>
    <w:link w:val="ad"/>
    <w:qFormat/>
    <w:rsid w:val="003D1EED"/>
    <w:pPr>
      <w:jc w:val="center"/>
    </w:pPr>
    <w:rPr>
      <w:rFonts w:ascii="Cordia New" w:eastAsia="Times New Roman" w:hAnsi="Cordia New" w:cs="Angsana New"/>
      <w:b/>
      <w:bCs/>
      <w:smallCaps w:val="0"/>
      <w:sz w:val="72"/>
      <w:szCs w:val="72"/>
    </w:rPr>
  </w:style>
  <w:style w:type="character" w:customStyle="1" w:styleId="ad">
    <w:name w:val="ชื่อเรื่อง อักขระ"/>
    <w:basedOn w:val="a0"/>
    <w:link w:val="ac"/>
    <w:rsid w:val="003D1EED"/>
    <w:rPr>
      <w:rFonts w:ascii="Cordia New" w:eastAsia="Times New Roman" w:hAnsi="Cordia New" w:cs="Angsana New"/>
      <w:b/>
      <w:bCs/>
      <w:sz w:val="72"/>
      <w:szCs w:val="72"/>
    </w:rPr>
  </w:style>
  <w:style w:type="paragraph" w:styleId="ae">
    <w:name w:val="List Paragraph"/>
    <w:basedOn w:val="a"/>
    <w:uiPriority w:val="34"/>
    <w:qFormat/>
    <w:rsid w:val="00B5606A"/>
    <w:pPr>
      <w:spacing w:after="200" w:line="276" w:lineRule="auto"/>
      <w:ind w:left="720"/>
      <w:contextualSpacing/>
    </w:pPr>
    <w:rPr>
      <w:rFonts w:ascii="Calibri" w:eastAsia="Calibri" w:hAnsi="Calibri" w:cs="Cordia New"/>
      <w:smallCaps w:val="0"/>
      <w:sz w:val="22"/>
      <w:szCs w:val="28"/>
    </w:rPr>
  </w:style>
  <w:style w:type="paragraph" w:styleId="af">
    <w:name w:val="Plain Text"/>
    <w:basedOn w:val="a"/>
    <w:link w:val="af0"/>
    <w:rsid w:val="00B5606A"/>
    <w:rPr>
      <w:rFonts w:ascii="Cordia New" w:hAnsi="Cordia New" w:cs="Angsana New"/>
      <w:smallCaps w:val="0"/>
      <w:sz w:val="28"/>
      <w:szCs w:val="20"/>
      <w:lang w:eastAsia="zh-CN"/>
    </w:rPr>
  </w:style>
  <w:style w:type="character" w:customStyle="1" w:styleId="af0">
    <w:name w:val="ข้อความธรรมดา อักขระ"/>
    <w:basedOn w:val="a0"/>
    <w:link w:val="af"/>
    <w:rsid w:val="00B5606A"/>
    <w:rPr>
      <w:rFonts w:ascii="Cordia New" w:eastAsia="Cordia New" w:hAnsi="Cordia New" w:cs="Angsana New"/>
      <w:sz w:val="28"/>
      <w:szCs w:val="20"/>
      <w:lang w:eastAsia="zh-CN"/>
    </w:rPr>
  </w:style>
  <w:style w:type="character" w:customStyle="1" w:styleId="50">
    <w:name w:val="หัวเรื่อง 5 อักขระ"/>
    <w:basedOn w:val="a0"/>
    <w:link w:val="5"/>
    <w:rsid w:val="002E1C02"/>
    <w:rPr>
      <w:rFonts w:ascii="AngsanaUPC" w:eastAsia="Cordia New" w:hAnsi="AngsanaUPC" w:cs="Angsana New"/>
      <w:b/>
      <w:bCs/>
      <w:sz w:val="20"/>
      <w:szCs w:val="20"/>
    </w:rPr>
  </w:style>
  <w:style w:type="paragraph" w:styleId="af1">
    <w:name w:val="Body Text Indent"/>
    <w:basedOn w:val="a"/>
    <w:link w:val="af2"/>
    <w:uiPriority w:val="99"/>
    <w:semiHidden/>
    <w:unhideWhenUsed/>
    <w:rsid w:val="00E85E6A"/>
    <w:pPr>
      <w:spacing w:after="120"/>
      <w:ind w:left="283"/>
    </w:pPr>
    <w:rPr>
      <w:rFonts w:cs="Angsana New"/>
      <w:szCs w:val="40"/>
    </w:rPr>
  </w:style>
  <w:style w:type="character" w:customStyle="1" w:styleId="af2">
    <w:name w:val="การเยื้องเนื้อความ อักขระ"/>
    <w:basedOn w:val="a0"/>
    <w:link w:val="af1"/>
    <w:uiPriority w:val="99"/>
    <w:semiHidden/>
    <w:rsid w:val="00E85E6A"/>
    <w:rPr>
      <w:rFonts w:ascii="AngsanaUPC" w:eastAsia="Cordia New" w:hAnsi="AngsanaUPC" w:cs="Angsana New"/>
      <w:smallCaps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1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15</Pages>
  <Words>2673</Words>
  <Characters>15242</Characters>
  <Application>Microsoft Office Word</Application>
  <DocSecurity>0</DocSecurity>
  <Lines>127</Lines>
  <Paragraphs>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User</cp:lastModifiedBy>
  <cp:revision>113</cp:revision>
  <cp:lastPrinted>2020-10-05T13:03:00Z</cp:lastPrinted>
  <dcterms:created xsi:type="dcterms:W3CDTF">2017-09-11T06:41:00Z</dcterms:created>
  <dcterms:modified xsi:type="dcterms:W3CDTF">2020-10-08T07:07:00Z</dcterms:modified>
</cp:coreProperties>
</file>